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08" w:rsidRPr="006D4A24" w:rsidRDefault="002F3A74" w:rsidP="006D4A24">
      <w:pPr>
        <w:spacing w:after="120"/>
        <w:jc w:val="center"/>
      </w:pPr>
      <w:bookmarkStart w:id="0" w:name="_Toc233450106"/>
      <w:r w:rsidRPr="006D4A24">
        <w:t>PODSUMOWANIE</w:t>
      </w:r>
    </w:p>
    <w:p w:rsidR="006D4A24" w:rsidRPr="00EF24DF" w:rsidRDefault="002F3A74" w:rsidP="006D4A24">
      <w:pPr>
        <w:autoSpaceDE w:val="0"/>
        <w:autoSpaceDN w:val="0"/>
        <w:adjustRightInd w:val="0"/>
        <w:jc w:val="center"/>
        <w:rPr>
          <w:color w:val="000000"/>
        </w:rPr>
      </w:pPr>
      <w:r w:rsidRPr="006D4A24">
        <w:t>dla</w:t>
      </w:r>
      <w:r w:rsidR="008B42C8" w:rsidRPr="006D4A24">
        <w:t xml:space="preserve"> </w:t>
      </w:r>
      <w:r w:rsidR="00ED76C3">
        <w:t xml:space="preserve">Aktualizacji </w:t>
      </w:r>
      <w:r w:rsidR="006D4A24" w:rsidRPr="00EF24DF">
        <w:rPr>
          <w:bCs/>
          <w:color w:val="000000"/>
        </w:rPr>
        <w:t>„Programu budowy przydomowych oczyszczalni ścieków dla województwa świętokrzyskiego</w:t>
      </w:r>
      <w:r w:rsidR="006D4A24" w:rsidRPr="006D4A24">
        <w:rPr>
          <w:bCs/>
          <w:color w:val="000000"/>
        </w:rPr>
        <w:t xml:space="preserve"> </w:t>
      </w:r>
      <w:r w:rsidR="00C115BC">
        <w:rPr>
          <w:sz w:val="22"/>
          <w:szCs w:val="22"/>
        </w:rPr>
        <w:t>na lata 2018-2021</w:t>
      </w:r>
      <w:r w:rsidR="00C4467F" w:rsidRPr="00C4467F">
        <w:rPr>
          <w:sz w:val="22"/>
          <w:szCs w:val="22"/>
        </w:rPr>
        <w:t xml:space="preserve"> z perspektywą do 202</w:t>
      </w:r>
      <w:r w:rsidR="00C115BC">
        <w:rPr>
          <w:sz w:val="22"/>
          <w:szCs w:val="22"/>
        </w:rPr>
        <w:t>6</w:t>
      </w:r>
      <w:r w:rsidR="006D4A24" w:rsidRPr="00C4467F">
        <w:rPr>
          <w:bCs/>
          <w:color w:val="000000"/>
        </w:rPr>
        <w:t>”</w:t>
      </w:r>
      <w:r w:rsidR="00C4467F">
        <w:rPr>
          <w:bCs/>
          <w:color w:val="000000"/>
        </w:rPr>
        <w:t>.</w:t>
      </w:r>
    </w:p>
    <w:p w:rsidR="003F5712" w:rsidRPr="002D7328" w:rsidRDefault="003F5712" w:rsidP="002F3A74">
      <w:pPr>
        <w:autoSpaceDE w:val="0"/>
        <w:autoSpaceDN w:val="0"/>
        <w:adjustRightInd w:val="0"/>
        <w:jc w:val="center"/>
        <w:rPr>
          <w:sz w:val="16"/>
          <w:szCs w:val="16"/>
        </w:rPr>
      </w:pPr>
    </w:p>
    <w:p w:rsidR="008B42C8" w:rsidRPr="003F5712" w:rsidRDefault="003F5712" w:rsidP="002F3A74">
      <w:pPr>
        <w:autoSpaceDE w:val="0"/>
        <w:autoSpaceDN w:val="0"/>
        <w:adjustRightInd w:val="0"/>
        <w:jc w:val="center"/>
        <w:rPr>
          <w:sz w:val="18"/>
          <w:szCs w:val="18"/>
        </w:rPr>
      </w:pPr>
      <w:r w:rsidRPr="003F5712">
        <w:rPr>
          <w:i/>
          <w:sz w:val="18"/>
          <w:szCs w:val="18"/>
        </w:rPr>
        <w:t xml:space="preserve">zgodnie z art. </w:t>
      </w:r>
      <w:r w:rsidR="009F1BA3">
        <w:rPr>
          <w:i/>
          <w:sz w:val="18"/>
          <w:szCs w:val="18"/>
        </w:rPr>
        <w:t>55</w:t>
      </w:r>
      <w:r w:rsidRPr="003F5712">
        <w:rPr>
          <w:i/>
          <w:sz w:val="18"/>
          <w:szCs w:val="18"/>
        </w:rPr>
        <w:t xml:space="preserve"> </w:t>
      </w:r>
      <w:r w:rsidRPr="009F1BA3">
        <w:rPr>
          <w:i/>
          <w:sz w:val="18"/>
          <w:szCs w:val="18"/>
        </w:rPr>
        <w:t>ust.</w:t>
      </w:r>
      <w:r w:rsidR="009F1BA3" w:rsidRPr="009F1BA3">
        <w:rPr>
          <w:i/>
          <w:sz w:val="18"/>
          <w:szCs w:val="18"/>
        </w:rPr>
        <w:t xml:space="preserve"> 3</w:t>
      </w:r>
      <w:r w:rsidRPr="009F1BA3">
        <w:rPr>
          <w:i/>
          <w:sz w:val="18"/>
          <w:szCs w:val="18"/>
        </w:rPr>
        <w:t xml:space="preserve"> ustawy</w:t>
      </w:r>
      <w:r w:rsidRPr="003F5712">
        <w:rPr>
          <w:i/>
          <w:sz w:val="18"/>
          <w:szCs w:val="18"/>
        </w:rPr>
        <w:t xml:space="preserve"> o udostępnianiu informacji </w:t>
      </w:r>
      <w:r w:rsidR="009D4208">
        <w:rPr>
          <w:i/>
          <w:sz w:val="18"/>
          <w:szCs w:val="18"/>
        </w:rPr>
        <w:t xml:space="preserve">o </w:t>
      </w:r>
      <w:r w:rsidRPr="003F5712">
        <w:rPr>
          <w:i/>
          <w:sz w:val="18"/>
          <w:szCs w:val="18"/>
        </w:rPr>
        <w:t xml:space="preserve">środowisku i jego ochronie, udziale społeczeństwa w ochronie środowiska oraz o ocenach oddziaływania na środowisko </w:t>
      </w:r>
      <w:r w:rsidR="00C115BC" w:rsidRPr="00A17B5E">
        <w:rPr>
          <w:i/>
          <w:sz w:val="18"/>
          <w:szCs w:val="18"/>
        </w:rPr>
        <w:t xml:space="preserve">(Dz.U. z 2018 r. poz.2081 z </w:t>
      </w:r>
      <w:proofErr w:type="spellStart"/>
      <w:r w:rsidR="00C115BC" w:rsidRPr="00A17B5E">
        <w:rPr>
          <w:i/>
          <w:sz w:val="18"/>
          <w:szCs w:val="18"/>
        </w:rPr>
        <w:t>późn</w:t>
      </w:r>
      <w:proofErr w:type="spellEnd"/>
      <w:r w:rsidR="00C115BC" w:rsidRPr="00A17B5E">
        <w:rPr>
          <w:i/>
          <w:sz w:val="18"/>
          <w:szCs w:val="18"/>
        </w:rPr>
        <w:t>. zm.)</w:t>
      </w:r>
    </w:p>
    <w:p w:rsidR="007261EA" w:rsidRPr="009D4208" w:rsidRDefault="007261EA" w:rsidP="0057377F">
      <w:pPr>
        <w:pStyle w:val="DSnormal"/>
        <w:spacing w:before="0" w:after="0"/>
        <w:rPr>
          <w:rFonts w:ascii="Times New Roman" w:hAnsi="Times New Roman"/>
          <w:sz w:val="24"/>
          <w:szCs w:val="24"/>
        </w:rPr>
      </w:pPr>
    </w:p>
    <w:p w:rsidR="00EF24DF" w:rsidRDefault="002F3A74" w:rsidP="0057377F">
      <w:pPr>
        <w:pStyle w:val="DSnormal"/>
        <w:spacing w:before="0" w:after="0"/>
        <w:rPr>
          <w:rFonts w:ascii="Times New Roman" w:hAnsi="Times New Roman"/>
          <w:b/>
          <w:sz w:val="24"/>
          <w:szCs w:val="24"/>
        </w:rPr>
      </w:pPr>
      <w:r w:rsidRPr="002F3A74">
        <w:rPr>
          <w:rFonts w:ascii="Times New Roman" w:hAnsi="Times New Roman"/>
          <w:b/>
          <w:sz w:val="24"/>
          <w:szCs w:val="24"/>
        </w:rPr>
        <w:t>Uzasadnienie wyboru przyjętego dokumentu</w:t>
      </w:r>
      <w:r w:rsidR="009D4208">
        <w:rPr>
          <w:rFonts w:ascii="Times New Roman" w:hAnsi="Times New Roman"/>
          <w:b/>
          <w:sz w:val="24"/>
          <w:szCs w:val="24"/>
        </w:rPr>
        <w:t xml:space="preserve"> w odniesieniu do rozpatrywanych rozwiązań alternatywnych</w:t>
      </w:r>
    </w:p>
    <w:p w:rsidR="002F4107" w:rsidRDefault="004B56C2" w:rsidP="0029497F">
      <w:pPr>
        <w:pStyle w:val="DSnormal"/>
        <w:spacing w:before="0"/>
        <w:rPr>
          <w:rFonts w:ascii="Times New Roman" w:hAnsi="Times New Roman"/>
          <w:color w:val="FF0000"/>
          <w:sz w:val="24"/>
          <w:szCs w:val="24"/>
        </w:rPr>
      </w:pPr>
      <w:r w:rsidRPr="004B56C2">
        <w:rPr>
          <w:rFonts w:ascii="Times New Roman" w:hAnsi="Times New Roman"/>
          <w:sz w:val="24"/>
          <w:szCs w:val="24"/>
        </w:rPr>
        <w:t>Jednym z głównych celów strategicznych Województ</w:t>
      </w:r>
      <w:r>
        <w:rPr>
          <w:rFonts w:ascii="Times New Roman" w:hAnsi="Times New Roman"/>
          <w:sz w:val="24"/>
          <w:szCs w:val="24"/>
        </w:rPr>
        <w:t xml:space="preserve">wa Świętokrzyskiego związanych </w:t>
      </w:r>
      <w:r w:rsidR="0029497F">
        <w:rPr>
          <w:rFonts w:ascii="Times New Roman" w:hAnsi="Times New Roman"/>
          <w:sz w:val="24"/>
          <w:szCs w:val="24"/>
        </w:rPr>
        <w:br/>
      </w:r>
      <w:r w:rsidRPr="004B56C2">
        <w:rPr>
          <w:rFonts w:ascii="Times New Roman" w:hAnsi="Times New Roman"/>
          <w:sz w:val="24"/>
          <w:szCs w:val="24"/>
        </w:rPr>
        <w:t xml:space="preserve">z ochroną środowiska naszego regionu jest prowadzenie zrównoważonego gospodarowania zasobami wodnymi umożliwiającego osiągnięcie i utrzymanie dobrego stanu wód. Dlatego też, od wielu lat podejmowane są liczne działania, zarówno inwestycyjne, jak i edukacyjne, zmierzające do ograniczenia wpływu ścieków komunalnych na wody powierzchniowe </w:t>
      </w:r>
      <w:r w:rsidR="0029497F">
        <w:rPr>
          <w:rFonts w:ascii="Times New Roman" w:hAnsi="Times New Roman"/>
          <w:sz w:val="24"/>
          <w:szCs w:val="24"/>
        </w:rPr>
        <w:br/>
      </w:r>
      <w:r w:rsidRPr="004B56C2">
        <w:rPr>
          <w:rFonts w:ascii="Times New Roman" w:hAnsi="Times New Roman"/>
          <w:sz w:val="24"/>
          <w:szCs w:val="24"/>
        </w:rPr>
        <w:t xml:space="preserve">i podziemne. </w:t>
      </w:r>
    </w:p>
    <w:p w:rsidR="004B56C2" w:rsidRPr="004B56C2" w:rsidRDefault="004B56C2" w:rsidP="004B56C2">
      <w:pPr>
        <w:pStyle w:val="DSnormal"/>
        <w:rPr>
          <w:rFonts w:ascii="Times New Roman" w:hAnsi="Times New Roman"/>
          <w:sz w:val="24"/>
          <w:szCs w:val="24"/>
        </w:rPr>
      </w:pPr>
      <w:r w:rsidRPr="004B56C2">
        <w:rPr>
          <w:rFonts w:ascii="Times New Roman" w:hAnsi="Times New Roman"/>
          <w:sz w:val="24"/>
          <w:szCs w:val="24"/>
        </w:rPr>
        <w:t>W Aktualizacji „Programu budowy przydomowych oczyszczalni ścieków dla województwa świętokrzyskiego na lata 2018-2021 z perspektywą do 2026” dokonano zestawienia aspektów prawnych, technicznych i technologicznych, a przede wszystkim zamierzeń inwestycyjnych, zgłoszonych przez gminy z terenu województwa świętokrzyskiego. Dzięki takiej koordynacji i w oparciu o przeprowadzon</w:t>
      </w:r>
      <w:r w:rsidR="00442EC1">
        <w:rPr>
          <w:rFonts w:ascii="Times New Roman" w:hAnsi="Times New Roman"/>
          <w:sz w:val="24"/>
          <w:szCs w:val="24"/>
        </w:rPr>
        <w:t xml:space="preserve">ą analizę środowiskową powstał </w:t>
      </w:r>
      <w:r w:rsidRPr="004B56C2">
        <w:rPr>
          <w:rFonts w:ascii="Times New Roman" w:hAnsi="Times New Roman"/>
          <w:sz w:val="24"/>
          <w:szCs w:val="24"/>
        </w:rPr>
        <w:t>dokument strategiczny, który stanowi konkretne narzędzie, pozwalające samorządom na sięgnięcie po środki zewnętrzne. Gminy, na terenie których budowa sieci kanalizacyjnej jest technicznie i ekonomicznie nieuzasadniona będą mogły pozyskać środki finansowe na realizację inwestycji dotyczących budowy przydomowych oczyszczalni ścieków w ramach krajowych i unijnych funduszy.</w:t>
      </w:r>
    </w:p>
    <w:p w:rsidR="004B56C2" w:rsidRPr="004B56C2" w:rsidRDefault="004B56C2" w:rsidP="004B56C2">
      <w:pPr>
        <w:pStyle w:val="DSnormal"/>
        <w:rPr>
          <w:rFonts w:ascii="Times New Roman" w:hAnsi="Times New Roman"/>
          <w:sz w:val="24"/>
          <w:szCs w:val="24"/>
        </w:rPr>
      </w:pPr>
      <w:r w:rsidRPr="004B56C2">
        <w:rPr>
          <w:rFonts w:ascii="Times New Roman" w:hAnsi="Times New Roman"/>
          <w:sz w:val="24"/>
          <w:szCs w:val="24"/>
        </w:rPr>
        <w:t>Urzeczywistnienie działań priorytetowych zawartych w w/w dokumencie wpłynie na poprawę</w:t>
      </w:r>
      <w:r w:rsidRPr="004B56C2">
        <w:rPr>
          <w:rFonts w:ascii="Times New Roman" w:hAnsi="Times New Roman"/>
          <w:color w:val="FF0000"/>
          <w:sz w:val="24"/>
          <w:szCs w:val="24"/>
        </w:rPr>
        <w:t xml:space="preserve"> </w:t>
      </w:r>
      <w:r w:rsidRPr="004B56C2">
        <w:rPr>
          <w:rFonts w:ascii="Times New Roman" w:hAnsi="Times New Roman"/>
          <w:sz w:val="24"/>
          <w:szCs w:val="24"/>
        </w:rPr>
        <w:t xml:space="preserve">jakości stanu środowiska przyrodniczego, ze szczególnym uwzględnieniem jakości wód powierzchniowych i podziemnych, co umożliwi zachowanie ich w jak najlepszym stanie. </w:t>
      </w:r>
    </w:p>
    <w:p w:rsidR="00D12630" w:rsidRPr="004B56C2" w:rsidRDefault="00D12630" w:rsidP="004B56C2">
      <w:pPr>
        <w:autoSpaceDE w:val="0"/>
        <w:autoSpaceDN w:val="0"/>
        <w:adjustRightInd w:val="0"/>
        <w:jc w:val="both"/>
      </w:pPr>
    </w:p>
    <w:p w:rsidR="00EF24DF" w:rsidRPr="004B56C2" w:rsidRDefault="00EF24DF" w:rsidP="00EF24DF">
      <w:pPr>
        <w:pStyle w:val="DSnormal"/>
        <w:spacing w:before="0" w:after="0"/>
        <w:rPr>
          <w:rFonts w:ascii="Times New Roman" w:hAnsi="Times New Roman"/>
          <w:b/>
          <w:sz w:val="24"/>
          <w:szCs w:val="24"/>
        </w:rPr>
      </w:pPr>
      <w:r w:rsidRPr="004B56C2">
        <w:rPr>
          <w:rFonts w:ascii="Times New Roman" w:hAnsi="Times New Roman"/>
          <w:sz w:val="24"/>
          <w:szCs w:val="24"/>
        </w:rPr>
        <w:t>Nie zaproponowano budowy zbiorników bezodpływowych</w:t>
      </w:r>
      <w:r w:rsidR="001E3074" w:rsidRPr="004B56C2">
        <w:rPr>
          <w:rFonts w:ascii="Times New Roman" w:hAnsi="Times New Roman"/>
          <w:sz w:val="24"/>
          <w:szCs w:val="24"/>
        </w:rPr>
        <w:t>,</w:t>
      </w:r>
      <w:r w:rsidRPr="004B56C2">
        <w:rPr>
          <w:rFonts w:ascii="Times New Roman" w:hAnsi="Times New Roman"/>
          <w:sz w:val="24"/>
          <w:szCs w:val="24"/>
        </w:rPr>
        <w:t xml:space="preserve"> jako rozwiązania alternatywnego z tego względu, iż przejściowe gromadzenie ścieków w zbiornikach bezodpływowych, określone w art. 2 ust. 1 pkt 1, ustawy o utrzymaniu czystości i porządku w gminach, dotyczyć może tylko i wyłącznie tych zbiorników, które wykonano przed przystąpieniem Polski do UE, czyli przed 1 maja 2004r. Interpretacja taka wynika z art. 3 dyrektywy ściekowej, która dopuszcza inne systemy zbierania ścieków komunalnych, niż kanalizacja, </w:t>
      </w:r>
      <w:r w:rsidR="003B014E" w:rsidRPr="004B56C2">
        <w:rPr>
          <w:rFonts w:ascii="Times New Roman" w:hAnsi="Times New Roman"/>
          <w:sz w:val="24"/>
          <w:szCs w:val="24"/>
        </w:rPr>
        <w:br/>
      </w:r>
      <w:r w:rsidRPr="004B56C2">
        <w:rPr>
          <w:rFonts w:ascii="Times New Roman" w:hAnsi="Times New Roman"/>
          <w:sz w:val="24"/>
          <w:szCs w:val="24"/>
        </w:rPr>
        <w:t>w miejscach gdzie jest ona nieopłacalna z przyczyn technicznych lub ekonomicznych, ale tylko wtedy gdy zastąpimy ją systemami zapewniającymi ten sam poziom ochrony środowiska. W praktyce oznacza to, że powinien być wprowadzony zakaz budowy nowych bezodpływowych zbiorników</w:t>
      </w:r>
      <w:r w:rsidR="001E3074" w:rsidRPr="004B56C2">
        <w:rPr>
          <w:rFonts w:ascii="Times New Roman" w:hAnsi="Times New Roman"/>
          <w:sz w:val="24"/>
          <w:szCs w:val="24"/>
        </w:rPr>
        <w:t>, jeżeli na terenie gminy nie ma oczyszczalni ścieków komunalnych.</w:t>
      </w:r>
    </w:p>
    <w:p w:rsidR="007A7CA2" w:rsidRPr="004B56C2" w:rsidRDefault="007A7CA2" w:rsidP="003B014E">
      <w:pPr>
        <w:autoSpaceDE w:val="0"/>
        <w:autoSpaceDN w:val="0"/>
        <w:adjustRightInd w:val="0"/>
        <w:jc w:val="both"/>
      </w:pPr>
      <w:r w:rsidRPr="004B56C2">
        <w:t xml:space="preserve">Działania alternatywne do rozwiązań zawartych w projekcie programu mogą obejmować: </w:t>
      </w:r>
    </w:p>
    <w:p w:rsidR="007A7CA2" w:rsidRPr="004B56C2" w:rsidRDefault="007A7CA2" w:rsidP="003B014E">
      <w:pPr>
        <w:autoSpaceDE w:val="0"/>
        <w:autoSpaceDN w:val="0"/>
        <w:adjustRightInd w:val="0"/>
        <w:spacing w:after="22"/>
        <w:jc w:val="both"/>
      </w:pPr>
      <w:r w:rsidRPr="004B56C2">
        <w:t xml:space="preserve">- wariantowanie technologii oczyszczania w przydomowej oczyszczalni ścieków, </w:t>
      </w:r>
    </w:p>
    <w:p w:rsidR="007A7CA2" w:rsidRPr="004B56C2" w:rsidRDefault="007A7CA2" w:rsidP="003B014E">
      <w:pPr>
        <w:autoSpaceDE w:val="0"/>
        <w:autoSpaceDN w:val="0"/>
        <w:adjustRightInd w:val="0"/>
        <w:spacing w:after="22"/>
        <w:jc w:val="both"/>
      </w:pPr>
      <w:r w:rsidRPr="004B56C2">
        <w:t xml:space="preserve">- budowę zbiorczej sieci kanalizacyjnej, co na terenach o rozproszonej zabudowie sieci nie będzie poparte rachunkiem ekonomicznym, </w:t>
      </w:r>
    </w:p>
    <w:p w:rsidR="007A7CA2" w:rsidRPr="004B56C2" w:rsidRDefault="007A7CA2" w:rsidP="003B014E">
      <w:pPr>
        <w:autoSpaceDE w:val="0"/>
        <w:autoSpaceDN w:val="0"/>
        <w:adjustRightInd w:val="0"/>
        <w:jc w:val="both"/>
      </w:pPr>
      <w:r w:rsidRPr="004B56C2">
        <w:t xml:space="preserve">- zaniechanie inwestycji. </w:t>
      </w:r>
    </w:p>
    <w:p w:rsidR="00EF24DF" w:rsidRPr="004B56C2" w:rsidRDefault="00EF24DF" w:rsidP="00BA10B8">
      <w:pPr>
        <w:pStyle w:val="DSnormal"/>
        <w:spacing w:before="0" w:after="0"/>
        <w:rPr>
          <w:rFonts w:ascii="Times New Roman" w:hAnsi="Times New Roman"/>
          <w:b/>
          <w:sz w:val="24"/>
          <w:szCs w:val="24"/>
        </w:rPr>
      </w:pPr>
    </w:p>
    <w:p w:rsidR="00744C0F" w:rsidRPr="004B56C2" w:rsidRDefault="00744C0F" w:rsidP="00BA10B8">
      <w:pPr>
        <w:autoSpaceDE w:val="0"/>
        <w:autoSpaceDN w:val="0"/>
        <w:adjustRightInd w:val="0"/>
        <w:jc w:val="both"/>
      </w:pPr>
      <w:r w:rsidRPr="004B56C2">
        <w:t xml:space="preserve">W wyniku analizy potencjalnych negatywnych oddziaływań wynikających ze skutków realizacji projektu aktualizacji „Programu budowy przydomowych oczyszczalni ścieków dla województwa świętokrzyskiego” nie stwierdzono znaczących negatywnych oddziaływań. Przydomowe oczyszczalnie będą zlokalizowane w znakomitej większości na terenie </w:t>
      </w:r>
      <w:r w:rsidRPr="004B56C2">
        <w:lastRenderedPageBreak/>
        <w:t xml:space="preserve">prywatnych posesji, gdzie nie występują siedliska chronione, czy stanowiska chronionych gatunków grzybów, roślin i zwierząt. Lokalizacja planowanych oczyszczalni nie wpłynie również negatywnie na obszary chronione oraz na spójność i integralność obszarów chronionych. Stosunki wodne również nie zostaną zmienione, ponieważ w większości bilans wody się nie zmieni, większy dopływ ilości wód (ścieków oczyszczonych) będzie jedynie </w:t>
      </w:r>
      <w:r w:rsidR="003B014E" w:rsidRPr="004B56C2">
        <w:br/>
      </w:r>
      <w:r w:rsidRPr="004B56C2">
        <w:t xml:space="preserve">w przypadku nowych zabudowań. </w:t>
      </w:r>
    </w:p>
    <w:p w:rsidR="00744C0F" w:rsidRPr="004B56C2" w:rsidRDefault="00D97226" w:rsidP="00BA10B8">
      <w:pPr>
        <w:autoSpaceDE w:val="0"/>
        <w:autoSpaceDN w:val="0"/>
        <w:adjustRightInd w:val="0"/>
        <w:jc w:val="both"/>
      </w:pPr>
      <w:r w:rsidRPr="004B56C2">
        <w:t>Działaniami</w:t>
      </w:r>
      <w:r w:rsidR="00744C0F" w:rsidRPr="004B56C2">
        <w:t xml:space="preserve"> zapobiegawczym</w:t>
      </w:r>
      <w:r w:rsidRPr="004B56C2">
        <w:t>i</w:t>
      </w:r>
      <w:r w:rsidR="00744C0F" w:rsidRPr="004B56C2">
        <w:t xml:space="preserve"> do zastosowania w trakcie przygotowania i realizacji inwestycji są: </w:t>
      </w:r>
    </w:p>
    <w:p w:rsidR="00744C0F" w:rsidRPr="004B56C2" w:rsidRDefault="00744C0F" w:rsidP="00BA10B8">
      <w:pPr>
        <w:autoSpaceDE w:val="0"/>
        <w:autoSpaceDN w:val="0"/>
        <w:adjustRightInd w:val="0"/>
        <w:spacing w:after="23"/>
        <w:jc w:val="both"/>
      </w:pPr>
      <w:r w:rsidRPr="004B56C2">
        <w:t xml:space="preserve">- wybór technologii oczyszczalni ścieków z wykorzystaniem osadu czynnego lub złóż biologicznych dla lokalizacji obiektów na obszarach Natura 2000, na terenach zagrożonych powodzią, na terenach ekosystemów zależnych od wód oraz w pobliżu ujęć wód (zakaz stosowania oczyszczalni z drenażem rozsączającym), </w:t>
      </w:r>
    </w:p>
    <w:p w:rsidR="00744C0F" w:rsidRPr="004B56C2" w:rsidRDefault="00744C0F" w:rsidP="00BA10B8">
      <w:pPr>
        <w:autoSpaceDE w:val="0"/>
        <w:autoSpaceDN w:val="0"/>
        <w:adjustRightInd w:val="0"/>
        <w:spacing w:after="23"/>
        <w:jc w:val="both"/>
      </w:pPr>
      <w:r w:rsidRPr="004B56C2">
        <w:t xml:space="preserve">- minimalne wykorzystanie terenu pod oczyszczalnię, </w:t>
      </w:r>
    </w:p>
    <w:p w:rsidR="00744C0F" w:rsidRPr="004B56C2" w:rsidRDefault="00744C0F" w:rsidP="00BA10B8">
      <w:pPr>
        <w:autoSpaceDE w:val="0"/>
        <w:autoSpaceDN w:val="0"/>
        <w:adjustRightInd w:val="0"/>
        <w:spacing w:after="23"/>
        <w:jc w:val="both"/>
      </w:pPr>
      <w:r w:rsidRPr="004B56C2">
        <w:t xml:space="preserve">- monitorowanie pracy oczyszczalni w celu oceny prawidłowości jej działania (na terenach </w:t>
      </w:r>
      <w:r w:rsidR="003B014E" w:rsidRPr="004B56C2">
        <w:br/>
      </w:r>
      <w:r w:rsidRPr="004B56C2">
        <w:t xml:space="preserve">w pobliżu siedlisk przyrodniczych oraz na terenach zagrożonych powodzią), </w:t>
      </w:r>
    </w:p>
    <w:p w:rsidR="00744C0F" w:rsidRPr="004B56C2" w:rsidRDefault="00744C0F" w:rsidP="00BA10B8">
      <w:pPr>
        <w:autoSpaceDE w:val="0"/>
        <w:autoSpaceDN w:val="0"/>
        <w:adjustRightInd w:val="0"/>
        <w:jc w:val="both"/>
      </w:pPr>
      <w:r w:rsidRPr="004B56C2">
        <w:t xml:space="preserve">- zalecanie wyboru właściwej technologii oczyszczania ścieków - najbardziej sprawnymi technologiami są oczyszczalnie z wykorzystaniem osadu czynnego lub złóż biologicznych, gdzie (pod warunkiem właściwej eksploatacji) uzyskuje się redukcję zanieczyszczeń na poziomie 90%. </w:t>
      </w:r>
    </w:p>
    <w:p w:rsidR="00744C0F" w:rsidRPr="004B56C2" w:rsidRDefault="00744C0F" w:rsidP="00BA10B8">
      <w:pPr>
        <w:autoSpaceDE w:val="0"/>
        <w:autoSpaceDN w:val="0"/>
        <w:adjustRightInd w:val="0"/>
        <w:jc w:val="both"/>
      </w:pPr>
    </w:p>
    <w:p w:rsidR="001A4477" w:rsidRPr="004B56C2" w:rsidRDefault="00744C0F" w:rsidP="00BA10B8">
      <w:pPr>
        <w:autoSpaceDE w:val="0"/>
        <w:autoSpaceDN w:val="0"/>
        <w:adjustRightInd w:val="0"/>
        <w:jc w:val="both"/>
      </w:pPr>
      <w:r w:rsidRPr="004B56C2">
        <w:t>Nie przewiduje się rozwiązań kompensujących negatywne oddziaływanie na środowisko przyrodnicze budowy przydomowych oczyszczalni ścieków ze względu na brak znaczących negatywnych oddziaływań</w:t>
      </w:r>
      <w:r w:rsidR="00D97226" w:rsidRPr="004B56C2">
        <w:t xml:space="preserve"> na obszary Natura 2000</w:t>
      </w:r>
      <w:r w:rsidRPr="004B56C2">
        <w:t>. W wyniku budowy przydomowych oczyszczalni ścieków stan środowiska ulegnie poprawie, szczególnie w zakresie stanu wód powierzchniowych i podziemnych, stanu sanitarnego powietrza oraz stanu gleb.</w:t>
      </w:r>
    </w:p>
    <w:p w:rsidR="00BA10B8" w:rsidRPr="004B56C2" w:rsidRDefault="00BA10B8" w:rsidP="00BA10B8">
      <w:pPr>
        <w:autoSpaceDE w:val="0"/>
        <w:autoSpaceDN w:val="0"/>
        <w:adjustRightInd w:val="0"/>
        <w:jc w:val="both"/>
      </w:pPr>
      <w:r w:rsidRPr="004B56C2">
        <w:t>Proponowane do realizacji przedsięwzięcia w ramach „Programu...” mają zdecydowanie pozytywny wpływ na środowisko.</w:t>
      </w:r>
    </w:p>
    <w:p w:rsidR="00BA10B8" w:rsidRPr="004B56C2" w:rsidRDefault="00BA10B8" w:rsidP="00BA10B8">
      <w:pPr>
        <w:autoSpaceDE w:val="0"/>
        <w:autoSpaceDN w:val="0"/>
        <w:adjustRightInd w:val="0"/>
        <w:jc w:val="both"/>
        <w:rPr>
          <w:color w:val="FF0000"/>
        </w:rPr>
      </w:pPr>
    </w:p>
    <w:p w:rsidR="0057377F" w:rsidRPr="001A4477" w:rsidRDefault="0057377F" w:rsidP="009A5BD8">
      <w:pPr>
        <w:autoSpaceDE w:val="0"/>
        <w:autoSpaceDN w:val="0"/>
        <w:adjustRightInd w:val="0"/>
        <w:jc w:val="both"/>
      </w:pPr>
    </w:p>
    <w:p w:rsidR="004B56C2" w:rsidRPr="0029497F" w:rsidRDefault="0057377F" w:rsidP="009A5BD8">
      <w:pPr>
        <w:autoSpaceDE w:val="0"/>
        <w:autoSpaceDN w:val="0"/>
        <w:adjustRightInd w:val="0"/>
        <w:jc w:val="both"/>
        <w:rPr>
          <w:b/>
        </w:rPr>
      </w:pPr>
      <w:r w:rsidRPr="004B56C2">
        <w:rPr>
          <w:b/>
        </w:rPr>
        <w:t>Ustalenia zawarte w prognozie oddziaływania na środowisko</w:t>
      </w:r>
    </w:p>
    <w:p w:rsidR="004B56C2" w:rsidRPr="000A6404" w:rsidRDefault="00124592" w:rsidP="0029497F">
      <w:pPr>
        <w:autoSpaceDE w:val="0"/>
        <w:autoSpaceDN w:val="0"/>
        <w:adjustRightInd w:val="0"/>
        <w:jc w:val="both"/>
      </w:pPr>
      <w:r w:rsidRPr="00124592">
        <w:t xml:space="preserve">Na podstawie art. 48 </w:t>
      </w:r>
      <w:r w:rsidRPr="006A351A">
        <w:t>ustawy z dnia 3 października 2008 r.</w:t>
      </w:r>
      <w:r w:rsidRPr="00124592">
        <w:t xml:space="preserve"> o udostępnianiu informacji </w:t>
      </w:r>
      <w:r w:rsidR="0029497F">
        <w:br/>
      </w:r>
      <w:r w:rsidRPr="00124592">
        <w:t xml:space="preserve">o środowisku i jego ochronie, udziale społeczeństwa w ochronie środowiska oraz o ocenach oddziaływania </w:t>
      </w:r>
      <w:r w:rsidRPr="006A351A">
        <w:t xml:space="preserve">na środowisko (Dz. U. z 2018 r. poz. 2081) </w:t>
      </w:r>
      <w:r w:rsidR="000A6404" w:rsidRPr="006A351A">
        <w:t>Zarząd</w:t>
      </w:r>
      <w:r w:rsidR="000A6404">
        <w:t xml:space="preserve"> Województwa zwrócił </w:t>
      </w:r>
      <w:r w:rsidRPr="00124592">
        <w:t xml:space="preserve">się </w:t>
      </w:r>
      <w:r w:rsidR="0029497F">
        <w:br/>
      </w:r>
      <w:r w:rsidRPr="00124592">
        <w:t>z prośbą do Regionalnego Dyrektora Ochrony Środowiska w Kielcach i Świętokrzyskiego Państwowego Wojewódzkiego Inspektora Sanitarnego o odstąpienie od przeprowadzenia strategicznej oceny oddziaływania na środowisko dla projektu Aktualizacji ”Programu…”.</w:t>
      </w:r>
      <w:r w:rsidR="0029497F">
        <w:br/>
      </w:r>
      <w:r w:rsidRPr="000A6404">
        <w:t>W myśl art. 49 ww. ustawy, przedstawiono uzasadnienie uwarunkowań, które wskazują na możliwość odstąpienia od przeprowadzenia strategicznej oceny oddziaływania na środowisko dla projektu aktualizacji „Programu…”.</w:t>
      </w:r>
    </w:p>
    <w:p w:rsidR="004B56C2" w:rsidRPr="000A6404" w:rsidRDefault="004B56C2" w:rsidP="0029497F">
      <w:pPr>
        <w:autoSpaceDE w:val="0"/>
        <w:autoSpaceDN w:val="0"/>
        <w:adjustRightInd w:val="0"/>
        <w:jc w:val="both"/>
      </w:pPr>
      <w:r w:rsidRPr="000A6404">
        <w:t>Po przeanalizowaniu argu</w:t>
      </w:r>
      <w:r w:rsidR="000A6404" w:rsidRPr="000A6404">
        <w:t>mentacji przedstawionej w pismach</w:t>
      </w:r>
      <w:r w:rsidRPr="000A6404">
        <w:t xml:space="preserve"> znak: OWŚ-III.7231.3.2017</w:t>
      </w:r>
      <w:r w:rsidR="0029497F">
        <w:br/>
      </w:r>
      <w:r w:rsidRPr="000A6404">
        <w:t xml:space="preserve"> z dnia 03.12.2018r., </w:t>
      </w:r>
      <w:r w:rsidR="00124592" w:rsidRPr="000A6404">
        <w:t xml:space="preserve">oraz 10.04.2019r. </w:t>
      </w:r>
      <w:r w:rsidRPr="000A6404">
        <w:t xml:space="preserve">jak również po zapoznaniu się z informacjami zawartymi w ww. dokumencie Regionalny Dyrektor Ochrony Środowiska i Świętokrzyski Państwowy Wojewódzki Inspektor Sanitarny </w:t>
      </w:r>
      <w:r w:rsidR="000A6404" w:rsidRPr="000A6404">
        <w:t xml:space="preserve">w przypadku pierwszych i drugich konsultacji </w:t>
      </w:r>
      <w:r w:rsidRPr="000A6404">
        <w:t>odstąpili od przeprowadzenia postępowania w sprawie strategicznej oceny oddziaływania na środowisko.</w:t>
      </w:r>
    </w:p>
    <w:bookmarkEnd w:id="0"/>
    <w:p w:rsidR="008357AF" w:rsidRDefault="008357AF" w:rsidP="00E764AF">
      <w:pPr>
        <w:jc w:val="both"/>
        <w:rPr>
          <w:b/>
          <w:color w:val="FF0000"/>
        </w:rPr>
      </w:pPr>
    </w:p>
    <w:p w:rsidR="0029497F" w:rsidRPr="004B56C2" w:rsidRDefault="0029497F" w:rsidP="00E764AF">
      <w:pPr>
        <w:jc w:val="both"/>
        <w:rPr>
          <w:b/>
          <w:color w:val="FF0000"/>
        </w:rPr>
      </w:pPr>
    </w:p>
    <w:p w:rsidR="00E87360" w:rsidRPr="000A6404" w:rsidRDefault="00E87360" w:rsidP="00E764AF">
      <w:pPr>
        <w:jc w:val="both"/>
        <w:rPr>
          <w:b/>
        </w:rPr>
      </w:pPr>
      <w:r w:rsidRPr="000A6404">
        <w:rPr>
          <w:b/>
        </w:rPr>
        <w:t>Opinie właściwych organów</w:t>
      </w:r>
    </w:p>
    <w:p w:rsidR="000A6404" w:rsidRPr="00D01E53" w:rsidRDefault="000A6404" w:rsidP="00E764AF">
      <w:pPr>
        <w:jc w:val="both"/>
      </w:pPr>
      <w:r w:rsidRPr="000A6404">
        <w:t xml:space="preserve">Art. 57 i 58 ustawy </w:t>
      </w:r>
      <w:r w:rsidRPr="006A351A">
        <w:t>z dnia 3 października 2008 r. o</w:t>
      </w:r>
      <w:r w:rsidRPr="000A6404">
        <w:t xml:space="preserve"> udostępnianiu informacji o środowisku </w:t>
      </w:r>
      <w:r w:rsidR="0029497F">
        <w:br/>
      </w:r>
      <w:r w:rsidRPr="000A6404">
        <w:t xml:space="preserve">i jego ochronie, udziale społeczeństwa w ochronie środowiska oraz o ocenach oddziaływania </w:t>
      </w:r>
      <w:r w:rsidRPr="000A6404">
        <w:lastRenderedPageBreak/>
        <w:t xml:space="preserve">na </w:t>
      </w:r>
      <w:r w:rsidRPr="006A351A">
        <w:t>środowisko (Dz. U. z 2018 r. poz. 2081)</w:t>
      </w:r>
      <w:r w:rsidR="006A351A" w:rsidRPr="006A351A">
        <w:t xml:space="preserve"> nie mają zastosowania, ponieważ organy właściwe </w:t>
      </w:r>
      <w:r w:rsidRPr="006A351A">
        <w:t xml:space="preserve">w </w:t>
      </w:r>
      <w:r w:rsidR="006A351A" w:rsidRPr="006A351A">
        <w:t>sprawach opiniowania</w:t>
      </w:r>
      <w:r w:rsidRPr="006A351A">
        <w:t xml:space="preserve"> i uzgadniania</w:t>
      </w:r>
      <w:r w:rsidRPr="000A6404">
        <w:t xml:space="preserve"> w </w:t>
      </w:r>
      <w:r w:rsidR="006A351A">
        <w:t xml:space="preserve">ramach strategicznych ocen </w:t>
      </w:r>
      <w:r w:rsidRPr="000A6404">
        <w:t>o</w:t>
      </w:r>
      <w:r w:rsidR="006A351A">
        <w:t xml:space="preserve">ddziaływania na środowisko odstąpiły od </w:t>
      </w:r>
      <w:r w:rsidR="006A351A" w:rsidRPr="006A351A">
        <w:t>przeprowadzenia postępowania w sprawie strategicznej oceny oddziaływania na środowisko</w:t>
      </w:r>
    </w:p>
    <w:p w:rsidR="004A575F" w:rsidRPr="00D01E53" w:rsidRDefault="004A575F" w:rsidP="004A575F">
      <w:pPr>
        <w:jc w:val="both"/>
      </w:pPr>
      <w:r w:rsidRPr="00D01E53">
        <w:t>Natomiast n</w:t>
      </w:r>
      <w:r w:rsidR="00D12630" w:rsidRPr="00D01E53">
        <w:t>a podstawie art. 41 ust. 1 ustawy z dnia 5 czerwca 1998 r. o samorządzie województwa (</w:t>
      </w:r>
      <w:r w:rsidR="00D01E53" w:rsidRPr="00D01E53">
        <w:t>Dz. U. z 2019r. poz. 512</w:t>
      </w:r>
      <w:r w:rsidR="00D12630" w:rsidRPr="00D01E53">
        <w:t>)</w:t>
      </w:r>
      <w:r w:rsidR="00D12630" w:rsidRPr="004B56C2">
        <w:rPr>
          <w:color w:val="FF0000"/>
        </w:rPr>
        <w:t xml:space="preserve"> </w:t>
      </w:r>
      <w:r w:rsidR="00D12630" w:rsidRPr="00D01E53">
        <w:t>oraz §</w:t>
      </w:r>
      <w:r w:rsidRPr="00D01E53">
        <w:t xml:space="preserve"> </w:t>
      </w:r>
      <w:r w:rsidR="00D12630" w:rsidRPr="00D01E53">
        <w:t xml:space="preserve">4 Uchwały Nr X/167/11 Sejmiku Województwa Świętokrzyskiego z dnia 1 sierpnia 2011 r. w sprawie określenia szczegółowego sposobu konsultowania projektów aktów prawa miejscowego Samorządu Województwa Świętokrzyskiego ze Świętokrzyską Radą Działalności Pożytku Publicznego oraz organizacjami pozarządowymi i innymi podmiotami, </w:t>
      </w:r>
      <w:r w:rsidRPr="00D01E53">
        <w:t>Projekt „Programu...” został pozytywnie zaopiniowany</w:t>
      </w:r>
      <w:r w:rsidR="00D01E53" w:rsidRPr="00D01E53">
        <w:t xml:space="preserve"> </w:t>
      </w:r>
      <w:r w:rsidR="00D01E53">
        <w:t>przez Świętokrzyską Radę</w:t>
      </w:r>
      <w:r w:rsidR="00D01E53" w:rsidRPr="00D01E53">
        <w:t xml:space="preserve"> Działalności Pożytku Publicznego</w:t>
      </w:r>
      <w:r w:rsidR="00D01E53">
        <w:t xml:space="preserve"> </w:t>
      </w:r>
      <w:r w:rsidR="00D01E53" w:rsidRPr="00D01E53">
        <w:t>podczas pierwszych konsultacji</w:t>
      </w:r>
      <w:r w:rsidRPr="00D01E53">
        <w:t xml:space="preserve"> Uchwałą</w:t>
      </w:r>
      <w:r w:rsidR="00D01E53" w:rsidRPr="00D01E53">
        <w:t xml:space="preserve"> nr 2/2019</w:t>
      </w:r>
      <w:r w:rsidRPr="00D01E53">
        <w:t xml:space="preserve"> z dnia </w:t>
      </w:r>
      <w:r w:rsidR="00D01E53" w:rsidRPr="00D01E53">
        <w:t>11 marca 2019</w:t>
      </w:r>
      <w:r w:rsidRPr="00D01E53">
        <w:t>r.</w:t>
      </w:r>
      <w:r w:rsidR="00D01E53" w:rsidRPr="00D01E53">
        <w:t>,</w:t>
      </w:r>
      <w:r w:rsidR="00D01E53">
        <w:rPr>
          <w:color w:val="FF0000"/>
        </w:rPr>
        <w:t xml:space="preserve"> </w:t>
      </w:r>
      <w:r w:rsidR="00D01E53" w:rsidRPr="00D01E53">
        <w:t>natomiast podczas drugich Uchwałą nr 1/2019 z dnia 28 maja 2019r.</w:t>
      </w:r>
    </w:p>
    <w:p w:rsidR="00D12630" w:rsidRPr="004B56C2" w:rsidRDefault="00D12630" w:rsidP="00E764AF">
      <w:pPr>
        <w:jc w:val="both"/>
        <w:rPr>
          <w:b/>
          <w:color w:val="FF0000"/>
        </w:rPr>
      </w:pPr>
    </w:p>
    <w:p w:rsidR="00D12630" w:rsidRPr="004B56C2" w:rsidRDefault="00D12630" w:rsidP="00E764AF">
      <w:pPr>
        <w:jc w:val="both"/>
        <w:rPr>
          <w:b/>
          <w:color w:val="FF0000"/>
        </w:rPr>
      </w:pPr>
    </w:p>
    <w:p w:rsidR="00983244" w:rsidRDefault="00E87360" w:rsidP="007261EA">
      <w:pPr>
        <w:pStyle w:val="DSnormal"/>
        <w:spacing w:before="0" w:after="0"/>
        <w:rPr>
          <w:rFonts w:ascii="Times New Roman" w:hAnsi="Times New Roman"/>
          <w:b/>
          <w:sz w:val="24"/>
          <w:szCs w:val="24"/>
        </w:rPr>
      </w:pPr>
      <w:bookmarkStart w:id="1" w:name="_Toc245830807"/>
      <w:bookmarkStart w:id="2" w:name="_Toc250939555"/>
      <w:bookmarkStart w:id="3" w:name="_Toc234613363"/>
      <w:bookmarkStart w:id="4" w:name="_Toc235474658"/>
      <w:bookmarkStart w:id="5" w:name="_Toc237092400"/>
      <w:r w:rsidRPr="004F5F95">
        <w:rPr>
          <w:rFonts w:ascii="Times New Roman" w:hAnsi="Times New Roman"/>
          <w:b/>
          <w:sz w:val="24"/>
          <w:szCs w:val="24"/>
        </w:rPr>
        <w:t>Zgłoszone uwagi i wnioski</w:t>
      </w:r>
    </w:p>
    <w:p w:rsidR="00983244" w:rsidRDefault="00983244" w:rsidP="0029497F">
      <w:pPr>
        <w:pStyle w:val="DSnormal"/>
        <w:spacing w:before="0"/>
        <w:rPr>
          <w:rFonts w:ascii="Times New Roman" w:hAnsi="Times New Roman"/>
          <w:sz w:val="24"/>
          <w:szCs w:val="24"/>
        </w:rPr>
      </w:pPr>
      <w:r w:rsidRPr="00983244">
        <w:rPr>
          <w:rFonts w:ascii="Times New Roman" w:hAnsi="Times New Roman"/>
          <w:sz w:val="24"/>
          <w:szCs w:val="24"/>
        </w:rPr>
        <w:t>Opracowany dokument podano do publicznej wiadomości w celu zapewnienia możliwości udziału społeczeństwa oraz przekazano do zaopiniowania przez Świętokrzyską Radę Działalności Pożytku Pu</w:t>
      </w:r>
      <w:r>
        <w:rPr>
          <w:rFonts w:ascii="Times New Roman" w:hAnsi="Times New Roman"/>
          <w:sz w:val="24"/>
          <w:szCs w:val="24"/>
        </w:rPr>
        <w:t>blicznego.</w:t>
      </w:r>
    </w:p>
    <w:p w:rsidR="00983244" w:rsidRPr="00983244" w:rsidRDefault="00983244" w:rsidP="00983244">
      <w:pPr>
        <w:pStyle w:val="DSnormal"/>
        <w:rPr>
          <w:rFonts w:ascii="Times New Roman" w:hAnsi="Times New Roman"/>
          <w:sz w:val="24"/>
          <w:szCs w:val="24"/>
        </w:rPr>
      </w:pPr>
      <w:r w:rsidRPr="00983244">
        <w:rPr>
          <w:rFonts w:ascii="Times New Roman" w:hAnsi="Times New Roman"/>
          <w:sz w:val="24"/>
          <w:szCs w:val="24"/>
        </w:rPr>
        <w:t xml:space="preserve">Dokument był konsultowany dwukrotnie, w pierwszym terminie tj. od 1 do 22 marca br. został zaopiniowany pozytywnie przez Świętokrzyską Radę Działalności Pożytku Publicznego, natomiast ze względu na wnioski gmin dotyczące wprowadzenia dodatkowych miejscowości i urządzeń konieczne było uzupełnienie treści ww. dokumentu. </w:t>
      </w:r>
    </w:p>
    <w:p w:rsidR="00983244" w:rsidRPr="00983244" w:rsidRDefault="00983244" w:rsidP="00983244">
      <w:pPr>
        <w:pStyle w:val="DSnormal"/>
        <w:rPr>
          <w:rFonts w:ascii="Times New Roman" w:hAnsi="Times New Roman"/>
          <w:sz w:val="24"/>
          <w:szCs w:val="24"/>
        </w:rPr>
      </w:pPr>
      <w:r w:rsidRPr="00983244">
        <w:rPr>
          <w:rFonts w:ascii="Times New Roman" w:hAnsi="Times New Roman"/>
          <w:sz w:val="24"/>
          <w:szCs w:val="24"/>
        </w:rPr>
        <w:t xml:space="preserve">Uzupełniony dokument został poddany ponownym szerokim konsultacjom społecznym </w:t>
      </w:r>
      <w:r w:rsidR="0029497F">
        <w:rPr>
          <w:rFonts w:ascii="Times New Roman" w:hAnsi="Times New Roman"/>
          <w:sz w:val="24"/>
          <w:szCs w:val="24"/>
        </w:rPr>
        <w:br/>
      </w:r>
      <w:r w:rsidRPr="00983244">
        <w:rPr>
          <w:rFonts w:ascii="Times New Roman" w:hAnsi="Times New Roman"/>
          <w:sz w:val="24"/>
          <w:szCs w:val="24"/>
        </w:rPr>
        <w:t>w terminie od 24 maja do 14 czerwca br. Z uwagi na fakt, że w czerwcu ruszyły nabory wniosków dotyczące możliwości dofinansowania un</w:t>
      </w:r>
      <w:r>
        <w:rPr>
          <w:rFonts w:ascii="Times New Roman" w:hAnsi="Times New Roman"/>
          <w:sz w:val="24"/>
          <w:szCs w:val="24"/>
        </w:rPr>
        <w:t xml:space="preserve">ijnego i krajowego zadań m.in. </w:t>
      </w:r>
      <w:r w:rsidRPr="00983244">
        <w:rPr>
          <w:rFonts w:ascii="Times New Roman" w:hAnsi="Times New Roman"/>
          <w:sz w:val="24"/>
          <w:szCs w:val="24"/>
        </w:rPr>
        <w:t xml:space="preserve">z zakresu budowy przydomowych oczyszczalni ścieków, a procedowanie konsultacji trwa minimum dwa miesiące, w ramach bieżącej konsultacji nie przyjęto uwag dot. nowych zamierzeń. </w:t>
      </w:r>
    </w:p>
    <w:p w:rsidR="00983244" w:rsidRPr="000227F7" w:rsidRDefault="00983244" w:rsidP="000227F7">
      <w:pPr>
        <w:jc w:val="both"/>
        <w:rPr>
          <w:color w:val="FF0000"/>
        </w:rPr>
      </w:pPr>
      <w:r w:rsidRPr="00983244">
        <w:t>Podczas pierwszych konsultacji wpłynęły uwag i opinie z 6 gmin, które zostały rozpatrzone w dniu 10 kwietnia 2019r. przez Zarząd Województwa Świętokrzyskiego Uchwałą Nr 464/19. Natomiast podczas drugich konsultacji w</w:t>
      </w:r>
      <w:r>
        <w:t xml:space="preserve">płynęły uwag i opinie z 4 gmin. </w:t>
      </w:r>
      <w:r w:rsidRPr="00983244">
        <w:t xml:space="preserve">W dniu 3 lipca 2019r. Zarząd Województwa Świętokrzyskiego Uchwałą Nr 803/19 rozpatrzył uwagi </w:t>
      </w:r>
      <w:r w:rsidR="0029497F">
        <w:br/>
      </w:r>
      <w:r w:rsidRPr="00983244">
        <w:t>i wnioski do projektu „Programu</w:t>
      </w:r>
      <w:r w:rsidRPr="00F93687">
        <w:t xml:space="preserve">…”. Uwagi wraz z propozycją załatwienia sprawy zebrano </w:t>
      </w:r>
      <w:r w:rsidR="0029497F" w:rsidRPr="00F93687">
        <w:br/>
      </w:r>
      <w:r w:rsidRPr="00F93687">
        <w:t xml:space="preserve">w tabeli stanowiącej załącznik nr 1 do w/w </w:t>
      </w:r>
      <w:r w:rsidR="000227F7" w:rsidRPr="00F93687">
        <w:t>uchwał</w:t>
      </w:r>
      <w:r w:rsidRPr="00F93687">
        <w:t>.</w:t>
      </w:r>
      <w:r w:rsidR="000227F7" w:rsidRPr="00F93687">
        <w:t xml:space="preserve"> </w:t>
      </w:r>
      <w:r w:rsidRPr="00F93687">
        <w:t>Uwagi i wnioski</w:t>
      </w:r>
      <w:r w:rsidRPr="00983244">
        <w:t xml:space="preserve"> odnośnie projektu „Programu...” wnoszone były w formie pisemnej lub za pomocą środków elektronicznych.</w:t>
      </w:r>
    </w:p>
    <w:p w:rsidR="00983244" w:rsidRPr="00983244" w:rsidRDefault="00983244" w:rsidP="00983244">
      <w:pPr>
        <w:pStyle w:val="DSnormal"/>
        <w:rPr>
          <w:rFonts w:ascii="Times New Roman" w:hAnsi="Times New Roman"/>
          <w:sz w:val="24"/>
          <w:szCs w:val="24"/>
        </w:rPr>
      </w:pPr>
      <w:r w:rsidRPr="00983244">
        <w:rPr>
          <w:rFonts w:ascii="Times New Roman" w:hAnsi="Times New Roman"/>
          <w:sz w:val="24"/>
          <w:szCs w:val="24"/>
        </w:rPr>
        <w:t>Projekt Aktualizacji ”Programu…” został zamieszczony na stronie internetowej Urzędu Marszałkowskiego, BIP, a także wyło</w:t>
      </w:r>
      <w:r>
        <w:rPr>
          <w:rFonts w:ascii="Times New Roman" w:hAnsi="Times New Roman"/>
          <w:sz w:val="24"/>
          <w:szCs w:val="24"/>
        </w:rPr>
        <w:t xml:space="preserve">żony w Urzędzie Marszałkowskim </w:t>
      </w:r>
      <w:r w:rsidRPr="00983244">
        <w:rPr>
          <w:rFonts w:ascii="Times New Roman" w:hAnsi="Times New Roman"/>
          <w:sz w:val="24"/>
          <w:szCs w:val="24"/>
        </w:rPr>
        <w:t xml:space="preserve">w Departamencie Rozwoju Obszarów Wiejskich i Środowiska. Na tablicy ogłoszeń w tut. Urzędzie i w gazecie lokalnej - Gazeta Wyborcza, została zamieszczona informacja Zarządu Województwa Świętokrzyskiego zawiadamiająca o rozpoczęciu </w:t>
      </w:r>
      <w:r w:rsidR="0029497F">
        <w:rPr>
          <w:rFonts w:ascii="Times New Roman" w:hAnsi="Times New Roman"/>
          <w:sz w:val="24"/>
          <w:szCs w:val="24"/>
        </w:rPr>
        <w:t xml:space="preserve">procedury udziału społeczeństwa </w:t>
      </w:r>
      <w:r w:rsidR="0029497F">
        <w:rPr>
          <w:rFonts w:ascii="Times New Roman" w:hAnsi="Times New Roman"/>
          <w:sz w:val="24"/>
          <w:szCs w:val="24"/>
        </w:rPr>
        <w:br/>
      </w:r>
      <w:r w:rsidRPr="00983244">
        <w:rPr>
          <w:rFonts w:ascii="Times New Roman" w:hAnsi="Times New Roman"/>
          <w:sz w:val="24"/>
          <w:szCs w:val="24"/>
        </w:rPr>
        <w:t>w przedmiotowej sprawie. O rozpoczęciu konsultacji poinformowano również gminy na terenie województwa świętokrzyskiego.</w:t>
      </w:r>
    </w:p>
    <w:p w:rsidR="00983244" w:rsidRPr="00983244" w:rsidRDefault="00983244" w:rsidP="00983244">
      <w:pPr>
        <w:pStyle w:val="DSnormal"/>
        <w:rPr>
          <w:rFonts w:ascii="Times New Roman" w:hAnsi="Times New Roman"/>
          <w:sz w:val="24"/>
          <w:szCs w:val="24"/>
        </w:rPr>
      </w:pPr>
      <w:r w:rsidRPr="00983244">
        <w:rPr>
          <w:rFonts w:ascii="Times New Roman" w:hAnsi="Times New Roman"/>
          <w:sz w:val="24"/>
          <w:szCs w:val="24"/>
        </w:rPr>
        <w:t>Regionalny Dyrektor Ochrony Środowiska w Kielcach jak i Świętokrzyski Państwowy Wojewódzki Inspektor Sanitarny zarówno w pierwszym przypadku, jak i w drugim odstąpili od przeprowadzenia postępowania w sprawie strategicznej oceny oddziaływania dokumentu na środowisko. Natomiast uchwałą Nr 1/19 z dnia 28 maja 2019r Świętokrzyska Rada Działalności Pożytku Publicznego pozytywnie zaopiniowała ww. dokument.</w:t>
      </w:r>
    </w:p>
    <w:bookmarkEnd w:id="1"/>
    <w:bookmarkEnd w:id="2"/>
    <w:p w:rsidR="008B42C8" w:rsidRPr="004B56C2" w:rsidRDefault="008B42C8" w:rsidP="009526C5">
      <w:pPr>
        <w:pStyle w:val="DSnormal"/>
        <w:jc w:val="left"/>
        <w:rPr>
          <w:rFonts w:ascii="Times New Roman" w:hAnsi="Times New Roman"/>
          <w:color w:val="FF0000"/>
          <w:sz w:val="24"/>
          <w:szCs w:val="24"/>
        </w:rPr>
        <w:sectPr w:rsidR="008B42C8" w:rsidRPr="004B56C2" w:rsidSect="00FC4F30">
          <w:pgSz w:w="11906" w:h="16838" w:code="9"/>
          <w:pgMar w:top="1418" w:right="1418" w:bottom="1418" w:left="1418" w:header="709" w:footer="709" w:gutter="0"/>
          <w:cols w:space="708"/>
          <w:docGrid w:linePitch="360"/>
        </w:sectPr>
      </w:pPr>
    </w:p>
    <w:p w:rsidR="00FC4F30" w:rsidRPr="004B56C2" w:rsidRDefault="00FC4F30" w:rsidP="007934E0">
      <w:pPr>
        <w:pStyle w:val="NormalnyWeb"/>
        <w:spacing w:before="0" w:beforeAutospacing="0" w:after="0" w:afterAutospacing="0"/>
        <w:jc w:val="both"/>
        <w:rPr>
          <w:color w:val="FF0000"/>
        </w:rPr>
      </w:pPr>
      <w:bookmarkStart w:id="6" w:name="_Toc245830808"/>
      <w:bookmarkStart w:id="7" w:name="_Toc250939562"/>
      <w:bookmarkStart w:id="8" w:name="_Toc232541215"/>
    </w:p>
    <w:p w:rsidR="00800322" w:rsidRPr="00800322" w:rsidRDefault="00800322" w:rsidP="00800322">
      <w:pPr>
        <w:ind w:left="11340"/>
        <w:outlineLvl w:val="0"/>
        <w:rPr>
          <w:bCs/>
          <w:sz w:val="20"/>
          <w:szCs w:val="20"/>
        </w:rPr>
      </w:pPr>
      <w:r w:rsidRPr="00800322">
        <w:rPr>
          <w:bCs/>
          <w:sz w:val="20"/>
          <w:szCs w:val="20"/>
        </w:rPr>
        <w:t xml:space="preserve">Załącznik </w:t>
      </w:r>
      <w:r>
        <w:rPr>
          <w:bCs/>
          <w:sz w:val="20"/>
          <w:szCs w:val="20"/>
        </w:rPr>
        <w:t>Nr 1</w:t>
      </w:r>
    </w:p>
    <w:p w:rsidR="00800322" w:rsidRPr="00800322" w:rsidRDefault="00800322" w:rsidP="00800322">
      <w:pPr>
        <w:ind w:left="11340"/>
        <w:outlineLvl w:val="0"/>
        <w:rPr>
          <w:bCs/>
          <w:sz w:val="20"/>
          <w:szCs w:val="20"/>
        </w:rPr>
      </w:pPr>
      <w:r w:rsidRPr="00800322">
        <w:rPr>
          <w:bCs/>
          <w:sz w:val="20"/>
          <w:szCs w:val="20"/>
        </w:rPr>
        <w:t>do Uchwały Nr 464 /2019</w:t>
      </w:r>
    </w:p>
    <w:p w:rsidR="00800322" w:rsidRPr="00800322" w:rsidRDefault="00800322" w:rsidP="00800322">
      <w:pPr>
        <w:ind w:left="11340"/>
        <w:outlineLvl w:val="0"/>
        <w:rPr>
          <w:bCs/>
          <w:sz w:val="20"/>
          <w:szCs w:val="20"/>
        </w:rPr>
      </w:pPr>
      <w:r w:rsidRPr="00800322">
        <w:rPr>
          <w:bCs/>
          <w:sz w:val="20"/>
          <w:szCs w:val="20"/>
        </w:rPr>
        <w:t xml:space="preserve">Zarządu Województwa Świętokrzyskiego </w:t>
      </w:r>
    </w:p>
    <w:p w:rsidR="00800322" w:rsidRPr="00800322" w:rsidRDefault="00442EC1" w:rsidP="00800322">
      <w:pPr>
        <w:ind w:left="11340"/>
        <w:outlineLvl w:val="0"/>
        <w:rPr>
          <w:bCs/>
          <w:sz w:val="20"/>
          <w:szCs w:val="20"/>
        </w:rPr>
      </w:pPr>
      <w:r>
        <w:rPr>
          <w:bCs/>
          <w:sz w:val="20"/>
          <w:szCs w:val="20"/>
        </w:rPr>
        <w:t>z dnia 10</w:t>
      </w:r>
      <w:r w:rsidR="00800322" w:rsidRPr="00800322">
        <w:rPr>
          <w:bCs/>
          <w:sz w:val="20"/>
          <w:szCs w:val="20"/>
        </w:rPr>
        <w:t xml:space="preserve"> kwietnia 2019 r.</w:t>
      </w:r>
    </w:p>
    <w:p w:rsidR="00800322" w:rsidRPr="00800322" w:rsidRDefault="00800322" w:rsidP="00800322">
      <w:pPr>
        <w:jc w:val="center"/>
        <w:rPr>
          <w:b/>
          <w:bCs/>
        </w:rPr>
      </w:pPr>
      <w:r w:rsidRPr="00800322">
        <w:rPr>
          <w:b/>
          <w:bCs/>
        </w:rPr>
        <w:t>TABELA UWAG</w:t>
      </w:r>
      <w:r w:rsidRPr="00800322">
        <w:rPr>
          <w:b/>
          <w:bCs/>
        </w:rPr>
        <w:br/>
        <w:t xml:space="preserve"> do projektu aktualizacji „Programu budowy przydomowych oczyszczalni ścieków dla województwa świętokrzyskiego na lata 2018-2021 z perspektywą do roku 2026”.</w:t>
      </w:r>
    </w:p>
    <w:p w:rsidR="00800322" w:rsidRPr="00800322" w:rsidRDefault="00800322" w:rsidP="00800322">
      <w:pPr>
        <w:jc w:val="cente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3"/>
        <w:gridCol w:w="1507"/>
        <w:gridCol w:w="1440"/>
        <w:gridCol w:w="7637"/>
        <w:gridCol w:w="3163"/>
      </w:tblGrid>
      <w:tr w:rsidR="00800322" w:rsidRPr="00800322" w:rsidTr="00CF080F">
        <w:tc>
          <w:tcPr>
            <w:tcW w:w="543" w:type="dxa"/>
          </w:tcPr>
          <w:p w:rsidR="00800322" w:rsidRPr="00800322" w:rsidRDefault="00800322" w:rsidP="00800322">
            <w:pPr>
              <w:jc w:val="center"/>
              <w:rPr>
                <w:b/>
                <w:bCs/>
              </w:rPr>
            </w:pPr>
            <w:r w:rsidRPr="00800322">
              <w:rPr>
                <w:b/>
                <w:bCs/>
              </w:rPr>
              <w:t>L.P</w:t>
            </w:r>
          </w:p>
          <w:p w:rsidR="00800322" w:rsidRPr="00800322" w:rsidRDefault="00800322" w:rsidP="00800322">
            <w:pPr>
              <w:jc w:val="center"/>
              <w:rPr>
                <w:b/>
                <w:bCs/>
              </w:rPr>
            </w:pPr>
          </w:p>
        </w:tc>
        <w:tc>
          <w:tcPr>
            <w:tcW w:w="1507" w:type="dxa"/>
          </w:tcPr>
          <w:p w:rsidR="00800322" w:rsidRPr="00800322" w:rsidRDefault="00800322" w:rsidP="00800322">
            <w:pPr>
              <w:jc w:val="center"/>
              <w:rPr>
                <w:b/>
                <w:bCs/>
              </w:rPr>
            </w:pPr>
            <w:proofErr w:type="spellStart"/>
            <w:r w:rsidRPr="00800322">
              <w:rPr>
                <w:b/>
                <w:bCs/>
              </w:rPr>
              <w:t>Wniosko</w:t>
            </w:r>
            <w:proofErr w:type="spellEnd"/>
            <w:r w:rsidRPr="00800322">
              <w:rPr>
                <w:b/>
                <w:bCs/>
              </w:rPr>
              <w:t>- dawca</w:t>
            </w:r>
          </w:p>
        </w:tc>
        <w:tc>
          <w:tcPr>
            <w:tcW w:w="1440" w:type="dxa"/>
          </w:tcPr>
          <w:p w:rsidR="00800322" w:rsidRPr="00800322" w:rsidRDefault="00800322" w:rsidP="00800322">
            <w:pPr>
              <w:jc w:val="center"/>
              <w:rPr>
                <w:b/>
                <w:bCs/>
              </w:rPr>
            </w:pPr>
            <w:r w:rsidRPr="00800322">
              <w:rPr>
                <w:b/>
                <w:bCs/>
              </w:rPr>
              <w:t>Data wpływu</w:t>
            </w:r>
          </w:p>
        </w:tc>
        <w:tc>
          <w:tcPr>
            <w:tcW w:w="7637" w:type="dxa"/>
          </w:tcPr>
          <w:p w:rsidR="00800322" w:rsidRPr="00800322" w:rsidRDefault="00800322" w:rsidP="00800322">
            <w:pPr>
              <w:jc w:val="center"/>
              <w:rPr>
                <w:b/>
                <w:bCs/>
              </w:rPr>
            </w:pPr>
            <w:r w:rsidRPr="00800322">
              <w:rPr>
                <w:b/>
                <w:bCs/>
              </w:rPr>
              <w:t>Uwagi i wnioski</w:t>
            </w:r>
          </w:p>
        </w:tc>
        <w:tc>
          <w:tcPr>
            <w:tcW w:w="3163" w:type="dxa"/>
          </w:tcPr>
          <w:p w:rsidR="00800322" w:rsidRPr="00800322" w:rsidRDefault="00800322" w:rsidP="00800322">
            <w:pPr>
              <w:jc w:val="center"/>
              <w:rPr>
                <w:b/>
                <w:bCs/>
              </w:rPr>
            </w:pPr>
            <w:r w:rsidRPr="00800322">
              <w:rPr>
                <w:b/>
                <w:bCs/>
              </w:rPr>
              <w:t>Propozycja załatwienia sprawy</w:t>
            </w:r>
          </w:p>
        </w:tc>
      </w:tr>
      <w:tr w:rsidR="00800322" w:rsidRPr="00800322" w:rsidTr="00CF080F">
        <w:tc>
          <w:tcPr>
            <w:tcW w:w="543" w:type="dxa"/>
            <w:vAlign w:val="center"/>
          </w:tcPr>
          <w:p w:rsidR="00800322" w:rsidRPr="00800322" w:rsidRDefault="00800322" w:rsidP="00800322">
            <w:pPr>
              <w:jc w:val="center"/>
              <w:rPr>
                <w:bCs/>
              </w:rPr>
            </w:pPr>
            <w:r w:rsidRPr="00800322">
              <w:rPr>
                <w:bCs/>
              </w:rPr>
              <w:t>1.</w:t>
            </w:r>
          </w:p>
        </w:tc>
        <w:tc>
          <w:tcPr>
            <w:tcW w:w="1507" w:type="dxa"/>
            <w:vAlign w:val="center"/>
          </w:tcPr>
          <w:p w:rsidR="00800322" w:rsidRPr="00800322" w:rsidRDefault="00800322" w:rsidP="00800322">
            <w:pPr>
              <w:jc w:val="center"/>
              <w:rPr>
                <w:bCs/>
              </w:rPr>
            </w:pPr>
            <w:r w:rsidRPr="00800322">
              <w:rPr>
                <w:bCs/>
              </w:rPr>
              <w:t>Tuczępy</w:t>
            </w:r>
          </w:p>
        </w:tc>
        <w:tc>
          <w:tcPr>
            <w:tcW w:w="1440" w:type="dxa"/>
            <w:vAlign w:val="center"/>
          </w:tcPr>
          <w:p w:rsidR="00800322" w:rsidRPr="00800322" w:rsidRDefault="00800322" w:rsidP="00800322">
            <w:pPr>
              <w:jc w:val="center"/>
              <w:rPr>
                <w:bCs/>
              </w:rPr>
            </w:pPr>
            <w:r w:rsidRPr="00800322">
              <w:rPr>
                <w:bCs/>
              </w:rPr>
              <w:t>22.03.2019r.</w:t>
            </w:r>
          </w:p>
        </w:tc>
        <w:tc>
          <w:tcPr>
            <w:tcW w:w="7637" w:type="dxa"/>
          </w:tcPr>
          <w:p w:rsidR="00800322" w:rsidRPr="00800322" w:rsidRDefault="00800322" w:rsidP="00800322">
            <w:pPr>
              <w:rPr>
                <w:color w:val="000000"/>
              </w:rPr>
            </w:pPr>
            <w:r w:rsidRPr="00800322">
              <w:rPr>
                <w:color w:val="000000"/>
              </w:rPr>
              <w:t>Wprowadzenie do dokumentu zapisu, który nie będzie dyskryminował (eliminował) gmin nie ujętych w aktualizacji „Programu…” przy pozyskiwaniu funduszy zewnętrznych w ramach RPO, PROW lub innych programów pomocowych.</w:t>
            </w:r>
          </w:p>
        </w:tc>
        <w:tc>
          <w:tcPr>
            <w:tcW w:w="3163" w:type="dxa"/>
          </w:tcPr>
          <w:p w:rsidR="00800322" w:rsidRPr="00800322" w:rsidRDefault="00800322" w:rsidP="00800322">
            <w:pPr>
              <w:tabs>
                <w:tab w:val="left" w:pos="290"/>
              </w:tabs>
              <w:ind w:left="110"/>
              <w:jc w:val="center"/>
              <w:rPr>
                <w:bCs/>
              </w:rPr>
            </w:pPr>
            <w:r w:rsidRPr="00800322">
              <w:rPr>
                <w:bCs/>
              </w:rPr>
              <w:t>nie uwzględniono</w:t>
            </w:r>
          </w:p>
          <w:p w:rsidR="00800322" w:rsidRPr="00800322" w:rsidRDefault="00800322" w:rsidP="00800322">
            <w:pPr>
              <w:tabs>
                <w:tab w:val="left" w:pos="470"/>
              </w:tabs>
              <w:rPr>
                <w:bCs/>
              </w:rPr>
            </w:pPr>
            <w:r w:rsidRPr="00800322">
              <w:rPr>
                <w:bCs/>
              </w:rPr>
              <w:t>Projekt aktualizacji „Programu…” jest dokumentem strategicznym, zawierającym przede wszystkim oddziaływanie inwestycji skumulowanych na środowisko w województwie świętokrzyskim.</w:t>
            </w:r>
            <w:r w:rsidRPr="00800322">
              <w:t xml:space="preserve"> </w:t>
            </w:r>
            <w:r w:rsidRPr="00800322">
              <w:rPr>
                <w:bCs/>
              </w:rPr>
              <w:t>Projekt aktualizacji „Programu…” nie ogranicza realizacji inwestycji na terenie gminy i nie zawiera zapisów ograniczających wsparcie z programów pomocowych.</w:t>
            </w:r>
            <w:r w:rsidRPr="00800322">
              <w:t xml:space="preserve"> </w:t>
            </w:r>
            <w:r w:rsidR="00442EC1">
              <w:rPr>
                <w:bCs/>
              </w:rPr>
              <w:t xml:space="preserve">Dokument ten, </w:t>
            </w:r>
            <w:r w:rsidRPr="00800322">
              <w:rPr>
                <w:bCs/>
              </w:rPr>
              <w:t>zawiera zamierzenia inwestycyjne przesłane przez gminy, które kilkukrotnie były informowane o możliwości udziału w aktualizacji „Programu…”</w:t>
            </w:r>
          </w:p>
        </w:tc>
      </w:tr>
      <w:tr w:rsidR="00800322" w:rsidRPr="00800322" w:rsidTr="00CF080F">
        <w:tc>
          <w:tcPr>
            <w:tcW w:w="543" w:type="dxa"/>
            <w:vAlign w:val="center"/>
          </w:tcPr>
          <w:p w:rsidR="00800322" w:rsidRPr="00800322" w:rsidRDefault="00800322" w:rsidP="00800322">
            <w:pPr>
              <w:jc w:val="center"/>
              <w:rPr>
                <w:bCs/>
              </w:rPr>
            </w:pPr>
            <w:r w:rsidRPr="00800322">
              <w:rPr>
                <w:bCs/>
              </w:rPr>
              <w:lastRenderedPageBreak/>
              <w:t>2.</w:t>
            </w:r>
          </w:p>
        </w:tc>
        <w:tc>
          <w:tcPr>
            <w:tcW w:w="1507" w:type="dxa"/>
            <w:vAlign w:val="center"/>
          </w:tcPr>
          <w:p w:rsidR="00800322" w:rsidRPr="00800322" w:rsidRDefault="00800322" w:rsidP="00800322">
            <w:pPr>
              <w:jc w:val="center"/>
              <w:rPr>
                <w:bCs/>
              </w:rPr>
            </w:pPr>
            <w:r w:rsidRPr="00800322">
              <w:rPr>
                <w:bCs/>
              </w:rPr>
              <w:t>Górno</w:t>
            </w:r>
          </w:p>
        </w:tc>
        <w:tc>
          <w:tcPr>
            <w:tcW w:w="1440" w:type="dxa"/>
            <w:vAlign w:val="center"/>
          </w:tcPr>
          <w:p w:rsidR="00800322" w:rsidRPr="00800322" w:rsidRDefault="00800322" w:rsidP="00800322">
            <w:pPr>
              <w:jc w:val="center"/>
              <w:rPr>
                <w:bCs/>
              </w:rPr>
            </w:pPr>
            <w:r w:rsidRPr="00800322">
              <w:rPr>
                <w:bCs/>
              </w:rPr>
              <w:t>21.03.2019r.</w:t>
            </w:r>
          </w:p>
        </w:tc>
        <w:tc>
          <w:tcPr>
            <w:tcW w:w="7637" w:type="dxa"/>
          </w:tcPr>
          <w:p w:rsidR="00800322" w:rsidRPr="00800322" w:rsidRDefault="00800322" w:rsidP="00800322">
            <w:r w:rsidRPr="00800322">
              <w:t>Wprowadzenie do dokumentu nowej miejscowości – Podmąchocice.</w:t>
            </w:r>
          </w:p>
        </w:tc>
        <w:tc>
          <w:tcPr>
            <w:tcW w:w="3163" w:type="dxa"/>
          </w:tcPr>
          <w:p w:rsidR="00800322" w:rsidRPr="00800322" w:rsidRDefault="00800322" w:rsidP="00800322">
            <w:pPr>
              <w:jc w:val="center"/>
              <w:rPr>
                <w:bCs/>
              </w:rPr>
            </w:pPr>
            <w:r w:rsidRPr="00800322">
              <w:rPr>
                <w:bCs/>
              </w:rPr>
              <w:t>uwzględniono</w:t>
            </w:r>
          </w:p>
        </w:tc>
      </w:tr>
      <w:tr w:rsidR="00800322" w:rsidRPr="00800322" w:rsidTr="00CF080F">
        <w:tc>
          <w:tcPr>
            <w:tcW w:w="543" w:type="dxa"/>
            <w:vAlign w:val="center"/>
          </w:tcPr>
          <w:p w:rsidR="00800322" w:rsidRPr="00800322" w:rsidRDefault="00800322" w:rsidP="00800322">
            <w:pPr>
              <w:jc w:val="center"/>
              <w:rPr>
                <w:bCs/>
              </w:rPr>
            </w:pPr>
            <w:r w:rsidRPr="00800322">
              <w:rPr>
                <w:bCs/>
              </w:rPr>
              <w:t>3.</w:t>
            </w:r>
          </w:p>
        </w:tc>
        <w:tc>
          <w:tcPr>
            <w:tcW w:w="1507" w:type="dxa"/>
            <w:vAlign w:val="center"/>
          </w:tcPr>
          <w:p w:rsidR="00800322" w:rsidRPr="00800322" w:rsidRDefault="00800322" w:rsidP="00800322">
            <w:pPr>
              <w:jc w:val="center"/>
              <w:rPr>
                <w:bCs/>
              </w:rPr>
            </w:pPr>
            <w:r w:rsidRPr="00800322">
              <w:rPr>
                <w:bCs/>
              </w:rPr>
              <w:t>Szydłów</w:t>
            </w:r>
          </w:p>
        </w:tc>
        <w:tc>
          <w:tcPr>
            <w:tcW w:w="1440" w:type="dxa"/>
            <w:vAlign w:val="center"/>
          </w:tcPr>
          <w:p w:rsidR="00800322" w:rsidRPr="00800322" w:rsidRDefault="00800322" w:rsidP="00800322">
            <w:pPr>
              <w:jc w:val="center"/>
              <w:rPr>
                <w:bCs/>
              </w:rPr>
            </w:pPr>
            <w:r w:rsidRPr="00800322">
              <w:rPr>
                <w:bCs/>
              </w:rPr>
              <w:t>22.03.2019r.</w:t>
            </w:r>
          </w:p>
        </w:tc>
        <w:tc>
          <w:tcPr>
            <w:tcW w:w="7637" w:type="dxa"/>
          </w:tcPr>
          <w:p w:rsidR="00800322" w:rsidRPr="00800322" w:rsidRDefault="00800322" w:rsidP="00800322">
            <w:r w:rsidRPr="00800322">
              <w:t xml:space="preserve">Zwiększenie ilości planowanych do budowy przydomowych oczyszczalni ścieków po 2021 r. o 250 szt. </w:t>
            </w:r>
          </w:p>
        </w:tc>
        <w:tc>
          <w:tcPr>
            <w:tcW w:w="3163" w:type="dxa"/>
          </w:tcPr>
          <w:p w:rsidR="00800322" w:rsidRPr="00800322" w:rsidRDefault="00800322" w:rsidP="00800322">
            <w:pPr>
              <w:tabs>
                <w:tab w:val="left" w:pos="290"/>
              </w:tabs>
              <w:ind w:left="110"/>
              <w:jc w:val="center"/>
              <w:rPr>
                <w:bCs/>
              </w:rPr>
            </w:pPr>
            <w:r w:rsidRPr="00800322">
              <w:rPr>
                <w:bCs/>
              </w:rPr>
              <w:t>uwzględniono</w:t>
            </w:r>
          </w:p>
          <w:p w:rsidR="00800322" w:rsidRPr="00800322" w:rsidRDefault="00800322" w:rsidP="00800322">
            <w:pPr>
              <w:tabs>
                <w:tab w:val="left" w:pos="470"/>
              </w:tabs>
              <w:jc w:val="center"/>
              <w:rPr>
                <w:bCs/>
              </w:rPr>
            </w:pPr>
          </w:p>
        </w:tc>
      </w:tr>
      <w:tr w:rsidR="00800322" w:rsidRPr="00800322" w:rsidTr="00CF080F">
        <w:tc>
          <w:tcPr>
            <w:tcW w:w="543" w:type="dxa"/>
            <w:vAlign w:val="center"/>
          </w:tcPr>
          <w:p w:rsidR="00800322" w:rsidRPr="00800322" w:rsidRDefault="00800322" w:rsidP="00800322">
            <w:pPr>
              <w:jc w:val="center"/>
              <w:rPr>
                <w:bCs/>
              </w:rPr>
            </w:pPr>
            <w:r w:rsidRPr="00800322">
              <w:rPr>
                <w:bCs/>
              </w:rPr>
              <w:t>4.</w:t>
            </w:r>
          </w:p>
        </w:tc>
        <w:tc>
          <w:tcPr>
            <w:tcW w:w="1507" w:type="dxa"/>
            <w:vAlign w:val="center"/>
          </w:tcPr>
          <w:p w:rsidR="00800322" w:rsidRPr="00800322" w:rsidRDefault="00800322" w:rsidP="00800322">
            <w:pPr>
              <w:jc w:val="center"/>
              <w:rPr>
                <w:bCs/>
              </w:rPr>
            </w:pPr>
            <w:r w:rsidRPr="00800322">
              <w:rPr>
                <w:bCs/>
              </w:rPr>
              <w:t>Ćmielów</w:t>
            </w:r>
          </w:p>
        </w:tc>
        <w:tc>
          <w:tcPr>
            <w:tcW w:w="1440" w:type="dxa"/>
            <w:vAlign w:val="center"/>
          </w:tcPr>
          <w:p w:rsidR="00800322" w:rsidRPr="00800322" w:rsidRDefault="00800322" w:rsidP="00800322">
            <w:pPr>
              <w:jc w:val="center"/>
              <w:rPr>
                <w:bCs/>
              </w:rPr>
            </w:pPr>
            <w:r w:rsidRPr="00800322">
              <w:rPr>
                <w:bCs/>
              </w:rPr>
              <w:t>22.03.2019r.</w:t>
            </w:r>
          </w:p>
        </w:tc>
        <w:tc>
          <w:tcPr>
            <w:tcW w:w="7637" w:type="dxa"/>
          </w:tcPr>
          <w:p w:rsidR="00800322" w:rsidRPr="00800322" w:rsidRDefault="00800322" w:rsidP="00800322">
            <w:pPr>
              <w:rPr>
                <w:color w:val="000000"/>
              </w:rPr>
            </w:pPr>
            <w:r w:rsidRPr="00800322">
              <w:rPr>
                <w:color w:val="000000"/>
              </w:rPr>
              <w:t>1. Wprowadzenie do dokumentu 4 miejscowości: Stoki Duże, Wólka Wojnowska, Borownia, Piaski Brzóstowskie.</w:t>
            </w:r>
          </w:p>
          <w:p w:rsidR="00800322" w:rsidRPr="00800322" w:rsidRDefault="00800322" w:rsidP="00800322">
            <w:pPr>
              <w:rPr>
                <w:color w:val="000000"/>
              </w:rPr>
            </w:pPr>
            <w:r w:rsidRPr="00800322">
              <w:rPr>
                <w:color w:val="000000"/>
              </w:rPr>
              <w:t xml:space="preserve">2. Zwiększenie ilość przydomowych oczyszczalni ścieków w miejscowościach: Ćmielów, Brzóstowa, Łysowody, Wola Grójecka, Ruda Kościelna, Grójec, </w:t>
            </w:r>
            <w:proofErr w:type="spellStart"/>
            <w:r w:rsidRPr="00800322">
              <w:rPr>
                <w:color w:val="000000"/>
              </w:rPr>
              <w:t>Boria</w:t>
            </w:r>
            <w:proofErr w:type="spellEnd"/>
            <w:r w:rsidRPr="00800322">
              <w:rPr>
                <w:color w:val="000000"/>
              </w:rPr>
              <w:t>.</w:t>
            </w:r>
          </w:p>
        </w:tc>
        <w:tc>
          <w:tcPr>
            <w:tcW w:w="3163" w:type="dxa"/>
          </w:tcPr>
          <w:p w:rsidR="00800322" w:rsidRPr="00800322" w:rsidRDefault="00800322" w:rsidP="00800322">
            <w:pPr>
              <w:tabs>
                <w:tab w:val="left" w:pos="290"/>
              </w:tabs>
              <w:ind w:left="110"/>
              <w:jc w:val="center"/>
              <w:rPr>
                <w:bCs/>
              </w:rPr>
            </w:pPr>
          </w:p>
          <w:p w:rsidR="00800322" w:rsidRPr="00800322" w:rsidRDefault="00800322" w:rsidP="00800322">
            <w:pPr>
              <w:tabs>
                <w:tab w:val="left" w:pos="470"/>
              </w:tabs>
              <w:jc w:val="center"/>
              <w:rPr>
                <w:bCs/>
              </w:rPr>
            </w:pPr>
            <w:r w:rsidRPr="00800322">
              <w:rPr>
                <w:bCs/>
              </w:rPr>
              <w:t>uwzględniono</w:t>
            </w:r>
          </w:p>
        </w:tc>
      </w:tr>
      <w:tr w:rsidR="00800322" w:rsidRPr="00800322" w:rsidTr="00CF080F">
        <w:tc>
          <w:tcPr>
            <w:tcW w:w="543" w:type="dxa"/>
            <w:vAlign w:val="center"/>
          </w:tcPr>
          <w:p w:rsidR="00800322" w:rsidRPr="00800322" w:rsidRDefault="00800322" w:rsidP="00800322">
            <w:pPr>
              <w:jc w:val="center"/>
              <w:rPr>
                <w:bCs/>
              </w:rPr>
            </w:pPr>
            <w:r w:rsidRPr="00800322">
              <w:rPr>
                <w:bCs/>
              </w:rPr>
              <w:t>5.</w:t>
            </w:r>
          </w:p>
        </w:tc>
        <w:tc>
          <w:tcPr>
            <w:tcW w:w="1507" w:type="dxa"/>
            <w:vAlign w:val="center"/>
          </w:tcPr>
          <w:p w:rsidR="00800322" w:rsidRPr="00800322" w:rsidRDefault="00800322" w:rsidP="00800322">
            <w:pPr>
              <w:jc w:val="center"/>
              <w:rPr>
                <w:bCs/>
              </w:rPr>
            </w:pPr>
            <w:r w:rsidRPr="00800322">
              <w:rPr>
                <w:bCs/>
              </w:rPr>
              <w:t>Ruda Maleniecka</w:t>
            </w:r>
          </w:p>
        </w:tc>
        <w:tc>
          <w:tcPr>
            <w:tcW w:w="1440" w:type="dxa"/>
            <w:vAlign w:val="center"/>
          </w:tcPr>
          <w:p w:rsidR="00800322" w:rsidRPr="00800322" w:rsidRDefault="00800322" w:rsidP="00800322">
            <w:pPr>
              <w:jc w:val="center"/>
              <w:rPr>
                <w:bCs/>
              </w:rPr>
            </w:pPr>
            <w:r w:rsidRPr="00800322">
              <w:rPr>
                <w:bCs/>
              </w:rPr>
              <w:t>22.03.2019r.</w:t>
            </w:r>
          </w:p>
        </w:tc>
        <w:tc>
          <w:tcPr>
            <w:tcW w:w="7637" w:type="dxa"/>
          </w:tcPr>
          <w:p w:rsidR="00800322" w:rsidRPr="00800322" w:rsidRDefault="00800322" w:rsidP="00800322">
            <w:r w:rsidRPr="00800322">
              <w:t>Wprowadzenie do dokumentu nowej gminy i 7 miejscowości: Tama, Hucisko, Szkucin, Kołoniec, Machory, Maleniec, Cis.</w:t>
            </w:r>
          </w:p>
        </w:tc>
        <w:tc>
          <w:tcPr>
            <w:tcW w:w="3163" w:type="dxa"/>
          </w:tcPr>
          <w:p w:rsidR="00800322" w:rsidRPr="00800322" w:rsidRDefault="00800322" w:rsidP="00800322">
            <w:pPr>
              <w:jc w:val="center"/>
              <w:rPr>
                <w:bCs/>
              </w:rPr>
            </w:pPr>
            <w:r w:rsidRPr="00800322">
              <w:rPr>
                <w:bCs/>
              </w:rPr>
              <w:t>uwzględniono</w:t>
            </w:r>
          </w:p>
        </w:tc>
      </w:tr>
      <w:tr w:rsidR="00800322" w:rsidRPr="00800322" w:rsidTr="00CF080F">
        <w:tc>
          <w:tcPr>
            <w:tcW w:w="543" w:type="dxa"/>
            <w:vAlign w:val="center"/>
          </w:tcPr>
          <w:p w:rsidR="00800322" w:rsidRPr="00800322" w:rsidRDefault="00800322" w:rsidP="00800322">
            <w:pPr>
              <w:jc w:val="center"/>
              <w:rPr>
                <w:bCs/>
              </w:rPr>
            </w:pPr>
            <w:r w:rsidRPr="00800322">
              <w:rPr>
                <w:bCs/>
              </w:rPr>
              <w:t>6.</w:t>
            </w:r>
          </w:p>
        </w:tc>
        <w:tc>
          <w:tcPr>
            <w:tcW w:w="1507" w:type="dxa"/>
            <w:vAlign w:val="center"/>
          </w:tcPr>
          <w:p w:rsidR="00800322" w:rsidRPr="00800322" w:rsidRDefault="00800322" w:rsidP="00800322">
            <w:pPr>
              <w:jc w:val="center"/>
              <w:rPr>
                <w:bCs/>
              </w:rPr>
            </w:pPr>
            <w:r w:rsidRPr="00800322">
              <w:rPr>
                <w:bCs/>
              </w:rPr>
              <w:t>Kije</w:t>
            </w:r>
          </w:p>
        </w:tc>
        <w:tc>
          <w:tcPr>
            <w:tcW w:w="1440" w:type="dxa"/>
            <w:vAlign w:val="center"/>
          </w:tcPr>
          <w:p w:rsidR="00800322" w:rsidRPr="00800322" w:rsidRDefault="00800322" w:rsidP="00800322">
            <w:pPr>
              <w:jc w:val="center"/>
              <w:rPr>
                <w:bCs/>
              </w:rPr>
            </w:pPr>
            <w:r w:rsidRPr="00800322">
              <w:rPr>
                <w:bCs/>
              </w:rPr>
              <w:t>21.03.2019r.</w:t>
            </w:r>
          </w:p>
        </w:tc>
        <w:tc>
          <w:tcPr>
            <w:tcW w:w="7637" w:type="dxa"/>
          </w:tcPr>
          <w:p w:rsidR="00800322" w:rsidRPr="00800322" w:rsidRDefault="00800322" w:rsidP="00800322">
            <w:r w:rsidRPr="00800322">
              <w:t>1. Wprowadzenie do dokumentu 8 miejscowości: Rębów, Czechów, Samostrzałów, Żydówek, Lipnik, Wierzbica, Gołuchów, Włoszczowice</w:t>
            </w:r>
          </w:p>
          <w:p w:rsidR="00800322" w:rsidRPr="00800322" w:rsidRDefault="00800322" w:rsidP="00800322">
            <w:r w:rsidRPr="00800322">
              <w:t>2. Zmiana ilość przydomowych oczyszczalni ścieków w miejscowościach: Gartatowice, Kliszów, Janów, Stawiany, Kije, Kokot, Hajdaszek, Umianowice</w:t>
            </w:r>
          </w:p>
        </w:tc>
        <w:tc>
          <w:tcPr>
            <w:tcW w:w="3163" w:type="dxa"/>
          </w:tcPr>
          <w:p w:rsidR="00800322" w:rsidRPr="00800322" w:rsidRDefault="00800322" w:rsidP="00800322">
            <w:pPr>
              <w:tabs>
                <w:tab w:val="left" w:pos="290"/>
              </w:tabs>
              <w:ind w:left="110"/>
              <w:jc w:val="center"/>
              <w:rPr>
                <w:bCs/>
              </w:rPr>
            </w:pPr>
          </w:p>
          <w:p w:rsidR="00800322" w:rsidRPr="00800322" w:rsidRDefault="00800322" w:rsidP="00800322">
            <w:pPr>
              <w:tabs>
                <w:tab w:val="left" w:pos="470"/>
              </w:tabs>
              <w:jc w:val="center"/>
              <w:rPr>
                <w:bCs/>
              </w:rPr>
            </w:pPr>
            <w:r w:rsidRPr="00800322">
              <w:rPr>
                <w:bCs/>
              </w:rPr>
              <w:t>uwzględniono</w:t>
            </w:r>
          </w:p>
        </w:tc>
      </w:tr>
    </w:tbl>
    <w:p w:rsidR="00800322" w:rsidRPr="00800322" w:rsidRDefault="00800322" w:rsidP="00800322"/>
    <w:p w:rsidR="00800322" w:rsidRDefault="00800322" w:rsidP="007934E0">
      <w:pPr>
        <w:pStyle w:val="NormalnyWeb"/>
        <w:spacing w:before="0" w:beforeAutospacing="0" w:after="0" w:afterAutospacing="0"/>
        <w:jc w:val="both"/>
        <w:rPr>
          <w:color w:val="FF0000"/>
        </w:rPr>
      </w:pPr>
    </w:p>
    <w:p w:rsidR="00800322" w:rsidRPr="002E0DB0" w:rsidRDefault="00800322" w:rsidP="00800322">
      <w:pPr>
        <w:pStyle w:val="NormalnyWeb"/>
        <w:spacing w:before="0" w:beforeAutospacing="0" w:after="0" w:afterAutospacing="0"/>
        <w:jc w:val="right"/>
        <w:rPr>
          <w:bCs/>
          <w:sz w:val="20"/>
          <w:szCs w:val="20"/>
        </w:rPr>
      </w:pPr>
      <w:r w:rsidRPr="002E0DB0">
        <w:rPr>
          <w:bCs/>
          <w:sz w:val="20"/>
          <w:szCs w:val="20"/>
        </w:rPr>
        <w:t>Załącznik Nr 1</w:t>
      </w:r>
    </w:p>
    <w:p w:rsidR="00800322" w:rsidRPr="002E0DB0" w:rsidRDefault="005E693E" w:rsidP="00800322">
      <w:pPr>
        <w:pStyle w:val="NormalnyWeb"/>
        <w:spacing w:before="0" w:beforeAutospacing="0" w:after="0" w:afterAutospacing="0"/>
        <w:jc w:val="right"/>
        <w:rPr>
          <w:bCs/>
          <w:sz w:val="20"/>
          <w:szCs w:val="20"/>
        </w:rPr>
      </w:pPr>
      <w:r>
        <w:rPr>
          <w:bCs/>
          <w:sz w:val="20"/>
          <w:szCs w:val="20"/>
        </w:rPr>
        <w:t>do Uchwały Nr 802</w:t>
      </w:r>
      <w:r w:rsidR="00800322" w:rsidRPr="002E0DB0">
        <w:rPr>
          <w:bCs/>
          <w:sz w:val="20"/>
          <w:szCs w:val="20"/>
        </w:rPr>
        <w:t>/2019</w:t>
      </w:r>
    </w:p>
    <w:p w:rsidR="00800322" w:rsidRPr="002E0DB0" w:rsidRDefault="00800322" w:rsidP="00800322">
      <w:pPr>
        <w:pStyle w:val="NormalnyWeb"/>
        <w:spacing w:before="0" w:beforeAutospacing="0" w:after="0" w:afterAutospacing="0"/>
        <w:jc w:val="right"/>
        <w:rPr>
          <w:bCs/>
          <w:sz w:val="20"/>
          <w:szCs w:val="20"/>
        </w:rPr>
      </w:pPr>
      <w:r w:rsidRPr="002E0DB0">
        <w:rPr>
          <w:bCs/>
          <w:sz w:val="20"/>
          <w:szCs w:val="20"/>
        </w:rPr>
        <w:t xml:space="preserve">Zarządu Województwa Świętokrzyskiego </w:t>
      </w:r>
    </w:p>
    <w:p w:rsidR="00800322" w:rsidRPr="002E0DB0" w:rsidRDefault="00800322" w:rsidP="00800322">
      <w:pPr>
        <w:pStyle w:val="NormalnyWeb"/>
        <w:spacing w:before="0" w:beforeAutospacing="0" w:after="0" w:afterAutospacing="0"/>
        <w:jc w:val="right"/>
        <w:rPr>
          <w:bCs/>
          <w:sz w:val="20"/>
          <w:szCs w:val="20"/>
        </w:rPr>
      </w:pPr>
      <w:r w:rsidRPr="002E0DB0">
        <w:rPr>
          <w:bCs/>
          <w:sz w:val="20"/>
          <w:szCs w:val="20"/>
        </w:rPr>
        <w:t>z dnia 3 lipca 2019 r.</w:t>
      </w:r>
    </w:p>
    <w:p w:rsidR="00800322" w:rsidRPr="002E0DB0" w:rsidRDefault="00800322" w:rsidP="002E0DB0">
      <w:pPr>
        <w:pStyle w:val="NormalnyWeb"/>
        <w:jc w:val="center"/>
        <w:rPr>
          <w:b/>
          <w:bCs/>
        </w:rPr>
      </w:pPr>
      <w:r w:rsidRPr="002E0DB0">
        <w:rPr>
          <w:b/>
          <w:bCs/>
        </w:rPr>
        <w:t>TABELA UWAG</w:t>
      </w:r>
      <w:r w:rsidRPr="002E0DB0">
        <w:rPr>
          <w:b/>
          <w:bCs/>
        </w:rPr>
        <w:br/>
        <w:t xml:space="preserve"> do projektu aktualizacji „Programu budowy przydomowych oczyszczalni ścieków dla województwa świętokrzyskiego na lata 2018-2021 z perspektywą do roku 2026”.</w:t>
      </w: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3"/>
        <w:gridCol w:w="1507"/>
        <w:gridCol w:w="1440"/>
        <w:gridCol w:w="6078"/>
        <w:gridCol w:w="4722"/>
      </w:tblGrid>
      <w:tr w:rsidR="00800322" w:rsidRPr="002E0DB0" w:rsidTr="00CF080F">
        <w:tc>
          <w:tcPr>
            <w:tcW w:w="543" w:type="dxa"/>
          </w:tcPr>
          <w:p w:rsidR="00800322" w:rsidRPr="002E0DB0" w:rsidRDefault="00800322" w:rsidP="00800322">
            <w:pPr>
              <w:pStyle w:val="NormalnyWeb"/>
              <w:jc w:val="both"/>
              <w:rPr>
                <w:b/>
                <w:bCs/>
              </w:rPr>
            </w:pPr>
            <w:bookmarkStart w:id="9" w:name="_GoBack" w:colFirst="0" w:colLast="5"/>
            <w:r w:rsidRPr="002E0DB0">
              <w:rPr>
                <w:b/>
                <w:bCs/>
              </w:rPr>
              <w:t>L.P</w:t>
            </w:r>
          </w:p>
          <w:p w:rsidR="00800322" w:rsidRPr="002E0DB0" w:rsidRDefault="00800322" w:rsidP="00800322">
            <w:pPr>
              <w:pStyle w:val="NormalnyWeb"/>
              <w:jc w:val="both"/>
              <w:rPr>
                <w:b/>
                <w:bCs/>
              </w:rPr>
            </w:pPr>
          </w:p>
        </w:tc>
        <w:tc>
          <w:tcPr>
            <w:tcW w:w="1507" w:type="dxa"/>
          </w:tcPr>
          <w:p w:rsidR="00800322" w:rsidRPr="002E0DB0" w:rsidRDefault="00800322" w:rsidP="00800322">
            <w:pPr>
              <w:pStyle w:val="NormalnyWeb"/>
              <w:jc w:val="both"/>
              <w:rPr>
                <w:b/>
                <w:bCs/>
              </w:rPr>
            </w:pPr>
            <w:proofErr w:type="spellStart"/>
            <w:r w:rsidRPr="002E0DB0">
              <w:rPr>
                <w:b/>
                <w:bCs/>
              </w:rPr>
              <w:t>Wniosko</w:t>
            </w:r>
            <w:proofErr w:type="spellEnd"/>
            <w:r w:rsidRPr="002E0DB0">
              <w:rPr>
                <w:b/>
                <w:bCs/>
              </w:rPr>
              <w:t>- dawca</w:t>
            </w:r>
          </w:p>
        </w:tc>
        <w:tc>
          <w:tcPr>
            <w:tcW w:w="1440" w:type="dxa"/>
          </w:tcPr>
          <w:p w:rsidR="00800322" w:rsidRPr="002E0DB0" w:rsidRDefault="00800322" w:rsidP="00800322">
            <w:pPr>
              <w:pStyle w:val="NormalnyWeb"/>
              <w:jc w:val="both"/>
              <w:rPr>
                <w:b/>
                <w:bCs/>
              </w:rPr>
            </w:pPr>
            <w:r w:rsidRPr="002E0DB0">
              <w:rPr>
                <w:b/>
                <w:bCs/>
              </w:rPr>
              <w:t>Data wpływu</w:t>
            </w:r>
          </w:p>
        </w:tc>
        <w:tc>
          <w:tcPr>
            <w:tcW w:w="6078" w:type="dxa"/>
          </w:tcPr>
          <w:p w:rsidR="00800322" w:rsidRPr="002E0DB0" w:rsidRDefault="00800322" w:rsidP="00800322">
            <w:pPr>
              <w:pStyle w:val="NormalnyWeb"/>
              <w:jc w:val="both"/>
              <w:rPr>
                <w:b/>
                <w:bCs/>
              </w:rPr>
            </w:pPr>
            <w:r w:rsidRPr="002E0DB0">
              <w:rPr>
                <w:b/>
                <w:bCs/>
              </w:rPr>
              <w:t>Uwagi i wnioski</w:t>
            </w:r>
          </w:p>
        </w:tc>
        <w:tc>
          <w:tcPr>
            <w:tcW w:w="4722" w:type="dxa"/>
          </w:tcPr>
          <w:p w:rsidR="00800322" w:rsidRPr="002E0DB0" w:rsidRDefault="00800322" w:rsidP="00800322">
            <w:pPr>
              <w:pStyle w:val="NormalnyWeb"/>
              <w:jc w:val="both"/>
              <w:rPr>
                <w:b/>
                <w:bCs/>
              </w:rPr>
            </w:pPr>
            <w:r w:rsidRPr="002E0DB0">
              <w:rPr>
                <w:b/>
                <w:bCs/>
              </w:rPr>
              <w:t>Propozycja załatwienia sprawy</w:t>
            </w:r>
          </w:p>
        </w:tc>
      </w:tr>
      <w:tr w:rsidR="00800322" w:rsidRPr="002E0DB0" w:rsidTr="00CF080F">
        <w:tc>
          <w:tcPr>
            <w:tcW w:w="543" w:type="dxa"/>
            <w:vAlign w:val="center"/>
          </w:tcPr>
          <w:p w:rsidR="00800322" w:rsidRPr="002E0DB0" w:rsidRDefault="00800322" w:rsidP="00800322">
            <w:pPr>
              <w:pStyle w:val="NormalnyWeb"/>
              <w:jc w:val="both"/>
              <w:rPr>
                <w:bCs/>
              </w:rPr>
            </w:pPr>
            <w:r w:rsidRPr="002E0DB0">
              <w:rPr>
                <w:bCs/>
              </w:rPr>
              <w:t>1.</w:t>
            </w:r>
          </w:p>
        </w:tc>
        <w:tc>
          <w:tcPr>
            <w:tcW w:w="1507" w:type="dxa"/>
            <w:vAlign w:val="center"/>
          </w:tcPr>
          <w:p w:rsidR="00800322" w:rsidRPr="002E0DB0" w:rsidRDefault="00800322" w:rsidP="00800322">
            <w:pPr>
              <w:pStyle w:val="NormalnyWeb"/>
              <w:jc w:val="both"/>
              <w:rPr>
                <w:bCs/>
              </w:rPr>
            </w:pPr>
            <w:r w:rsidRPr="002E0DB0">
              <w:rPr>
                <w:bCs/>
              </w:rPr>
              <w:t>Sandomierz</w:t>
            </w:r>
          </w:p>
        </w:tc>
        <w:tc>
          <w:tcPr>
            <w:tcW w:w="1440" w:type="dxa"/>
            <w:vAlign w:val="center"/>
          </w:tcPr>
          <w:p w:rsidR="00800322" w:rsidRPr="002E0DB0" w:rsidRDefault="00800322" w:rsidP="00800322">
            <w:pPr>
              <w:pStyle w:val="NormalnyWeb"/>
              <w:jc w:val="both"/>
              <w:rPr>
                <w:bCs/>
              </w:rPr>
            </w:pPr>
            <w:r w:rsidRPr="002E0DB0">
              <w:rPr>
                <w:bCs/>
              </w:rPr>
              <w:t>11.06.2019r.</w:t>
            </w:r>
          </w:p>
        </w:tc>
        <w:tc>
          <w:tcPr>
            <w:tcW w:w="6078" w:type="dxa"/>
          </w:tcPr>
          <w:p w:rsidR="00800322" w:rsidRPr="002E0DB0" w:rsidRDefault="00800322" w:rsidP="00800322">
            <w:pPr>
              <w:pStyle w:val="NormalnyWeb"/>
              <w:jc w:val="both"/>
            </w:pPr>
            <w:r w:rsidRPr="002E0DB0">
              <w:t>Aktualizacja danych w zakresie liczby mieszkańców, liczby zbiorników bezodpływowych, liczby przydomowych oczyszczalni ścieków.</w:t>
            </w:r>
          </w:p>
        </w:tc>
        <w:tc>
          <w:tcPr>
            <w:tcW w:w="4722" w:type="dxa"/>
          </w:tcPr>
          <w:p w:rsidR="00800322" w:rsidRPr="002E0DB0" w:rsidRDefault="00800322" w:rsidP="00800322">
            <w:pPr>
              <w:pStyle w:val="NormalnyWeb"/>
              <w:jc w:val="both"/>
              <w:rPr>
                <w:b/>
                <w:bCs/>
              </w:rPr>
            </w:pPr>
            <w:r w:rsidRPr="002E0DB0">
              <w:rPr>
                <w:b/>
                <w:bCs/>
              </w:rPr>
              <w:t>nie uwzględniono</w:t>
            </w:r>
          </w:p>
          <w:p w:rsidR="00800322" w:rsidRPr="002E0DB0" w:rsidRDefault="00800322" w:rsidP="00800322">
            <w:pPr>
              <w:pStyle w:val="NormalnyWeb"/>
              <w:jc w:val="both"/>
              <w:rPr>
                <w:bCs/>
              </w:rPr>
            </w:pPr>
            <w:r w:rsidRPr="002E0DB0">
              <w:rPr>
                <w:bCs/>
              </w:rPr>
              <w:t>„Program…” opracowano w latach 2017-2018 na podstawie ankiet przesłanych przez gm</w:t>
            </w:r>
            <w:r w:rsidR="0029497F">
              <w:rPr>
                <w:bCs/>
              </w:rPr>
              <w:t xml:space="preserve">iny. </w:t>
            </w:r>
            <w:r w:rsidR="0029497F">
              <w:rPr>
                <w:bCs/>
              </w:rPr>
              <w:lastRenderedPageBreak/>
              <w:t>W dokumencie przyjęto datę</w:t>
            </w:r>
            <w:r w:rsidRPr="002E0DB0">
              <w:rPr>
                <w:bCs/>
              </w:rPr>
              <w:t xml:space="preserve"> bazową 31.XII.2016r.</w:t>
            </w:r>
          </w:p>
        </w:tc>
      </w:tr>
      <w:tr w:rsidR="00800322" w:rsidRPr="002E0DB0" w:rsidTr="00CF080F">
        <w:tc>
          <w:tcPr>
            <w:tcW w:w="543" w:type="dxa"/>
            <w:vAlign w:val="center"/>
          </w:tcPr>
          <w:p w:rsidR="00800322" w:rsidRPr="002E0DB0" w:rsidRDefault="00800322" w:rsidP="00800322">
            <w:pPr>
              <w:pStyle w:val="NormalnyWeb"/>
              <w:jc w:val="both"/>
              <w:rPr>
                <w:bCs/>
              </w:rPr>
            </w:pPr>
            <w:r w:rsidRPr="002E0DB0">
              <w:rPr>
                <w:bCs/>
              </w:rPr>
              <w:lastRenderedPageBreak/>
              <w:t>2.</w:t>
            </w:r>
          </w:p>
        </w:tc>
        <w:tc>
          <w:tcPr>
            <w:tcW w:w="1507" w:type="dxa"/>
            <w:vAlign w:val="center"/>
          </w:tcPr>
          <w:p w:rsidR="00800322" w:rsidRPr="002E0DB0" w:rsidRDefault="00800322" w:rsidP="00800322">
            <w:pPr>
              <w:pStyle w:val="NormalnyWeb"/>
              <w:jc w:val="both"/>
              <w:rPr>
                <w:bCs/>
              </w:rPr>
            </w:pPr>
            <w:r w:rsidRPr="002E0DB0">
              <w:rPr>
                <w:bCs/>
              </w:rPr>
              <w:t>Stopnica</w:t>
            </w:r>
          </w:p>
        </w:tc>
        <w:tc>
          <w:tcPr>
            <w:tcW w:w="1440" w:type="dxa"/>
            <w:vAlign w:val="center"/>
          </w:tcPr>
          <w:p w:rsidR="00800322" w:rsidRPr="002E0DB0" w:rsidRDefault="00800322" w:rsidP="00800322">
            <w:pPr>
              <w:pStyle w:val="NormalnyWeb"/>
              <w:jc w:val="both"/>
              <w:rPr>
                <w:bCs/>
              </w:rPr>
            </w:pPr>
            <w:r w:rsidRPr="002E0DB0">
              <w:rPr>
                <w:bCs/>
              </w:rPr>
              <w:t>11.06.2019r.</w:t>
            </w:r>
          </w:p>
        </w:tc>
        <w:tc>
          <w:tcPr>
            <w:tcW w:w="6078" w:type="dxa"/>
          </w:tcPr>
          <w:p w:rsidR="00800322" w:rsidRPr="002E0DB0" w:rsidRDefault="00800322" w:rsidP="00800322">
            <w:pPr>
              <w:pStyle w:val="NormalnyWeb"/>
              <w:jc w:val="both"/>
            </w:pPr>
            <w:r w:rsidRPr="002E0DB0">
              <w:t>1. Aktualizacja danych w zakresie liczby mieszkańców, liczby zbiorników bezodpływowych, liczby przydomowych oczyszczalni ścieków.</w:t>
            </w:r>
          </w:p>
          <w:p w:rsidR="00800322" w:rsidRPr="002E0DB0" w:rsidRDefault="00800322" w:rsidP="00800322">
            <w:pPr>
              <w:pStyle w:val="NormalnyWeb"/>
              <w:jc w:val="both"/>
            </w:pPr>
          </w:p>
          <w:p w:rsidR="00800322" w:rsidRPr="002E0DB0" w:rsidRDefault="00800322" w:rsidP="00800322">
            <w:pPr>
              <w:pStyle w:val="NormalnyWeb"/>
              <w:jc w:val="both"/>
            </w:pPr>
          </w:p>
          <w:p w:rsidR="00800322" w:rsidRPr="002E0DB0" w:rsidRDefault="00800322" w:rsidP="00800322">
            <w:pPr>
              <w:pStyle w:val="NormalnyWeb"/>
              <w:jc w:val="both"/>
            </w:pPr>
            <w:r w:rsidRPr="002E0DB0">
              <w:t xml:space="preserve">2. Wprowadzenie do dokumentu 3 nowych miejscowości </w:t>
            </w:r>
            <w:proofErr w:type="spellStart"/>
            <w:r w:rsidRPr="002E0DB0">
              <w:t>Bosowice</w:t>
            </w:r>
            <w:proofErr w:type="spellEnd"/>
            <w:r w:rsidRPr="002E0DB0">
              <w:t>, Zaborze, Borek, na terenie których zaplanowano budowę 35 szt. przydomowych oczyszczalni ścieków po 2021r.</w:t>
            </w:r>
          </w:p>
        </w:tc>
        <w:tc>
          <w:tcPr>
            <w:tcW w:w="4722" w:type="dxa"/>
          </w:tcPr>
          <w:p w:rsidR="00800322" w:rsidRPr="002E0DB0" w:rsidRDefault="00800322" w:rsidP="00800322">
            <w:pPr>
              <w:pStyle w:val="NormalnyWeb"/>
              <w:jc w:val="both"/>
              <w:rPr>
                <w:b/>
                <w:bCs/>
              </w:rPr>
            </w:pPr>
            <w:r w:rsidRPr="002E0DB0">
              <w:rPr>
                <w:b/>
                <w:bCs/>
              </w:rPr>
              <w:t>nie uwzględniono</w:t>
            </w:r>
          </w:p>
          <w:p w:rsidR="00800322" w:rsidRPr="002E0DB0" w:rsidRDefault="00800322" w:rsidP="00800322">
            <w:pPr>
              <w:pStyle w:val="NormalnyWeb"/>
              <w:jc w:val="both"/>
              <w:rPr>
                <w:b/>
                <w:bCs/>
              </w:rPr>
            </w:pPr>
            <w:r w:rsidRPr="002E0DB0">
              <w:rPr>
                <w:bCs/>
              </w:rPr>
              <w:t>„Program…” opracowano w latach 2017-2018 na podstawie ankiet przesłanych przez gm</w:t>
            </w:r>
            <w:r w:rsidR="0029497F">
              <w:rPr>
                <w:bCs/>
              </w:rPr>
              <w:t>iny. W dokumencie przyjęto datę</w:t>
            </w:r>
            <w:r w:rsidRPr="002E0DB0">
              <w:rPr>
                <w:bCs/>
              </w:rPr>
              <w:t xml:space="preserve"> bazową 31.XII.2016r.</w:t>
            </w:r>
          </w:p>
          <w:p w:rsidR="00800322" w:rsidRPr="002E0DB0" w:rsidRDefault="00800322" w:rsidP="00800322">
            <w:pPr>
              <w:pStyle w:val="NormalnyWeb"/>
              <w:jc w:val="both"/>
              <w:rPr>
                <w:b/>
                <w:bCs/>
              </w:rPr>
            </w:pPr>
            <w:r w:rsidRPr="002E0DB0">
              <w:rPr>
                <w:b/>
                <w:bCs/>
              </w:rPr>
              <w:t>nie uwzględniono</w:t>
            </w:r>
          </w:p>
          <w:p w:rsidR="00800322" w:rsidRPr="002E0DB0" w:rsidRDefault="00800322" w:rsidP="00800322">
            <w:pPr>
              <w:pStyle w:val="NormalnyWeb"/>
              <w:rPr>
                <w:bCs/>
              </w:rPr>
            </w:pPr>
            <w:r w:rsidRPr="002E0DB0">
              <w:rPr>
                <w:bCs/>
              </w:rPr>
              <w:t>Z uwagi na termin planowanej budowy 35 przydomowych oczyszczalni ścieków to jest po 2021 r. uwagi nie uwzględniono. Po 2021r. zostanie opracowana kolejna aktualizacja „Program…”, wówczas będzie możliwość wpisania nowych miejscowości.</w:t>
            </w:r>
          </w:p>
        </w:tc>
      </w:tr>
      <w:tr w:rsidR="00800322" w:rsidRPr="002E0DB0" w:rsidTr="00CF080F">
        <w:tc>
          <w:tcPr>
            <w:tcW w:w="543" w:type="dxa"/>
            <w:vAlign w:val="center"/>
          </w:tcPr>
          <w:p w:rsidR="00800322" w:rsidRPr="002E0DB0" w:rsidRDefault="00800322" w:rsidP="00800322">
            <w:pPr>
              <w:pStyle w:val="NormalnyWeb"/>
              <w:jc w:val="both"/>
              <w:rPr>
                <w:bCs/>
              </w:rPr>
            </w:pPr>
            <w:r w:rsidRPr="002E0DB0">
              <w:rPr>
                <w:bCs/>
              </w:rPr>
              <w:t>3.</w:t>
            </w:r>
          </w:p>
        </w:tc>
        <w:tc>
          <w:tcPr>
            <w:tcW w:w="1507" w:type="dxa"/>
            <w:vAlign w:val="center"/>
          </w:tcPr>
          <w:p w:rsidR="00800322" w:rsidRPr="002E0DB0" w:rsidRDefault="00800322" w:rsidP="00800322">
            <w:pPr>
              <w:pStyle w:val="NormalnyWeb"/>
              <w:jc w:val="both"/>
              <w:rPr>
                <w:bCs/>
              </w:rPr>
            </w:pPr>
            <w:r w:rsidRPr="002E0DB0">
              <w:rPr>
                <w:bCs/>
              </w:rPr>
              <w:t>Mirzec</w:t>
            </w:r>
          </w:p>
        </w:tc>
        <w:tc>
          <w:tcPr>
            <w:tcW w:w="1440" w:type="dxa"/>
            <w:vAlign w:val="center"/>
          </w:tcPr>
          <w:p w:rsidR="00800322" w:rsidRPr="002E0DB0" w:rsidRDefault="00800322" w:rsidP="00800322">
            <w:pPr>
              <w:pStyle w:val="NormalnyWeb"/>
              <w:jc w:val="both"/>
              <w:rPr>
                <w:bCs/>
              </w:rPr>
            </w:pPr>
            <w:r w:rsidRPr="002E0DB0">
              <w:rPr>
                <w:bCs/>
              </w:rPr>
              <w:t xml:space="preserve">14.06.2019r. </w:t>
            </w:r>
          </w:p>
        </w:tc>
        <w:tc>
          <w:tcPr>
            <w:tcW w:w="6078" w:type="dxa"/>
          </w:tcPr>
          <w:p w:rsidR="00800322" w:rsidRPr="002E0DB0" w:rsidRDefault="00800322" w:rsidP="00800322">
            <w:pPr>
              <w:pStyle w:val="NormalnyWeb"/>
              <w:jc w:val="both"/>
            </w:pPr>
            <w:r w:rsidRPr="002E0DB0">
              <w:t>Zamieszczenie w „Programie…” 40 szt. przydomowych oczyszczalni ścieków, planowanych do wybudowania w 2019r. na terenie miejscowości: Gadka, Mirzec, Tychów Stary, Jagodne.</w:t>
            </w:r>
          </w:p>
        </w:tc>
        <w:tc>
          <w:tcPr>
            <w:tcW w:w="4722" w:type="dxa"/>
          </w:tcPr>
          <w:p w:rsidR="00800322" w:rsidRPr="002E0DB0" w:rsidRDefault="00800322" w:rsidP="00800322">
            <w:pPr>
              <w:pStyle w:val="NormalnyWeb"/>
              <w:jc w:val="both"/>
              <w:rPr>
                <w:b/>
                <w:bCs/>
              </w:rPr>
            </w:pPr>
            <w:r w:rsidRPr="002E0DB0">
              <w:rPr>
                <w:b/>
                <w:bCs/>
              </w:rPr>
              <w:t>uwzględniono</w:t>
            </w:r>
          </w:p>
          <w:p w:rsidR="00800322" w:rsidRPr="002E0DB0" w:rsidRDefault="00800322" w:rsidP="00800322">
            <w:pPr>
              <w:pStyle w:val="NormalnyWeb"/>
              <w:rPr>
                <w:bCs/>
              </w:rPr>
            </w:pPr>
            <w:r w:rsidRPr="002E0DB0">
              <w:rPr>
                <w:bCs/>
              </w:rPr>
              <w:t>Zwiększenie ilości przydomowych oczyszczalni ścieków na ternie miejscowości, które znajdują się w „Programie…” tj.: Gadka, Mirzec, Tychów Stary, Jagodne nie spowoduje znaczącego oddziaływania na środowisko.</w:t>
            </w:r>
          </w:p>
        </w:tc>
      </w:tr>
      <w:tr w:rsidR="002E0DB0" w:rsidRPr="002E0DB0" w:rsidTr="00CF080F">
        <w:tc>
          <w:tcPr>
            <w:tcW w:w="543" w:type="dxa"/>
            <w:vAlign w:val="center"/>
          </w:tcPr>
          <w:p w:rsidR="00800322" w:rsidRPr="002E0DB0" w:rsidRDefault="00800322" w:rsidP="00800322">
            <w:pPr>
              <w:pStyle w:val="NormalnyWeb"/>
              <w:jc w:val="both"/>
              <w:rPr>
                <w:bCs/>
              </w:rPr>
            </w:pPr>
            <w:r w:rsidRPr="002E0DB0">
              <w:rPr>
                <w:bCs/>
              </w:rPr>
              <w:t xml:space="preserve">4. </w:t>
            </w:r>
          </w:p>
        </w:tc>
        <w:tc>
          <w:tcPr>
            <w:tcW w:w="1507" w:type="dxa"/>
            <w:vAlign w:val="center"/>
          </w:tcPr>
          <w:p w:rsidR="00800322" w:rsidRPr="002E0DB0" w:rsidRDefault="00800322" w:rsidP="00800322">
            <w:pPr>
              <w:pStyle w:val="NormalnyWeb"/>
              <w:jc w:val="both"/>
              <w:rPr>
                <w:bCs/>
              </w:rPr>
            </w:pPr>
            <w:r w:rsidRPr="002E0DB0">
              <w:rPr>
                <w:bCs/>
              </w:rPr>
              <w:t>Masłów</w:t>
            </w:r>
          </w:p>
        </w:tc>
        <w:tc>
          <w:tcPr>
            <w:tcW w:w="1440" w:type="dxa"/>
            <w:vAlign w:val="center"/>
          </w:tcPr>
          <w:p w:rsidR="00800322" w:rsidRPr="002E0DB0" w:rsidRDefault="00800322" w:rsidP="00800322">
            <w:pPr>
              <w:pStyle w:val="NormalnyWeb"/>
              <w:jc w:val="both"/>
              <w:rPr>
                <w:bCs/>
              </w:rPr>
            </w:pPr>
            <w:r w:rsidRPr="002E0DB0">
              <w:rPr>
                <w:bCs/>
              </w:rPr>
              <w:t xml:space="preserve">03.06.2019r. </w:t>
            </w:r>
          </w:p>
        </w:tc>
        <w:tc>
          <w:tcPr>
            <w:tcW w:w="6078" w:type="dxa"/>
          </w:tcPr>
          <w:p w:rsidR="00800322" w:rsidRPr="002E0DB0" w:rsidRDefault="00800322" w:rsidP="00800322">
            <w:pPr>
              <w:pStyle w:val="NormalnyWeb"/>
              <w:jc w:val="both"/>
            </w:pPr>
            <w:r w:rsidRPr="002E0DB0">
              <w:t>Wyrażenie opinii przez tut. Urząd w sprawie budowy przydomowej oczyszczalni ścieków na terenie aglomeracji Kielce.</w:t>
            </w:r>
          </w:p>
        </w:tc>
        <w:tc>
          <w:tcPr>
            <w:tcW w:w="4722" w:type="dxa"/>
          </w:tcPr>
          <w:p w:rsidR="00800322" w:rsidRPr="002E0DB0" w:rsidRDefault="00800322" w:rsidP="00800322">
            <w:pPr>
              <w:pStyle w:val="NormalnyWeb"/>
              <w:jc w:val="both"/>
              <w:rPr>
                <w:b/>
                <w:bCs/>
              </w:rPr>
            </w:pPr>
            <w:r w:rsidRPr="002E0DB0">
              <w:rPr>
                <w:b/>
                <w:bCs/>
              </w:rPr>
              <w:t>nie uwzględniono</w:t>
            </w:r>
          </w:p>
          <w:p w:rsidR="00800322" w:rsidRPr="002E0DB0" w:rsidRDefault="00800322" w:rsidP="00800322">
            <w:pPr>
              <w:pStyle w:val="NormalnyWeb"/>
            </w:pPr>
            <w:r w:rsidRPr="002E0DB0">
              <w:t xml:space="preserve">zgodnie z ustawą Prawo wodne (Dz. U. z 2018 poz. 2268 z </w:t>
            </w:r>
            <w:proofErr w:type="spellStart"/>
            <w:r w:rsidRPr="002E0DB0">
              <w:t>późn</w:t>
            </w:r>
            <w:proofErr w:type="spellEnd"/>
            <w:r w:rsidRPr="002E0DB0">
              <w:t xml:space="preserve">. zm.) sprawami związanymi </w:t>
            </w:r>
            <w:r w:rsidR="0029497F">
              <w:br/>
            </w:r>
            <w:r w:rsidRPr="002E0DB0">
              <w:t xml:space="preserve">z aglomeracjami powyżej 2 000 RLM od dnia 1 stycznia 2018 r. zajmują się samorządy gminne oraz Wody Polskie, tut. Urząd nie </w:t>
            </w:r>
            <w:r w:rsidRPr="002E0DB0">
              <w:lastRenderedPageBreak/>
              <w:t>posiada kompetencji w tym, zakresie.</w:t>
            </w:r>
          </w:p>
          <w:p w:rsidR="00800322" w:rsidRPr="002E0DB0" w:rsidRDefault="00800322" w:rsidP="00800322">
            <w:pPr>
              <w:pStyle w:val="NormalnyWeb"/>
            </w:pPr>
            <w:r w:rsidRPr="002E0DB0">
              <w:t>„Program…” nie jest wykładnią prawa</w:t>
            </w:r>
            <w:r w:rsidR="00442EC1">
              <w:t xml:space="preserve"> lecz dokumentem strategicznym </w:t>
            </w:r>
            <w:r w:rsidRPr="002E0DB0">
              <w:t>i zawiera jedynie zamierzenia inwestycyjne w danej gminie dot. budowy przydomowych oczyszczalni ścieków.</w:t>
            </w:r>
          </w:p>
          <w:p w:rsidR="00800322" w:rsidRPr="002E0DB0" w:rsidRDefault="00800322" w:rsidP="00800322">
            <w:pPr>
              <w:pStyle w:val="NormalnyWeb"/>
            </w:pPr>
            <w:r w:rsidRPr="002E0DB0">
              <w:t xml:space="preserve">Do ww. dokumentu gminy zgłaszały głównie miejscowości spoza aglomeracji, z terenów słabo zurbanizowanych gdzie budowa sieci kanalizacyjnej jest technicznie i ekonomicznie nieuzasadniona. </w:t>
            </w:r>
          </w:p>
        </w:tc>
      </w:tr>
      <w:bookmarkEnd w:id="9"/>
    </w:tbl>
    <w:p w:rsidR="00800322" w:rsidRPr="002E0DB0" w:rsidRDefault="00800322" w:rsidP="00800322">
      <w:pPr>
        <w:pStyle w:val="NormalnyWeb"/>
        <w:jc w:val="both"/>
      </w:pPr>
    </w:p>
    <w:p w:rsidR="00800322" w:rsidRPr="004B56C2" w:rsidRDefault="00800322" w:rsidP="007934E0">
      <w:pPr>
        <w:pStyle w:val="NormalnyWeb"/>
        <w:spacing w:before="0" w:beforeAutospacing="0" w:after="0" w:afterAutospacing="0"/>
        <w:jc w:val="both"/>
        <w:rPr>
          <w:color w:val="FF0000"/>
        </w:rPr>
        <w:sectPr w:rsidR="00800322" w:rsidRPr="004B56C2" w:rsidSect="00FC4F30">
          <w:pgSz w:w="16838" w:h="11906" w:orient="landscape" w:code="9"/>
          <w:pgMar w:top="1418" w:right="1418" w:bottom="1418" w:left="1418" w:header="709" w:footer="709" w:gutter="0"/>
          <w:cols w:space="708"/>
          <w:docGrid w:linePitch="360"/>
        </w:sectPr>
      </w:pPr>
    </w:p>
    <w:p w:rsidR="00E87360" w:rsidRPr="00833086" w:rsidRDefault="00E87360" w:rsidP="00DE6BDD">
      <w:pPr>
        <w:pStyle w:val="DSnormal"/>
        <w:spacing w:before="0" w:after="0"/>
        <w:rPr>
          <w:rFonts w:ascii="Times New Roman" w:hAnsi="Times New Roman"/>
          <w:b/>
          <w:sz w:val="24"/>
          <w:szCs w:val="24"/>
        </w:rPr>
      </w:pPr>
      <w:r w:rsidRPr="00833086">
        <w:rPr>
          <w:rFonts w:ascii="Times New Roman" w:hAnsi="Times New Roman"/>
          <w:b/>
          <w:sz w:val="24"/>
          <w:szCs w:val="24"/>
        </w:rPr>
        <w:lastRenderedPageBreak/>
        <w:t>Wyniki postępowania dotyczącego transgranicznego oddziaływania na środowisko</w:t>
      </w:r>
    </w:p>
    <w:p w:rsidR="006B3BA1" w:rsidRPr="000F3E60" w:rsidRDefault="009239FD" w:rsidP="00DE6BDD">
      <w:pPr>
        <w:pStyle w:val="Swnormal"/>
        <w:spacing w:before="0" w:after="0" w:line="240" w:lineRule="auto"/>
      </w:pPr>
      <w:r w:rsidRPr="000F3E60">
        <w:t xml:space="preserve">Ustalenia „Programu…” obejmują zadania, które realizowane będą </w:t>
      </w:r>
      <w:r w:rsidR="006B3BA1" w:rsidRPr="000F3E60">
        <w:t xml:space="preserve">w </w:t>
      </w:r>
      <w:r w:rsidR="001A0278" w:rsidRPr="000F3E60">
        <w:t xml:space="preserve">934 miejscowościach </w:t>
      </w:r>
      <w:r w:rsidR="0029497F">
        <w:br/>
      </w:r>
      <w:r w:rsidR="001A0278" w:rsidRPr="000F3E60">
        <w:t>z 55</w:t>
      </w:r>
      <w:r w:rsidR="006B3BA1" w:rsidRPr="000F3E60">
        <w:t xml:space="preserve"> gmin województwa świętokrzyskiego.</w:t>
      </w:r>
    </w:p>
    <w:p w:rsidR="006B3BA1" w:rsidRPr="000F3E60" w:rsidRDefault="006B3BA1" w:rsidP="00DE6BDD">
      <w:pPr>
        <w:pStyle w:val="Swnormal"/>
        <w:spacing w:before="0" w:after="0" w:line="240" w:lineRule="auto"/>
      </w:pPr>
      <w:r w:rsidRPr="000F3E60">
        <w:rPr>
          <w:szCs w:val="24"/>
        </w:rPr>
        <w:t>W wyniku analizy potencjalnych negatywnych oddziaływań wynikających ze skutków realizacji aktualizacji „Programu…” nie stwierdzono znaczących negatywnych oddziaływań.</w:t>
      </w:r>
    </w:p>
    <w:p w:rsidR="00FB0688" w:rsidRPr="000F3E60" w:rsidRDefault="00FB0688" w:rsidP="00DE6BDD">
      <w:pPr>
        <w:pStyle w:val="Swnormal"/>
        <w:spacing w:before="0" w:after="0" w:line="240" w:lineRule="auto"/>
      </w:pPr>
      <w:r w:rsidRPr="000F3E60">
        <w:t xml:space="preserve">W wyniku realizacji </w:t>
      </w:r>
      <w:r w:rsidR="009239FD" w:rsidRPr="000F3E60">
        <w:t>„</w:t>
      </w:r>
      <w:r w:rsidRPr="000F3E60">
        <w:t>Programu</w:t>
      </w:r>
      <w:r w:rsidR="009239FD" w:rsidRPr="000F3E60">
        <w:t>…”</w:t>
      </w:r>
      <w:r w:rsidRPr="000F3E60">
        <w:t xml:space="preserve"> nie przewiduje się występowania negatywnych, transgranicznych oddziaływań na środowisko. Wobec tego, dokument nie mus</w:t>
      </w:r>
      <w:r w:rsidR="009239FD" w:rsidRPr="000F3E60">
        <w:t>i</w:t>
      </w:r>
      <w:r w:rsidRPr="000F3E60">
        <w:t xml:space="preserve"> być poddawan</w:t>
      </w:r>
      <w:r w:rsidR="009239FD" w:rsidRPr="000F3E60">
        <w:t>y</w:t>
      </w:r>
      <w:r w:rsidRPr="000F3E60">
        <w:t xml:space="preserve"> procedurze transgranicznej oceny oddziaływania na środowisko.</w:t>
      </w:r>
    </w:p>
    <w:p w:rsidR="00EE41DC" w:rsidRDefault="00EE41DC" w:rsidP="00EE41DC">
      <w:pPr>
        <w:pStyle w:val="DSnormal"/>
        <w:spacing w:before="0" w:after="0"/>
        <w:rPr>
          <w:rFonts w:ascii="Times New Roman" w:hAnsi="Times New Roman"/>
          <w:b/>
          <w:color w:val="FF0000"/>
          <w:sz w:val="24"/>
          <w:szCs w:val="24"/>
        </w:rPr>
      </w:pPr>
    </w:p>
    <w:p w:rsidR="0029497F" w:rsidRPr="004B56C2" w:rsidRDefault="0029497F" w:rsidP="00EE41DC">
      <w:pPr>
        <w:pStyle w:val="DSnormal"/>
        <w:spacing w:before="0" w:after="0"/>
        <w:rPr>
          <w:rFonts w:ascii="Times New Roman" w:hAnsi="Times New Roman"/>
          <w:b/>
          <w:color w:val="FF0000"/>
          <w:sz w:val="24"/>
          <w:szCs w:val="24"/>
        </w:rPr>
      </w:pPr>
    </w:p>
    <w:p w:rsidR="003D6A02" w:rsidRPr="0029497F" w:rsidRDefault="00E87360" w:rsidP="00EE41DC">
      <w:pPr>
        <w:pStyle w:val="DSnormal"/>
        <w:spacing w:before="0" w:after="0"/>
        <w:rPr>
          <w:rFonts w:ascii="Times New Roman" w:hAnsi="Times New Roman"/>
          <w:b/>
          <w:sz w:val="24"/>
          <w:szCs w:val="24"/>
        </w:rPr>
      </w:pPr>
      <w:r w:rsidRPr="000F3E60">
        <w:rPr>
          <w:rFonts w:ascii="Times New Roman" w:hAnsi="Times New Roman"/>
          <w:b/>
          <w:sz w:val="24"/>
          <w:szCs w:val="24"/>
        </w:rPr>
        <w:t>Propozycje dotyczące metod i częstotliwości przeprowadzania monitoringu skutków realizacji postanowień „Programu...”</w:t>
      </w:r>
    </w:p>
    <w:p w:rsidR="003B014E" w:rsidRPr="000F3E60" w:rsidRDefault="00A748C6" w:rsidP="003B014E">
      <w:pPr>
        <w:autoSpaceDE w:val="0"/>
        <w:autoSpaceDN w:val="0"/>
        <w:adjustRightInd w:val="0"/>
        <w:jc w:val="both"/>
      </w:pPr>
      <w:r w:rsidRPr="000F3E60">
        <w:t xml:space="preserve">Zgodnie z zapisami „Programu budowy przydomowych oczyszczalni ścieków dla województwa świętokrzyskiego” monitoring realizacji „Programu...” będzie prowadzony </w:t>
      </w:r>
      <w:r w:rsidR="003B014E" w:rsidRPr="000F3E60">
        <w:br/>
      </w:r>
      <w:r w:rsidRPr="000F3E60">
        <w:t xml:space="preserve">w cyklach dwuletnich. Analizie podlegać będą wskaźniki, które umożliwią ocenę sposobu </w:t>
      </w:r>
    </w:p>
    <w:p w:rsidR="00A748C6" w:rsidRPr="000F3E60" w:rsidRDefault="00A748C6" w:rsidP="003B014E">
      <w:pPr>
        <w:autoSpaceDE w:val="0"/>
        <w:autoSpaceDN w:val="0"/>
        <w:adjustRightInd w:val="0"/>
        <w:jc w:val="both"/>
      </w:pPr>
      <w:r w:rsidRPr="000F3E60">
        <w:t xml:space="preserve">i efektów realizacji założonych w Programie działań tj. </w:t>
      </w:r>
    </w:p>
    <w:p w:rsidR="00A748C6" w:rsidRPr="000F3E60" w:rsidRDefault="00A748C6" w:rsidP="003B014E">
      <w:pPr>
        <w:autoSpaceDE w:val="0"/>
        <w:autoSpaceDN w:val="0"/>
        <w:adjustRightInd w:val="0"/>
        <w:spacing w:after="23"/>
        <w:jc w:val="both"/>
      </w:pPr>
      <w:r w:rsidRPr="000F3E60">
        <w:t xml:space="preserve">- ilość wybudowanych oczyszczalni ścieków [szt.], </w:t>
      </w:r>
    </w:p>
    <w:p w:rsidR="00A748C6" w:rsidRPr="000F3E60" w:rsidRDefault="00A748C6" w:rsidP="003B014E">
      <w:pPr>
        <w:autoSpaceDE w:val="0"/>
        <w:autoSpaceDN w:val="0"/>
        <w:adjustRightInd w:val="0"/>
        <w:spacing w:after="23"/>
        <w:jc w:val="both"/>
      </w:pPr>
      <w:r w:rsidRPr="000F3E60">
        <w:t xml:space="preserve">- ludność obsługiwana przez przydomowe oczyszczalnie ścieków [liczba] i [%], </w:t>
      </w:r>
    </w:p>
    <w:p w:rsidR="00A748C6" w:rsidRPr="000F3E60" w:rsidRDefault="00A748C6" w:rsidP="003B014E">
      <w:pPr>
        <w:autoSpaceDE w:val="0"/>
        <w:autoSpaceDN w:val="0"/>
        <w:adjustRightInd w:val="0"/>
        <w:spacing w:after="23"/>
        <w:jc w:val="both"/>
      </w:pPr>
      <w:r w:rsidRPr="000F3E60">
        <w:t xml:space="preserve">- ilość oczyszczonych ścieków [m3/d], </w:t>
      </w:r>
    </w:p>
    <w:p w:rsidR="00A748C6" w:rsidRPr="000F3E60" w:rsidRDefault="00A748C6" w:rsidP="003B014E">
      <w:pPr>
        <w:autoSpaceDE w:val="0"/>
        <w:autoSpaceDN w:val="0"/>
        <w:adjustRightInd w:val="0"/>
        <w:spacing w:after="23"/>
        <w:jc w:val="both"/>
      </w:pPr>
      <w:r w:rsidRPr="000F3E60">
        <w:t xml:space="preserve">- redukcja zanieczyszczeń [%], </w:t>
      </w:r>
    </w:p>
    <w:p w:rsidR="00A748C6" w:rsidRPr="000F3E60" w:rsidRDefault="00A748C6" w:rsidP="003B014E">
      <w:pPr>
        <w:autoSpaceDE w:val="0"/>
        <w:autoSpaceDN w:val="0"/>
        <w:adjustRightInd w:val="0"/>
        <w:spacing w:after="23"/>
        <w:jc w:val="both"/>
      </w:pPr>
      <w:r w:rsidRPr="000F3E60">
        <w:t xml:space="preserve">- ilość zlikwidowanych szamb [szt.], </w:t>
      </w:r>
    </w:p>
    <w:p w:rsidR="00A748C6" w:rsidRPr="000F3E60" w:rsidRDefault="00A748C6" w:rsidP="003B014E">
      <w:pPr>
        <w:autoSpaceDE w:val="0"/>
        <w:autoSpaceDN w:val="0"/>
        <w:adjustRightInd w:val="0"/>
        <w:spacing w:after="23"/>
        <w:jc w:val="both"/>
      </w:pPr>
      <w:r w:rsidRPr="000F3E60">
        <w:t xml:space="preserve">- sposób utylizacji osadów ściekowych, </w:t>
      </w:r>
    </w:p>
    <w:p w:rsidR="00A748C6" w:rsidRPr="000F3E60" w:rsidRDefault="00A748C6" w:rsidP="003B014E">
      <w:pPr>
        <w:autoSpaceDE w:val="0"/>
        <w:autoSpaceDN w:val="0"/>
        <w:adjustRightInd w:val="0"/>
        <w:jc w:val="both"/>
      </w:pPr>
      <w:r w:rsidRPr="000F3E60">
        <w:t xml:space="preserve">- nakłady poniesione na realizację projektów [tys. zł]. </w:t>
      </w:r>
    </w:p>
    <w:p w:rsidR="00A748C6" w:rsidRPr="004B56C2" w:rsidRDefault="00A748C6" w:rsidP="00A748C6">
      <w:pPr>
        <w:autoSpaceDE w:val="0"/>
        <w:autoSpaceDN w:val="0"/>
        <w:adjustRightInd w:val="0"/>
        <w:rPr>
          <w:color w:val="FF0000"/>
        </w:rPr>
      </w:pPr>
    </w:p>
    <w:p w:rsidR="003D6A02" w:rsidRPr="000F3E60" w:rsidRDefault="00A748C6" w:rsidP="00A748C6">
      <w:pPr>
        <w:pStyle w:val="DSnormal"/>
        <w:spacing w:before="0" w:after="0"/>
        <w:rPr>
          <w:rFonts w:ascii="Times New Roman" w:hAnsi="Times New Roman"/>
          <w:b/>
          <w:sz w:val="24"/>
          <w:szCs w:val="24"/>
        </w:rPr>
      </w:pPr>
      <w:r w:rsidRPr="000F3E60">
        <w:rPr>
          <w:rFonts w:ascii="Times New Roman" w:hAnsi="Times New Roman"/>
          <w:sz w:val="24"/>
          <w:szCs w:val="24"/>
        </w:rPr>
        <w:t>Z prowadzonego monitoringu będzie sporządzany raport oceniający stopień wykonania założonych do realizacji działań, ewentualne rozbieżności pomiędzy zaplanowanymi zadaniami</w:t>
      </w:r>
      <w:r w:rsidR="001D1653" w:rsidRPr="000F3E60">
        <w:rPr>
          <w:rFonts w:ascii="Times New Roman" w:hAnsi="Times New Roman"/>
          <w:sz w:val="24"/>
          <w:szCs w:val="24"/>
        </w:rPr>
        <w:t>,</w:t>
      </w:r>
      <w:r w:rsidRPr="000F3E60">
        <w:rPr>
          <w:rFonts w:ascii="Times New Roman" w:hAnsi="Times New Roman"/>
          <w:sz w:val="24"/>
          <w:szCs w:val="24"/>
        </w:rPr>
        <w:t xml:space="preserve"> a ich wykonaniem oraz przyczyny ich wystąpienia.</w:t>
      </w:r>
    </w:p>
    <w:p w:rsidR="003D6A02" w:rsidRPr="000F3E60" w:rsidRDefault="003D6A02" w:rsidP="00ED5645">
      <w:pPr>
        <w:pStyle w:val="DSnormal"/>
        <w:spacing w:before="0" w:after="0"/>
        <w:rPr>
          <w:rFonts w:ascii="Times New Roman" w:hAnsi="Times New Roman"/>
          <w:b/>
          <w:sz w:val="24"/>
          <w:szCs w:val="24"/>
        </w:rPr>
      </w:pPr>
    </w:p>
    <w:p w:rsidR="0025575C" w:rsidRPr="00442EC1" w:rsidRDefault="00A748C6" w:rsidP="00442EC1">
      <w:pPr>
        <w:autoSpaceDE w:val="0"/>
        <w:autoSpaceDN w:val="0"/>
        <w:adjustRightInd w:val="0"/>
        <w:jc w:val="both"/>
      </w:pPr>
      <w:r w:rsidRPr="000F3E60">
        <w:t>Dodatko</w:t>
      </w:r>
      <w:r w:rsidR="001D1653" w:rsidRPr="000F3E60">
        <w:t>wo miernikiem</w:t>
      </w:r>
      <w:r w:rsidRPr="000F3E60">
        <w:t xml:space="preserve"> skutków realizacji programu przydo</w:t>
      </w:r>
      <w:r w:rsidR="001D1653" w:rsidRPr="000F3E60">
        <w:t>mowych oczyszczalni ścieków może być poprawa stanu czystości wód podziemnych i powierzchniowych w jednolitych częściach wód podziemnych.</w:t>
      </w:r>
      <w:bookmarkEnd w:id="3"/>
      <w:bookmarkEnd w:id="4"/>
      <w:bookmarkEnd w:id="5"/>
      <w:bookmarkEnd w:id="6"/>
      <w:bookmarkEnd w:id="7"/>
      <w:bookmarkEnd w:id="8"/>
    </w:p>
    <w:sectPr w:rsidR="0025575C" w:rsidRPr="00442EC1" w:rsidSect="00FC4F3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137" w:rsidRDefault="00373137">
      <w:r>
        <w:separator/>
      </w:r>
    </w:p>
  </w:endnote>
  <w:endnote w:type="continuationSeparator" w:id="0">
    <w:p w:rsidR="00373137" w:rsidRDefault="0037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TE16B21B8t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137" w:rsidRDefault="00373137">
      <w:r>
        <w:separator/>
      </w:r>
    </w:p>
  </w:footnote>
  <w:footnote w:type="continuationSeparator" w:id="0">
    <w:p w:rsidR="00373137" w:rsidRDefault="00373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C05"/>
    <w:multiLevelType w:val="hybridMultilevel"/>
    <w:tmpl w:val="D6785F7E"/>
    <w:lvl w:ilvl="0" w:tplc="C5502BF2">
      <w:start w:val="1"/>
      <w:numFmt w:val="bullet"/>
      <w:lvlText w:val=""/>
      <w:lvlJc w:val="left"/>
      <w:pPr>
        <w:tabs>
          <w:tab w:val="num" w:pos="720"/>
        </w:tabs>
        <w:ind w:left="720" w:hanging="360"/>
      </w:pPr>
      <w:rPr>
        <w:rFonts w:ascii="Wingdings" w:hAnsi="Wingdings" w:hint="default"/>
      </w:rPr>
    </w:lvl>
    <w:lvl w:ilvl="1" w:tplc="4C8AC9A4" w:tentative="1">
      <w:start w:val="1"/>
      <w:numFmt w:val="bullet"/>
      <w:lvlText w:val=""/>
      <w:lvlJc w:val="left"/>
      <w:pPr>
        <w:tabs>
          <w:tab w:val="num" w:pos="1440"/>
        </w:tabs>
        <w:ind w:left="1440" w:hanging="360"/>
      </w:pPr>
      <w:rPr>
        <w:rFonts w:ascii="Wingdings" w:hAnsi="Wingdings" w:hint="default"/>
      </w:rPr>
    </w:lvl>
    <w:lvl w:ilvl="2" w:tplc="56A67902" w:tentative="1">
      <w:start w:val="1"/>
      <w:numFmt w:val="bullet"/>
      <w:lvlText w:val=""/>
      <w:lvlJc w:val="left"/>
      <w:pPr>
        <w:tabs>
          <w:tab w:val="num" w:pos="2160"/>
        </w:tabs>
        <w:ind w:left="2160" w:hanging="360"/>
      </w:pPr>
      <w:rPr>
        <w:rFonts w:ascii="Wingdings" w:hAnsi="Wingdings" w:hint="default"/>
      </w:rPr>
    </w:lvl>
    <w:lvl w:ilvl="3" w:tplc="C9AC7CFE" w:tentative="1">
      <w:start w:val="1"/>
      <w:numFmt w:val="bullet"/>
      <w:lvlText w:val=""/>
      <w:lvlJc w:val="left"/>
      <w:pPr>
        <w:tabs>
          <w:tab w:val="num" w:pos="2880"/>
        </w:tabs>
        <w:ind w:left="2880" w:hanging="360"/>
      </w:pPr>
      <w:rPr>
        <w:rFonts w:ascii="Wingdings" w:hAnsi="Wingdings" w:hint="default"/>
      </w:rPr>
    </w:lvl>
    <w:lvl w:ilvl="4" w:tplc="7D521E92" w:tentative="1">
      <w:start w:val="1"/>
      <w:numFmt w:val="bullet"/>
      <w:lvlText w:val=""/>
      <w:lvlJc w:val="left"/>
      <w:pPr>
        <w:tabs>
          <w:tab w:val="num" w:pos="3600"/>
        </w:tabs>
        <w:ind w:left="3600" w:hanging="360"/>
      </w:pPr>
      <w:rPr>
        <w:rFonts w:ascii="Wingdings" w:hAnsi="Wingdings" w:hint="default"/>
      </w:rPr>
    </w:lvl>
    <w:lvl w:ilvl="5" w:tplc="2BDC1000" w:tentative="1">
      <w:start w:val="1"/>
      <w:numFmt w:val="bullet"/>
      <w:lvlText w:val=""/>
      <w:lvlJc w:val="left"/>
      <w:pPr>
        <w:tabs>
          <w:tab w:val="num" w:pos="4320"/>
        </w:tabs>
        <w:ind w:left="4320" w:hanging="360"/>
      </w:pPr>
      <w:rPr>
        <w:rFonts w:ascii="Wingdings" w:hAnsi="Wingdings" w:hint="default"/>
      </w:rPr>
    </w:lvl>
    <w:lvl w:ilvl="6" w:tplc="251CF2C6" w:tentative="1">
      <w:start w:val="1"/>
      <w:numFmt w:val="bullet"/>
      <w:lvlText w:val=""/>
      <w:lvlJc w:val="left"/>
      <w:pPr>
        <w:tabs>
          <w:tab w:val="num" w:pos="5040"/>
        </w:tabs>
        <w:ind w:left="5040" w:hanging="360"/>
      </w:pPr>
      <w:rPr>
        <w:rFonts w:ascii="Wingdings" w:hAnsi="Wingdings" w:hint="default"/>
      </w:rPr>
    </w:lvl>
    <w:lvl w:ilvl="7" w:tplc="1DA4661C" w:tentative="1">
      <w:start w:val="1"/>
      <w:numFmt w:val="bullet"/>
      <w:lvlText w:val=""/>
      <w:lvlJc w:val="left"/>
      <w:pPr>
        <w:tabs>
          <w:tab w:val="num" w:pos="5760"/>
        </w:tabs>
        <w:ind w:left="5760" w:hanging="360"/>
      </w:pPr>
      <w:rPr>
        <w:rFonts w:ascii="Wingdings" w:hAnsi="Wingdings" w:hint="default"/>
      </w:rPr>
    </w:lvl>
    <w:lvl w:ilvl="8" w:tplc="AA5AF2AC" w:tentative="1">
      <w:start w:val="1"/>
      <w:numFmt w:val="bullet"/>
      <w:lvlText w:val=""/>
      <w:lvlJc w:val="left"/>
      <w:pPr>
        <w:tabs>
          <w:tab w:val="num" w:pos="6480"/>
        </w:tabs>
        <w:ind w:left="6480" w:hanging="360"/>
      </w:pPr>
      <w:rPr>
        <w:rFonts w:ascii="Wingdings" w:hAnsi="Wingdings" w:hint="default"/>
      </w:rPr>
    </w:lvl>
  </w:abstractNum>
  <w:abstractNum w:abstractNumId="1">
    <w:nsid w:val="0CDC7F29"/>
    <w:multiLevelType w:val="hybridMultilevel"/>
    <w:tmpl w:val="75662A06"/>
    <w:lvl w:ilvl="0" w:tplc="483CA348">
      <w:start w:val="1"/>
      <w:numFmt w:val="decimal"/>
      <w:lvlText w:val="%1."/>
      <w:lvlJc w:val="left"/>
      <w:pPr>
        <w:ind w:left="650" w:hanging="360"/>
      </w:pPr>
      <w:rPr>
        <w:rFonts w:hint="default"/>
      </w:rPr>
    </w:lvl>
    <w:lvl w:ilvl="1" w:tplc="04150019" w:tentative="1">
      <w:start w:val="1"/>
      <w:numFmt w:val="lowerLetter"/>
      <w:lvlText w:val="%2."/>
      <w:lvlJc w:val="left"/>
      <w:pPr>
        <w:ind w:left="1370" w:hanging="360"/>
      </w:pPr>
    </w:lvl>
    <w:lvl w:ilvl="2" w:tplc="0415001B" w:tentative="1">
      <w:start w:val="1"/>
      <w:numFmt w:val="lowerRoman"/>
      <w:lvlText w:val="%3."/>
      <w:lvlJc w:val="right"/>
      <w:pPr>
        <w:ind w:left="2090" w:hanging="180"/>
      </w:pPr>
    </w:lvl>
    <w:lvl w:ilvl="3" w:tplc="0415000F" w:tentative="1">
      <w:start w:val="1"/>
      <w:numFmt w:val="decimal"/>
      <w:lvlText w:val="%4."/>
      <w:lvlJc w:val="left"/>
      <w:pPr>
        <w:ind w:left="2810" w:hanging="360"/>
      </w:pPr>
    </w:lvl>
    <w:lvl w:ilvl="4" w:tplc="04150019" w:tentative="1">
      <w:start w:val="1"/>
      <w:numFmt w:val="lowerLetter"/>
      <w:lvlText w:val="%5."/>
      <w:lvlJc w:val="left"/>
      <w:pPr>
        <w:ind w:left="3530" w:hanging="360"/>
      </w:pPr>
    </w:lvl>
    <w:lvl w:ilvl="5" w:tplc="0415001B" w:tentative="1">
      <w:start w:val="1"/>
      <w:numFmt w:val="lowerRoman"/>
      <w:lvlText w:val="%6."/>
      <w:lvlJc w:val="right"/>
      <w:pPr>
        <w:ind w:left="4250" w:hanging="180"/>
      </w:pPr>
    </w:lvl>
    <w:lvl w:ilvl="6" w:tplc="0415000F" w:tentative="1">
      <w:start w:val="1"/>
      <w:numFmt w:val="decimal"/>
      <w:lvlText w:val="%7."/>
      <w:lvlJc w:val="left"/>
      <w:pPr>
        <w:ind w:left="4970" w:hanging="360"/>
      </w:pPr>
    </w:lvl>
    <w:lvl w:ilvl="7" w:tplc="04150019" w:tentative="1">
      <w:start w:val="1"/>
      <w:numFmt w:val="lowerLetter"/>
      <w:lvlText w:val="%8."/>
      <w:lvlJc w:val="left"/>
      <w:pPr>
        <w:ind w:left="5690" w:hanging="360"/>
      </w:pPr>
    </w:lvl>
    <w:lvl w:ilvl="8" w:tplc="0415001B" w:tentative="1">
      <w:start w:val="1"/>
      <w:numFmt w:val="lowerRoman"/>
      <w:lvlText w:val="%9."/>
      <w:lvlJc w:val="right"/>
      <w:pPr>
        <w:ind w:left="6410" w:hanging="180"/>
      </w:pPr>
    </w:lvl>
  </w:abstractNum>
  <w:abstractNum w:abstractNumId="2">
    <w:nsid w:val="0EE763C7"/>
    <w:multiLevelType w:val="hybridMultilevel"/>
    <w:tmpl w:val="3A6A3C36"/>
    <w:lvl w:ilvl="0" w:tplc="FFFFFFFF">
      <w:start w:val="1"/>
      <w:numFmt w:val="bullet"/>
      <w:pStyle w:val="punktor"/>
      <w:lvlText w:val=""/>
      <w:lvlJc w:val="left"/>
      <w:pPr>
        <w:tabs>
          <w:tab w:val="num" w:pos="360"/>
        </w:tabs>
        <w:ind w:left="357" w:hanging="357"/>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16185B7A"/>
    <w:multiLevelType w:val="hybridMultilevel"/>
    <w:tmpl w:val="4906DD1C"/>
    <w:lvl w:ilvl="0" w:tplc="EBD034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1A72DB"/>
    <w:multiLevelType w:val="hybridMultilevel"/>
    <w:tmpl w:val="2B3E5DD0"/>
    <w:lvl w:ilvl="0" w:tplc="0415000F">
      <w:start w:val="1"/>
      <w:numFmt w:val="decimal"/>
      <w:pStyle w:val="nagwek2Kra"/>
      <w:lvlText w:val="%1."/>
      <w:lvlJc w:val="left"/>
      <w:pPr>
        <w:ind w:left="720" w:hanging="360"/>
      </w:pPr>
      <w:rPr>
        <w:rFonts w:ascii="Trebuchet MS" w:hAnsi="Trebuchet MS" w:cs="Times New Roman" w:hint="default"/>
        <w:b/>
        <w:i w:val="0"/>
        <w:color w:val="333366"/>
        <w:position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FF7083A"/>
    <w:multiLevelType w:val="hybridMultilevel"/>
    <w:tmpl w:val="DB7484BC"/>
    <w:lvl w:ilvl="0" w:tplc="AF2CAA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FFB1DF4"/>
    <w:multiLevelType w:val="multilevel"/>
    <w:tmpl w:val="BE3A3A06"/>
    <w:lvl w:ilvl="0">
      <w:start w:val="1"/>
      <w:numFmt w:val="bullet"/>
      <w:pStyle w:val="punty3a"/>
      <w:lvlText w:val=""/>
      <w:lvlJc w:val="left"/>
      <w:pPr>
        <w:tabs>
          <w:tab w:val="num" w:pos="644"/>
        </w:tabs>
        <w:ind w:left="644"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40A40EA"/>
    <w:multiLevelType w:val="multilevel"/>
    <w:tmpl w:val="C302C534"/>
    <w:lvl w:ilvl="0">
      <w:start w:val="1"/>
      <w:numFmt w:val="decimal"/>
      <w:lvlText w:val="%1."/>
      <w:lvlJc w:val="left"/>
      <w:pPr>
        <w:tabs>
          <w:tab w:val="num" w:pos="360"/>
        </w:tabs>
        <w:ind w:left="360" w:hanging="360"/>
      </w:pPr>
      <w:rPr>
        <w:rFonts w:cs="Times New Roman" w:hint="default"/>
      </w:rPr>
    </w:lvl>
    <w:lvl w:ilvl="1">
      <w:start w:val="1"/>
      <w:numFmt w:val="decimal"/>
      <w:pStyle w:val="punkt"/>
      <w:lvlText w:val="%1.%2."/>
      <w:lvlJc w:val="left"/>
      <w:pPr>
        <w:tabs>
          <w:tab w:val="num" w:pos="4932"/>
        </w:tabs>
        <w:ind w:left="493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26FC414E"/>
    <w:multiLevelType w:val="hybridMultilevel"/>
    <w:tmpl w:val="3D60F544"/>
    <w:lvl w:ilvl="0" w:tplc="DA64B1D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91A06C4"/>
    <w:multiLevelType w:val="hybridMultilevel"/>
    <w:tmpl w:val="9E360ED6"/>
    <w:lvl w:ilvl="0" w:tplc="66DC82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A328FF"/>
    <w:multiLevelType w:val="hybridMultilevel"/>
    <w:tmpl w:val="A86CD1F0"/>
    <w:lvl w:ilvl="0" w:tplc="FE523E7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
    <w:nsid w:val="3180276F"/>
    <w:multiLevelType w:val="multilevel"/>
    <w:tmpl w:val="FAFAD58C"/>
    <w:name w:val="dz_N"/>
    <w:lvl w:ilvl="0">
      <w:start w:val="1"/>
      <w:numFmt w:val="decimal"/>
      <w:pStyle w:val="Styl1"/>
      <w:lvlText w:val="%1."/>
      <w:lvlJc w:val="left"/>
      <w:pPr>
        <w:ind w:left="360" w:hanging="360"/>
      </w:pPr>
      <w:rPr>
        <w:rFonts w:cs="Times New Roman"/>
      </w:rPr>
    </w:lvl>
    <w:lvl w:ilvl="1">
      <w:start w:val="1"/>
      <w:numFmt w:val="decimal"/>
      <w:pStyle w:val="Styl2"/>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188714C"/>
    <w:multiLevelType w:val="hybridMultilevel"/>
    <w:tmpl w:val="32844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744998"/>
    <w:multiLevelType w:val="hybridMultilevel"/>
    <w:tmpl w:val="3E32915C"/>
    <w:lvl w:ilvl="0" w:tplc="18060F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8F560D"/>
    <w:multiLevelType w:val="hybridMultilevel"/>
    <w:tmpl w:val="13EED4E2"/>
    <w:lvl w:ilvl="0" w:tplc="A5EE038C">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1B42EC"/>
    <w:multiLevelType w:val="hybridMultilevel"/>
    <w:tmpl w:val="356A7FF6"/>
    <w:lvl w:ilvl="0" w:tplc="188E6A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B25544"/>
    <w:multiLevelType w:val="hybridMultilevel"/>
    <w:tmpl w:val="BE8CB4F8"/>
    <w:lvl w:ilvl="0" w:tplc="E6EEEFD8">
      <w:start w:val="1"/>
      <w:numFmt w:val="decimal"/>
      <w:lvlText w:val="%1."/>
      <w:lvlJc w:val="left"/>
      <w:pPr>
        <w:ind w:left="1010" w:hanging="360"/>
      </w:pPr>
      <w:rPr>
        <w:rFonts w:hint="default"/>
      </w:rPr>
    </w:lvl>
    <w:lvl w:ilvl="1" w:tplc="04150019" w:tentative="1">
      <w:start w:val="1"/>
      <w:numFmt w:val="lowerLetter"/>
      <w:lvlText w:val="%2."/>
      <w:lvlJc w:val="left"/>
      <w:pPr>
        <w:ind w:left="1730" w:hanging="360"/>
      </w:pPr>
    </w:lvl>
    <w:lvl w:ilvl="2" w:tplc="0415001B" w:tentative="1">
      <w:start w:val="1"/>
      <w:numFmt w:val="lowerRoman"/>
      <w:lvlText w:val="%3."/>
      <w:lvlJc w:val="right"/>
      <w:pPr>
        <w:ind w:left="2450" w:hanging="180"/>
      </w:pPr>
    </w:lvl>
    <w:lvl w:ilvl="3" w:tplc="0415000F" w:tentative="1">
      <w:start w:val="1"/>
      <w:numFmt w:val="decimal"/>
      <w:lvlText w:val="%4."/>
      <w:lvlJc w:val="left"/>
      <w:pPr>
        <w:ind w:left="3170" w:hanging="360"/>
      </w:pPr>
    </w:lvl>
    <w:lvl w:ilvl="4" w:tplc="04150019" w:tentative="1">
      <w:start w:val="1"/>
      <w:numFmt w:val="lowerLetter"/>
      <w:lvlText w:val="%5."/>
      <w:lvlJc w:val="left"/>
      <w:pPr>
        <w:ind w:left="3890" w:hanging="360"/>
      </w:pPr>
    </w:lvl>
    <w:lvl w:ilvl="5" w:tplc="0415001B" w:tentative="1">
      <w:start w:val="1"/>
      <w:numFmt w:val="lowerRoman"/>
      <w:lvlText w:val="%6."/>
      <w:lvlJc w:val="right"/>
      <w:pPr>
        <w:ind w:left="4610" w:hanging="180"/>
      </w:pPr>
    </w:lvl>
    <w:lvl w:ilvl="6" w:tplc="0415000F" w:tentative="1">
      <w:start w:val="1"/>
      <w:numFmt w:val="decimal"/>
      <w:lvlText w:val="%7."/>
      <w:lvlJc w:val="left"/>
      <w:pPr>
        <w:ind w:left="5330" w:hanging="360"/>
      </w:pPr>
    </w:lvl>
    <w:lvl w:ilvl="7" w:tplc="04150019" w:tentative="1">
      <w:start w:val="1"/>
      <w:numFmt w:val="lowerLetter"/>
      <w:lvlText w:val="%8."/>
      <w:lvlJc w:val="left"/>
      <w:pPr>
        <w:ind w:left="6050" w:hanging="360"/>
      </w:pPr>
    </w:lvl>
    <w:lvl w:ilvl="8" w:tplc="0415001B" w:tentative="1">
      <w:start w:val="1"/>
      <w:numFmt w:val="lowerRoman"/>
      <w:lvlText w:val="%9."/>
      <w:lvlJc w:val="right"/>
      <w:pPr>
        <w:ind w:left="6770" w:hanging="180"/>
      </w:pPr>
    </w:lvl>
  </w:abstractNum>
  <w:abstractNum w:abstractNumId="17">
    <w:nsid w:val="38264640"/>
    <w:multiLevelType w:val="hybridMultilevel"/>
    <w:tmpl w:val="985C9F72"/>
    <w:lvl w:ilvl="0" w:tplc="A48AF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2474D4"/>
    <w:multiLevelType w:val="hybridMultilevel"/>
    <w:tmpl w:val="9E3CD5D6"/>
    <w:lvl w:ilvl="0" w:tplc="A52040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DDD015A"/>
    <w:multiLevelType w:val="hybridMultilevel"/>
    <w:tmpl w:val="1C369F40"/>
    <w:lvl w:ilvl="0" w:tplc="552CD5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002BC3"/>
    <w:multiLevelType w:val="hybridMultilevel"/>
    <w:tmpl w:val="4CB2973E"/>
    <w:lvl w:ilvl="0" w:tplc="A21E00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C17FE1"/>
    <w:multiLevelType w:val="hybridMultilevel"/>
    <w:tmpl w:val="4664D0B4"/>
    <w:lvl w:ilvl="0" w:tplc="4A2A7BC6">
      <w:start w:val="1"/>
      <w:numFmt w:val="bullet"/>
      <w:lvlText w:val=""/>
      <w:lvlJc w:val="left"/>
      <w:pPr>
        <w:tabs>
          <w:tab w:val="num" w:pos="720"/>
        </w:tabs>
        <w:ind w:left="720" w:hanging="360"/>
      </w:pPr>
      <w:rPr>
        <w:rFonts w:ascii="Wingdings" w:hAnsi="Wingdings" w:hint="default"/>
      </w:rPr>
    </w:lvl>
    <w:lvl w:ilvl="1" w:tplc="DF684ABA" w:tentative="1">
      <w:start w:val="1"/>
      <w:numFmt w:val="bullet"/>
      <w:lvlText w:val=""/>
      <w:lvlJc w:val="left"/>
      <w:pPr>
        <w:tabs>
          <w:tab w:val="num" w:pos="1440"/>
        </w:tabs>
        <w:ind w:left="1440" w:hanging="360"/>
      </w:pPr>
      <w:rPr>
        <w:rFonts w:ascii="Wingdings" w:hAnsi="Wingdings" w:hint="default"/>
      </w:rPr>
    </w:lvl>
    <w:lvl w:ilvl="2" w:tplc="3280E010" w:tentative="1">
      <w:start w:val="1"/>
      <w:numFmt w:val="bullet"/>
      <w:lvlText w:val=""/>
      <w:lvlJc w:val="left"/>
      <w:pPr>
        <w:tabs>
          <w:tab w:val="num" w:pos="2160"/>
        </w:tabs>
        <w:ind w:left="2160" w:hanging="360"/>
      </w:pPr>
      <w:rPr>
        <w:rFonts w:ascii="Wingdings" w:hAnsi="Wingdings" w:hint="default"/>
      </w:rPr>
    </w:lvl>
    <w:lvl w:ilvl="3" w:tplc="84E49E0E" w:tentative="1">
      <w:start w:val="1"/>
      <w:numFmt w:val="bullet"/>
      <w:lvlText w:val=""/>
      <w:lvlJc w:val="left"/>
      <w:pPr>
        <w:tabs>
          <w:tab w:val="num" w:pos="2880"/>
        </w:tabs>
        <w:ind w:left="2880" w:hanging="360"/>
      </w:pPr>
      <w:rPr>
        <w:rFonts w:ascii="Wingdings" w:hAnsi="Wingdings" w:hint="default"/>
      </w:rPr>
    </w:lvl>
    <w:lvl w:ilvl="4" w:tplc="2F565674" w:tentative="1">
      <w:start w:val="1"/>
      <w:numFmt w:val="bullet"/>
      <w:lvlText w:val=""/>
      <w:lvlJc w:val="left"/>
      <w:pPr>
        <w:tabs>
          <w:tab w:val="num" w:pos="3600"/>
        </w:tabs>
        <w:ind w:left="3600" w:hanging="360"/>
      </w:pPr>
      <w:rPr>
        <w:rFonts w:ascii="Wingdings" w:hAnsi="Wingdings" w:hint="default"/>
      </w:rPr>
    </w:lvl>
    <w:lvl w:ilvl="5" w:tplc="F160A39C" w:tentative="1">
      <w:start w:val="1"/>
      <w:numFmt w:val="bullet"/>
      <w:lvlText w:val=""/>
      <w:lvlJc w:val="left"/>
      <w:pPr>
        <w:tabs>
          <w:tab w:val="num" w:pos="4320"/>
        </w:tabs>
        <w:ind w:left="4320" w:hanging="360"/>
      </w:pPr>
      <w:rPr>
        <w:rFonts w:ascii="Wingdings" w:hAnsi="Wingdings" w:hint="default"/>
      </w:rPr>
    </w:lvl>
    <w:lvl w:ilvl="6" w:tplc="099ADE90" w:tentative="1">
      <w:start w:val="1"/>
      <w:numFmt w:val="bullet"/>
      <w:lvlText w:val=""/>
      <w:lvlJc w:val="left"/>
      <w:pPr>
        <w:tabs>
          <w:tab w:val="num" w:pos="5040"/>
        </w:tabs>
        <w:ind w:left="5040" w:hanging="360"/>
      </w:pPr>
      <w:rPr>
        <w:rFonts w:ascii="Wingdings" w:hAnsi="Wingdings" w:hint="default"/>
      </w:rPr>
    </w:lvl>
    <w:lvl w:ilvl="7" w:tplc="C8C828D0" w:tentative="1">
      <w:start w:val="1"/>
      <w:numFmt w:val="bullet"/>
      <w:lvlText w:val=""/>
      <w:lvlJc w:val="left"/>
      <w:pPr>
        <w:tabs>
          <w:tab w:val="num" w:pos="5760"/>
        </w:tabs>
        <w:ind w:left="5760" w:hanging="360"/>
      </w:pPr>
      <w:rPr>
        <w:rFonts w:ascii="Wingdings" w:hAnsi="Wingdings" w:hint="default"/>
      </w:rPr>
    </w:lvl>
    <w:lvl w:ilvl="8" w:tplc="25D48950" w:tentative="1">
      <w:start w:val="1"/>
      <w:numFmt w:val="bullet"/>
      <w:lvlText w:val=""/>
      <w:lvlJc w:val="left"/>
      <w:pPr>
        <w:tabs>
          <w:tab w:val="num" w:pos="6480"/>
        </w:tabs>
        <w:ind w:left="6480" w:hanging="360"/>
      </w:pPr>
      <w:rPr>
        <w:rFonts w:ascii="Wingdings" w:hAnsi="Wingdings" w:hint="default"/>
      </w:rPr>
    </w:lvl>
  </w:abstractNum>
  <w:abstractNum w:abstractNumId="22">
    <w:nsid w:val="467126D8"/>
    <w:multiLevelType w:val="hybridMultilevel"/>
    <w:tmpl w:val="C15A47B0"/>
    <w:lvl w:ilvl="0" w:tplc="04150001">
      <w:start w:val="1"/>
      <w:numFmt w:val="upperRoman"/>
      <w:pStyle w:val="1"/>
      <w:lvlText w:val="%1."/>
      <w:lvlJc w:val="left"/>
      <w:pPr>
        <w:tabs>
          <w:tab w:val="num" w:pos="360"/>
        </w:tabs>
        <w:ind w:left="360" w:hanging="360"/>
      </w:pPr>
      <w:rPr>
        <w:rFonts w:cs="Times New Roman" w:hint="default"/>
      </w:rPr>
    </w:lvl>
    <w:lvl w:ilvl="1" w:tplc="04150001">
      <w:numFmt w:val="none"/>
      <w:pStyle w:val="2"/>
      <w:lvlText w:val=""/>
      <w:lvlJc w:val="left"/>
      <w:pPr>
        <w:tabs>
          <w:tab w:val="num" w:pos="360"/>
        </w:tabs>
      </w:pPr>
      <w:rPr>
        <w:rFonts w:cs="Times New Roman"/>
      </w:rPr>
    </w:lvl>
    <w:lvl w:ilvl="2" w:tplc="04150003">
      <w:numFmt w:val="none"/>
      <w:lvlText w:val=""/>
      <w:lvlJc w:val="left"/>
      <w:pPr>
        <w:tabs>
          <w:tab w:val="num" w:pos="360"/>
        </w:tabs>
      </w:pPr>
      <w:rPr>
        <w:rFonts w:cs="Times New Roman"/>
      </w:rPr>
    </w:lvl>
    <w:lvl w:ilvl="3" w:tplc="04150001">
      <w:numFmt w:val="none"/>
      <w:lvlText w:val=""/>
      <w:lvlJc w:val="left"/>
      <w:pPr>
        <w:tabs>
          <w:tab w:val="num" w:pos="360"/>
        </w:tabs>
      </w:pPr>
      <w:rPr>
        <w:rFonts w:cs="Times New Roman"/>
      </w:rPr>
    </w:lvl>
    <w:lvl w:ilvl="4" w:tplc="04150003">
      <w:numFmt w:val="none"/>
      <w:lvlText w:val=""/>
      <w:lvlJc w:val="left"/>
      <w:pPr>
        <w:tabs>
          <w:tab w:val="num" w:pos="360"/>
        </w:tabs>
      </w:pPr>
      <w:rPr>
        <w:rFonts w:cs="Times New Roman"/>
      </w:rPr>
    </w:lvl>
    <w:lvl w:ilvl="5" w:tplc="04150005">
      <w:numFmt w:val="none"/>
      <w:lvlText w:val=""/>
      <w:lvlJc w:val="left"/>
      <w:pPr>
        <w:tabs>
          <w:tab w:val="num" w:pos="360"/>
        </w:tabs>
      </w:pPr>
      <w:rPr>
        <w:rFonts w:cs="Times New Roman"/>
      </w:rPr>
    </w:lvl>
    <w:lvl w:ilvl="6" w:tplc="04150001">
      <w:numFmt w:val="none"/>
      <w:lvlText w:val=""/>
      <w:lvlJc w:val="left"/>
      <w:pPr>
        <w:tabs>
          <w:tab w:val="num" w:pos="360"/>
        </w:tabs>
      </w:pPr>
      <w:rPr>
        <w:rFonts w:cs="Times New Roman"/>
      </w:rPr>
    </w:lvl>
    <w:lvl w:ilvl="7" w:tplc="04150003">
      <w:numFmt w:val="none"/>
      <w:lvlText w:val=""/>
      <w:lvlJc w:val="left"/>
      <w:pPr>
        <w:tabs>
          <w:tab w:val="num" w:pos="360"/>
        </w:tabs>
      </w:pPr>
      <w:rPr>
        <w:rFonts w:cs="Times New Roman"/>
      </w:rPr>
    </w:lvl>
    <w:lvl w:ilvl="8" w:tplc="04150005">
      <w:numFmt w:val="none"/>
      <w:lvlText w:val=""/>
      <w:lvlJc w:val="left"/>
      <w:pPr>
        <w:tabs>
          <w:tab w:val="num" w:pos="360"/>
        </w:tabs>
      </w:pPr>
      <w:rPr>
        <w:rFonts w:cs="Times New Roman"/>
      </w:rPr>
    </w:lvl>
  </w:abstractNum>
  <w:abstractNum w:abstractNumId="23">
    <w:nsid w:val="48C733A1"/>
    <w:multiLevelType w:val="hybridMultilevel"/>
    <w:tmpl w:val="0930B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640B8E"/>
    <w:multiLevelType w:val="multilevel"/>
    <w:tmpl w:val="AFE8066A"/>
    <w:lvl w:ilvl="0">
      <w:start w:val="1"/>
      <w:numFmt w:val="decimal"/>
      <w:pStyle w:val="Knagl1"/>
      <w:lvlText w:val="%1."/>
      <w:lvlJc w:val="left"/>
      <w:pPr>
        <w:ind w:left="786" w:hanging="360"/>
      </w:pPr>
      <w:rPr>
        <w:rFonts w:ascii="Trebuchet MS" w:hAnsi="Trebuchet MS" w:cs="Times New Roman" w:hint="default"/>
        <w:b/>
        <w:i w:val="0"/>
        <w:sz w:val="24"/>
      </w:rPr>
    </w:lvl>
    <w:lvl w:ilvl="1">
      <w:start w:val="3"/>
      <w:numFmt w:val="decimal"/>
      <w:isLgl/>
      <w:lvlText w:val="%1.%2."/>
      <w:lvlJc w:val="left"/>
      <w:pPr>
        <w:ind w:left="1080" w:hanging="720"/>
      </w:pPr>
      <w:rPr>
        <w:rFonts w:cs="Times New Roman" w:hint="default"/>
      </w:rPr>
    </w:lvl>
    <w:lvl w:ilvl="2">
      <w:start w:val="6"/>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4F9A0A51"/>
    <w:multiLevelType w:val="singleLevel"/>
    <w:tmpl w:val="E35CD54E"/>
    <w:styleLink w:val="magda11"/>
    <w:lvl w:ilvl="0">
      <w:start w:val="1"/>
      <w:numFmt w:val="bullet"/>
      <w:pStyle w:val="punkty"/>
      <w:lvlText w:val=""/>
      <w:lvlJc w:val="left"/>
      <w:pPr>
        <w:tabs>
          <w:tab w:val="num" w:pos="360"/>
        </w:tabs>
        <w:ind w:left="360" w:hanging="360"/>
      </w:pPr>
      <w:rPr>
        <w:rFonts w:ascii="Symbol" w:hAnsi="Symbol" w:hint="default"/>
      </w:rPr>
    </w:lvl>
  </w:abstractNum>
  <w:abstractNum w:abstractNumId="26">
    <w:nsid w:val="501C1841"/>
    <w:multiLevelType w:val="hybridMultilevel"/>
    <w:tmpl w:val="C1F2D89A"/>
    <w:lvl w:ilvl="0" w:tplc="DF509384">
      <w:start w:val="1"/>
      <w:numFmt w:val="bullet"/>
      <w:pStyle w:val="Kwypunkt"/>
      <w:lvlText w:val=""/>
      <w:lvlJc w:val="left"/>
      <w:pPr>
        <w:tabs>
          <w:tab w:val="num" w:pos="720"/>
        </w:tabs>
        <w:ind w:left="720" w:hanging="360"/>
      </w:pPr>
      <w:rPr>
        <w:rFonts w:ascii="Symbol" w:hAnsi="Symbol" w:hint="default"/>
        <w:color w:val="006600"/>
      </w:rPr>
    </w:lvl>
    <w:lvl w:ilvl="1" w:tplc="C3D0BA36">
      <w:start w:val="1"/>
      <w:numFmt w:val="bullet"/>
      <w:lvlText w:val="o"/>
      <w:lvlJc w:val="left"/>
      <w:pPr>
        <w:tabs>
          <w:tab w:val="num" w:pos="1440"/>
        </w:tabs>
        <w:ind w:left="1440" w:hanging="360"/>
      </w:pPr>
      <w:rPr>
        <w:rFonts w:ascii="Courier New" w:hAnsi="Courier New" w:hint="default"/>
      </w:rPr>
    </w:lvl>
    <w:lvl w:ilvl="2" w:tplc="34367570">
      <w:start w:val="1"/>
      <w:numFmt w:val="bullet"/>
      <w:lvlText w:val=""/>
      <w:lvlJc w:val="left"/>
      <w:pPr>
        <w:tabs>
          <w:tab w:val="num" w:pos="2160"/>
        </w:tabs>
        <w:ind w:left="2160" w:hanging="360"/>
      </w:pPr>
      <w:rPr>
        <w:rFonts w:ascii="Wingdings" w:hAnsi="Wingdings" w:hint="default"/>
      </w:rPr>
    </w:lvl>
    <w:lvl w:ilvl="3" w:tplc="DBDABC32">
      <w:start w:val="1"/>
      <w:numFmt w:val="bullet"/>
      <w:lvlText w:val=""/>
      <w:lvlJc w:val="left"/>
      <w:pPr>
        <w:tabs>
          <w:tab w:val="num" w:pos="2880"/>
        </w:tabs>
        <w:ind w:left="2880" w:hanging="360"/>
      </w:pPr>
      <w:rPr>
        <w:rFonts w:ascii="Symbol" w:hAnsi="Symbol" w:hint="default"/>
      </w:rPr>
    </w:lvl>
    <w:lvl w:ilvl="4" w:tplc="6234C0A2">
      <w:start w:val="1"/>
      <w:numFmt w:val="bullet"/>
      <w:lvlText w:val="o"/>
      <w:lvlJc w:val="left"/>
      <w:pPr>
        <w:tabs>
          <w:tab w:val="num" w:pos="3600"/>
        </w:tabs>
        <w:ind w:left="3600" w:hanging="360"/>
      </w:pPr>
      <w:rPr>
        <w:rFonts w:ascii="Courier New" w:hAnsi="Courier New" w:hint="default"/>
      </w:rPr>
    </w:lvl>
    <w:lvl w:ilvl="5" w:tplc="BE80DBFE">
      <w:start w:val="1"/>
      <w:numFmt w:val="bullet"/>
      <w:lvlText w:val=""/>
      <w:lvlJc w:val="left"/>
      <w:pPr>
        <w:tabs>
          <w:tab w:val="num" w:pos="4320"/>
        </w:tabs>
        <w:ind w:left="4320" w:hanging="360"/>
      </w:pPr>
      <w:rPr>
        <w:rFonts w:ascii="Wingdings" w:hAnsi="Wingdings" w:hint="default"/>
      </w:rPr>
    </w:lvl>
    <w:lvl w:ilvl="6" w:tplc="3D88EA9A">
      <w:start w:val="1"/>
      <w:numFmt w:val="bullet"/>
      <w:lvlText w:val=""/>
      <w:lvlJc w:val="left"/>
      <w:pPr>
        <w:tabs>
          <w:tab w:val="num" w:pos="5040"/>
        </w:tabs>
        <w:ind w:left="5040" w:hanging="360"/>
      </w:pPr>
      <w:rPr>
        <w:rFonts w:ascii="Symbol" w:hAnsi="Symbol" w:hint="default"/>
      </w:rPr>
    </w:lvl>
    <w:lvl w:ilvl="7" w:tplc="A7D88376">
      <w:start w:val="1"/>
      <w:numFmt w:val="bullet"/>
      <w:lvlText w:val="o"/>
      <w:lvlJc w:val="left"/>
      <w:pPr>
        <w:tabs>
          <w:tab w:val="num" w:pos="5760"/>
        </w:tabs>
        <w:ind w:left="5760" w:hanging="360"/>
      </w:pPr>
      <w:rPr>
        <w:rFonts w:ascii="Courier New" w:hAnsi="Courier New" w:hint="default"/>
      </w:rPr>
    </w:lvl>
    <w:lvl w:ilvl="8" w:tplc="DD1AB370">
      <w:start w:val="1"/>
      <w:numFmt w:val="bullet"/>
      <w:lvlText w:val=""/>
      <w:lvlJc w:val="left"/>
      <w:pPr>
        <w:tabs>
          <w:tab w:val="num" w:pos="6480"/>
        </w:tabs>
        <w:ind w:left="6480" w:hanging="360"/>
      </w:pPr>
      <w:rPr>
        <w:rFonts w:ascii="Wingdings" w:hAnsi="Wingdings" w:hint="default"/>
      </w:rPr>
    </w:lvl>
  </w:abstractNum>
  <w:abstractNum w:abstractNumId="27">
    <w:nsid w:val="52026543"/>
    <w:multiLevelType w:val="hybridMultilevel"/>
    <w:tmpl w:val="11F8C4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356BB6"/>
    <w:multiLevelType w:val="hybridMultilevel"/>
    <w:tmpl w:val="03FE692C"/>
    <w:lvl w:ilvl="0" w:tplc="192E4E4C">
      <w:start w:val="1"/>
      <w:numFmt w:val="bullet"/>
      <w:pStyle w:val="Swwypkt"/>
      <w:lvlText w:val=""/>
      <w:lvlJc w:val="left"/>
      <w:pPr>
        <w:ind w:left="1077" w:hanging="360"/>
      </w:pPr>
      <w:rPr>
        <w:rFonts w:ascii="Symbol" w:hAnsi="Symbol" w:hint="default"/>
      </w:rPr>
    </w:lvl>
    <w:lvl w:ilvl="1" w:tplc="34F85528" w:tentative="1">
      <w:start w:val="1"/>
      <w:numFmt w:val="bullet"/>
      <w:lvlText w:val="o"/>
      <w:lvlJc w:val="left"/>
      <w:pPr>
        <w:ind w:left="1797" w:hanging="360"/>
      </w:pPr>
      <w:rPr>
        <w:rFonts w:ascii="Courier New" w:hAnsi="Courier New" w:hint="default"/>
      </w:rPr>
    </w:lvl>
    <w:lvl w:ilvl="2" w:tplc="5B46F530" w:tentative="1">
      <w:start w:val="1"/>
      <w:numFmt w:val="bullet"/>
      <w:lvlText w:val=""/>
      <w:lvlJc w:val="left"/>
      <w:pPr>
        <w:ind w:left="2517" w:hanging="360"/>
      </w:pPr>
      <w:rPr>
        <w:rFonts w:ascii="Wingdings" w:hAnsi="Wingdings" w:hint="default"/>
      </w:rPr>
    </w:lvl>
    <w:lvl w:ilvl="3" w:tplc="CE4260EC" w:tentative="1">
      <w:start w:val="1"/>
      <w:numFmt w:val="bullet"/>
      <w:lvlText w:val=""/>
      <w:lvlJc w:val="left"/>
      <w:pPr>
        <w:ind w:left="3237" w:hanging="360"/>
      </w:pPr>
      <w:rPr>
        <w:rFonts w:ascii="Symbol" w:hAnsi="Symbol" w:hint="default"/>
      </w:rPr>
    </w:lvl>
    <w:lvl w:ilvl="4" w:tplc="ACACC9BE" w:tentative="1">
      <w:start w:val="1"/>
      <w:numFmt w:val="bullet"/>
      <w:lvlText w:val="o"/>
      <w:lvlJc w:val="left"/>
      <w:pPr>
        <w:ind w:left="3957" w:hanging="360"/>
      </w:pPr>
      <w:rPr>
        <w:rFonts w:ascii="Courier New" w:hAnsi="Courier New" w:hint="default"/>
      </w:rPr>
    </w:lvl>
    <w:lvl w:ilvl="5" w:tplc="F134F582" w:tentative="1">
      <w:start w:val="1"/>
      <w:numFmt w:val="bullet"/>
      <w:lvlText w:val=""/>
      <w:lvlJc w:val="left"/>
      <w:pPr>
        <w:ind w:left="4677" w:hanging="360"/>
      </w:pPr>
      <w:rPr>
        <w:rFonts w:ascii="Wingdings" w:hAnsi="Wingdings" w:hint="default"/>
      </w:rPr>
    </w:lvl>
    <w:lvl w:ilvl="6" w:tplc="3E8CDEEA" w:tentative="1">
      <w:start w:val="1"/>
      <w:numFmt w:val="bullet"/>
      <w:lvlText w:val=""/>
      <w:lvlJc w:val="left"/>
      <w:pPr>
        <w:ind w:left="5397" w:hanging="360"/>
      </w:pPr>
      <w:rPr>
        <w:rFonts w:ascii="Symbol" w:hAnsi="Symbol" w:hint="default"/>
      </w:rPr>
    </w:lvl>
    <w:lvl w:ilvl="7" w:tplc="640C8BF2" w:tentative="1">
      <w:start w:val="1"/>
      <w:numFmt w:val="bullet"/>
      <w:lvlText w:val="o"/>
      <w:lvlJc w:val="left"/>
      <w:pPr>
        <w:ind w:left="6117" w:hanging="360"/>
      </w:pPr>
      <w:rPr>
        <w:rFonts w:ascii="Courier New" w:hAnsi="Courier New" w:hint="default"/>
      </w:rPr>
    </w:lvl>
    <w:lvl w:ilvl="8" w:tplc="44642038" w:tentative="1">
      <w:start w:val="1"/>
      <w:numFmt w:val="bullet"/>
      <w:lvlText w:val=""/>
      <w:lvlJc w:val="left"/>
      <w:pPr>
        <w:ind w:left="6837" w:hanging="360"/>
      </w:pPr>
      <w:rPr>
        <w:rFonts w:ascii="Wingdings" w:hAnsi="Wingdings" w:hint="default"/>
      </w:rPr>
    </w:lvl>
  </w:abstractNum>
  <w:abstractNum w:abstractNumId="29">
    <w:nsid w:val="573F435E"/>
    <w:multiLevelType w:val="hybridMultilevel"/>
    <w:tmpl w:val="4C0AB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997049"/>
    <w:multiLevelType w:val="hybridMultilevel"/>
    <w:tmpl w:val="D03068A6"/>
    <w:lvl w:ilvl="0" w:tplc="0A70B5C8">
      <w:start w:val="1"/>
      <w:numFmt w:val="decimal"/>
      <w:pStyle w:val="Nagowek3"/>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5FF760D1"/>
    <w:multiLevelType w:val="hybridMultilevel"/>
    <w:tmpl w:val="178CBDE8"/>
    <w:lvl w:ilvl="0" w:tplc="0415000F">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2DD138C"/>
    <w:multiLevelType w:val="hybridMultilevel"/>
    <w:tmpl w:val="70DAC588"/>
    <w:lvl w:ilvl="0" w:tplc="440E42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EA29B7"/>
    <w:multiLevelType w:val="hybridMultilevel"/>
    <w:tmpl w:val="156AD5B2"/>
    <w:lvl w:ilvl="0" w:tplc="2D1259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8E4E84"/>
    <w:multiLevelType w:val="hybridMultilevel"/>
    <w:tmpl w:val="CDD0608C"/>
    <w:lvl w:ilvl="0" w:tplc="4614BE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F375F8"/>
    <w:multiLevelType w:val="hybridMultilevel"/>
    <w:tmpl w:val="D4402DAA"/>
    <w:lvl w:ilvl="0" w:tplc="483CA348">
      <w:start w:val="1"/>
      <w:numFmt w:val="decimal"/>
      <w:lvlText w:val="%1."/>
      <w:lvlJc w:val="left"/>
      <w:pPr>
        <w:ind w:left="6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A87D53"/>
    <w:multiLevelType w:val="singleLevel"/>
    <w:tmpl w:val="4F4ED812"/>
    <w:lvl w:ilvl="0">
      <w:start w:val="1"/>
      <w:numFmt w:val="bullet"/>
      <w:pStyle w:val="astrzaa"/>
      <w:lvlText w:val=""/>
      <w:lvlJc w:val="left"/>
      <w:pPr>
        <w:tabs>
          <w:tab w:val="num" w:pos="360"/>
        </w:tabs>
        <w:ind w:left="360" w:hanging="360"/>
      </w:pPr>
      <w:rPr>
        <w:rFonts w:ascii="Wingdings" w:hAnsi="Wingdings" w:hint="default"/>
      </w:rPr>
    </w:lvl>
  </w:abstractNum>
  <w:abstractNum w:abstractNumId="37">
    <w:nsid w:val="6CC47C5D"/>
    <w:multiLevelType w:val="hybridMultilevel"/>
    <w:tmpl w:val="7870E4D2"/>
    <w:lvl w:ilvl="0" w:tplc="9EE06F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9">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0">
    <w:nsid w:val="723F2258"/>
    <w:multiLevelType w:val="hybridMultilevel"/>
    <w:tmpl w:val="802220E2"/>
    <w:lvl w:ilvl="0" w:tplc="E6EEE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4E5822"/>
    <w:multiLevelType w:val="hybridMultilevel"/>
    <w:tmpl w:val="C64E47A6"/>
    <w:lvl w:ilvl="0" w:tplc="FF6A1782">
      <w:start w:val="1"/>
      <w:numFmt w:val="decimal"/>
      <w:pStyle w:val="nagwek1Kra"/>
      <w:lvlText w:val="%1."/>
      <w:lvlJc w:val="left"/>
      <w:pPr>
        <w:ind w:left="720" w:hanging="360"/>
      </w:pPr>
      <w:rPr>
        <w:rFonts w:ascii="Trebuchet MS" w:hAnsi="Trebuchet MS" w:cs="Times New Roman" w:hint="default"/>
        <w:b/>
        <w:i w:val="0"/>
        <w:position w:val="0"/>
        <w:sz w:val="28"/>
      </w:rPr>
    </w:lvl>
    <w:lvl w:ilvl="1" w:tplc="5E94BA30" w:tentative="1">
      <w:start w:val="1"/>
      <w:numFmt w:val="lowerLetter"/>
      <w:lvlText w:val="%2."/>
      <w:lvlJc w:val="left"/>
      <w:pPr>
        <w:ind w:left="1440" w:hanging="360"/>
      </w:pPr>
      <w:rPr>
        <w:rFonts w:cs="Times New Roman"/>
      </w:rPr>
    </w:lvl>
    <w:lvl w:ilvl="2" w:tplc="6C649E3C" w:tentative="1">
      <w:start w:val="1"/>
      <w:numFmt w:val="lowerRoman"/>
      <w:lvlText w:val="%3."/>
      <w:lvlJc w:val="right"/>
      <w:pPr>
        <w:ind w:left="2160" w:hanging="180"/>
      </w:pPr>
      <w:rPr>
        <w:rFonts w:cs="Times New Roman"/>
      </w:rPr>
    </w:lvl>
    <w:lvl w:ilvl="3" w:tplc="CE148DAC" w:tentative="1">
      <w:start w:val="1"/>
      <w:numFmt w:val="decimal"/>
      <w:lvlText w:val="%4."/>
      <w:lvlJc w:val="left"/>
      <w:pPr>
        <w:ind w:left="2880" w:hanging="360"/>
      </w:pPr>
      <w:rPr>
        <w:rFonts w:cs="Times New Roman"/>
      </w:rPr>
    </w:lvl>
    <w:lvl w:ilvl="4" w:tplc="A954A552" w:tentative="1">
      <w:start w:val="1"/>
      <w:numFmt w:val="lowerLetter"/>
      <w:lvlText w:val="%5."/>
      <w:lvlJc w:val="left"/>
      <w:pPr>
        <w:ind w:left="3600" w:hanging="360"/>
      </w:pPr>
      <w:rPr>
        <w:rFonts w:cs="Times New Roman"/>
      </w:rPr>
    </w:lvl>
    <w:lvl w:ilvl="5" w:tplc="B51ED300" w:tentative="1">
      <w:start w:val="1"/>
      <w:numFmt w:val="lowerRoman"/>
      <w:lvlText w:val="%6."/>
      <w:lvlJc w:val="right"/>
      <w:pPr>
        <w:ind w:left="4320" w:hanging="180"/>
      </w:pPr>
      <w:rPr>
        <w:rFonts w:cs="Times New Roman"/>
      </w:rPr>
    </w:lvl>
    <w:lvl w:ilvl="6" w:tplc="5BF64010" w:tentative="1">
      <w:start w:val="1"/>
      <w:numFmt w:val="decimal"/>
      <w:lvlText w:val="%7."/>
      <w:lvlJc w:val="left"/>
      <w:pPr>
        <w:ind w:left="5040" w:hanging="360"/>
      </w:pPr>
      <w:rPr>
        <w:rFonts w:cs="Times New Roman"/>
      </w:rPr>
    </w:lvl>
    <w:lvl w:ilvl="7" w:tplc="3AAA1158" w:tentative="1">
      <w:start w:val="1"/>
      <w:numFmt w:val="lowerLetter"/>
      <w:lvlText w:val="%8."/>
      <w:lvlJc w:val="left"/>
      <w:pPr>
        <w:ind w:left="5760" w:hanging="360"/>
      </w:pPr>
      <w:rPr>
        <w:rFonts w:cs="Times New Roman"/>
      </w:rPr>
    </w:lvl>
    <w:lvl w:ilvl="8" w:tplc="C90A2D9C" w:tentative="1">
      <w:start w:val="1"/>
      <w:numFmt w:val="lowerRoman"/>
      <w:lvlText w:val="%9."/>
      <w:lvlJc w:val="right"/>
      <w:pPr>
        <w:ind w:left="6480" w:hanging="180"/>
      </w:pPr>
      <w:rPr>
        <w:rFonts w:cs="Times New Roman"/>
      </w:rPr>
    </w:lvl>
  </w:abstractNum>
  <w:abstractNum w:abstractNumId="42">
    <w:nsid w:val="76FE42B6"/>
    <w:multiLevelType w:val="hybridMultilevel"/>
    <w:tmpl w:val="E23A766E"/>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3">
    <w:nsid w:val="78CB57B5"/>
    <w:multiLevelType w:val="multilevel"/>
    <w:tmpl w:val="D0FE6104"/>
    <w:lvl w:ilvl="0">
      <w:start w:val="1"/>
      <w:numFmt w:val="decimal"/>
      <w:pStyle w:val="nagwek3Kra"/>
      <w:lvlText w:val="%1."/>
      <w:lvlJc w:val="left"/>
      <w:pPr>
        <w:ind w:left="1068" w:hanging="360"/>
      </w:pPr>
      <w:rPr>
        <w:rFonts w:ascii="Trebuchet MS" w:hAnsi="Trebuchet MS" w:cs="Times New Roman" w:hint="default"/>
        <w:b/>
        <w:i/>
        <w:color w:val="FFFFFF"/>
        <w:position w:val="0"/>
        <w:sz w:val="20"/>
      </w:rPr>
    </w:lvl>
    <w:lvl w:ilvl="1">
      <w:start w:val="1"/>
      <w:numFmt w:val="decimal"/>
      <w:isLgl/>
      <w:lvlText w:val="%1.%2."/>
      <w:lvlJc w:val="left"/>
      <w:pPr>
        <w:ind w:left="1428" w:hanging="720"/>
      </w:pPr>
      <w:rPr>
        <w:rFonts w:cs="Times New Roman" w:hint="default"/>
        <w:b/>
        <w:color w:val="333366"/>
      </w:rPr>
    </w:lvl>
    <w:lvl w:ilvl="2">
      <w:start w:val="1"/>
      <w:numFmt w:val="decimal"/>
      <w:isLgl/>
      <w:lvlText w:val="%1.%2.%3."/>
      <w:lvlJc w:val="left"/>
      <w:pPr>
        <w:ind w:left="1788" w:hanging="1080"/>
      </w:pPr>
      <w:rPr>
        <w:rFonts w:cs="Times New Roman" w:hint="default"/>
        <w:b/>
        <w:color w:val="333366"/>
      </w:rPr>
    </w:lvl>
    <w:lvl w:ilvl="3">
      <w:start w:val="1"/>
      <w:numFmt w:val="decimal"/>
      <w:isLgl/>
      <w:lvlText w:val="%1.%2.%3.%4."/>
      <w:lvlJc w:val="left"/>
      <w:pPr>
        <w:ind w:left="1788" w:hanging="1080"/>
      </w:pPr>
      <w:rPr>
        <w:rFonts w:cs="Times New Roman" w:hint="default"/>
        <w:b/>
        <w:color w:val="333366"/>
      </w:rPr>
    </w:lvl>
    <w:lvl w:ilvl="4">
      <w:start w:val="1"/>
      <w:numFmt w:val="decimal"/>
      <w:isLgl/>
      <w:lvlText w:val="%1.%2.%3.%4.%5."/>
      <w:lvlJc w:val="left"/>
      <w:pPr>
        <w:ind w:left="2148" w:hanging="1440"/>
      </w:pPr>
      <w:rPr>
        <w:rFonts w:cs="Times New Roman" w:hint="default"/>
        <w:b/>
        <w:color w:val="333366"/>
      </w:rPr>
    </w:lvl>
    <w:lvl w:ilvl="5">
      <w:start w:val="1"/>
      <w:numFmt w:val="decimal"/>
      <w:isLgl/>
      <w:lvlText w:val="%1.%2.%3.%4.%5.%6."/>
      <w:lvlJc w:val="left"/>
      <w:pPr>
        <w:ind w:left="2508" w:hanging="1800"/>
      </w:pPr>
      <w:rPr>
        <w:rFonts w:cs="Times New Roman" w:hint="default"/>
        <w:b/>
        <w:color w:val="333366"/>
      </w:rPr>
    </w:lvl>
    <w:lvl w:ilvl="6">
      <w:start w:val="1"/>
      <w:numFmt w:val="decimal"/>
      <w:isLgl/>
      <w:lvlText w:val="%1.%2.%3.%4.%5.%6.%7."/>
      <w:lvlJc w:val="left"/>
      <w:pPr>
        <w:ind w:left="2868" w:hanging="2160"/>
      </w:pPr>
      <w:rPr>
        <w:rFonts w:cs="Times New Roman" w:hint="default"/>
        <w:b/>
        <w:color w:val="333366"/>
      </w:rPr>
    </w:lvl>
    <w:lvl w:ilvl="7">
      <w:start w:val="1"/>
      <w:numFmt w:val="decimal"/>
      <w:isLgl/>
      <w:lvlText w:val="%1.%2.%3.%4.%5.%6.%7.%8."/>
      <w:lvlJc w:val="left"/>
      <w:pPr>
        <w:ind w:left="2868" w:hanging="2160"/>
      </w:pPr>
      <w:rPr>
        <w:rFonts w:cs="Times New Roman" w:hint="default"/>
        <w:b/>
        <w:color w:val="333366"/>
      </w:rPr>
    </w:lvl>
    <w:lvl w:ilvl="8">
      <w:start w:val="1"/>
      <w:numFmt w:val="decimal"/>
      <w:isLgl/>
      <w:lvlText w:val="%1.%2.%3.%4.%5.%6.%7.%8.%9."/>
      <w:lvlJc w:val="left"/>
      <w:pPr>
        <w:ind w:left="3228" w:hanging="2520"/>
      </w:pPr>
      <w:rPr>
        <w:rFonts w:cs="Times New Roman" w:hint="default"/>
        <w:b/>
        <w:color w:val="333366"/>
      </w:rPr>
    </w:lvl>
  </w:abstractNum>
  <w:abstractNum w:abstractNumId="44">
    <w:nsid w:val="79E5296F"/>
    <w:multiLevelType w:val="hybridMultilevel"/>
    <w:tmpl w:val="8FD45236"/>
    <w:lvl w:ilvl="0" w:tplc="935E08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33545D"/>
    <w:multiLevelType w:val="hybridMultilevel"/>
    <w:tmpl w:val="94CA8458"/>
    <w:lvl w:ilvl="0" w:tplc="C420A196">
      <w:start w:val="1"/>
      <w:numFmt w:val="bullet"/>
      <w:pStyle w:val="Swypkt"/>
      <w:lvlText w:val=""/>
      <w:lvlJc w:val="left"/>
      <w:pPr>
        <w:tabs>
          <w:tab w:val="num" w:pos="720"/>
        </w:tabs>
        <w:ind w:left="720" w:hanging="360"/>
      </w:pPr>
      <w:rPr>
        <w:rFonts w:ascii="Symbol" w:hAnsi="Symbol" w:hint="default"/>
        <w:color w:val="339933"/>
      </w:rPr>
    </w:lvl>
    <w:lvl w:ilvl="1" w:tplc="A0EE5ADA">
      <w:start w:val="1"/>
      <w:numFmt w:val="bullet"/>
      <w:lvlText w:val="o"/>
      <w:lvlJc w:val="left"/>
      <w:pPr>
        <w:tabs>
          <w:tab w:val="num" w:pos="1440"/>
        </w:tabs>
        <w:ind w:left="1440" w:hanging="360"/>
      </w:pPr>
      <w:rPr>
        <w:rFonts w:ascii="Courier New" w:hAnsi="Courier New" w:hint="default"/>
      </w:rPr>
    </w:lvl>
    <w:lvl w:ilvl="2" w:tplc="C06453E6">
      <w:start w:val="1"/>
      <w:numFmt w:val="bullet"/>
      <w:lvlText w:val=""/>
      <w:lvlJc w:val="left"/>
      <w:pPr>
        <w:tabs>
          <w:tab w:val="num" w:pos="2160"/>
        </w:tabs>
        <w:ind w:left="2160" w:hanging="360"/>
      </w:pPr>
      <w:rPr>
        <w:rFonts w:ascii="Wingdings" w:hAnsi="Wingdings" w:hint="default"/>
      </w:rPr>
    </w:lvl>
    <w:lvl w:ilvl="3" w:tplc="02B42796">
      <w:start w:val="1"/>
      <w:numFmt w:val="bullet"/>
      <w:lvlText w:val=""/>
      <w:lvlJc w:val="left"/>
      <w:pPr>
        <w:tabs>
          <w:tab w:val="num" w:pos="2880"/>
        </w:tabs>
        <w:ind w:left="2880" w:hanging="360"/>
      </w:pPr>
      <w:rPr>
        <w:rFonts w:ascii="Symbol" w:hAnsi="Symbol" w:hint="default"/>
      </w:rPr>
    </w:lvl>
    <w:lvl w:ilvl="4" w:tplc="07ACCD6E">
      <w:start w:val="1"/>
      <w:numFmt w:val="bullet"/>
      <w:lvlText w:val="o"/>
      <w:lvlJc w:val="left"/>
      <w:pPr>
        <w:tabs>
          <w:tab w:val="num" w:pos="3600"/>
        </w:tabs>
        <w:ind w:left="3600" w:hanging="360"/>
      </w:pPr>
      <w:rPr>
        <w:rFonts w:ascii="Courier New" w:hAnsi="Courier New" w:hint="default"/>
      </w:rPr>
    </w:lvl>
    <w:lvl w:ilvl="5" w:tplc="82FA2442">
      <w:start w:val="1"/>
      <w:numFmt w:val="bullet"/>
      <w:lvlText w:val=""/>
      <w:lvlJc w:val="left"/>
      <w:pPr>
        <w:tabs>
          <w:tab w:val="num" w:pos="4320"/>
        </w:tabs>
        <w:ind w:left="4320" w:hanging="360"/>
      </w:pPr>
      <w:rPr>
        <w:rFonts w:ascii="Wingdings" w:hAnsi="Wingdings" w:hint="default"/>
      </w:rPr>
    </w:lvl>
    <w:lvl w:ilvl="6" w:tplc="57E45C70">
      <w:start w:val="1"/>
      <w:numFmt w:val="bullet"/>
      <w:lvlText w:val=""/>
      <w:lvlJc w:val="left"/>
      <w:pPr>
        <w:tabs>
          <w:tab w:val="num" w:pos="5040"/>
        </w:tabs>
        <w:ind w:left="5040" w:hanging="360"/>
      </w:pPr>
      <w:rPr>
        <w:rFonts w:ascii="Symbol" w:hAnsi="Symbol" w:hint="default"/>
      </w:rPr>
    </w:lvl>
    <w:lvl w:ilvl="7" w:tplc="8A9E4300">
      <w:start w:val="1"/>
      <w:numFmt w:val="bullet"/>
      <w:lvlText w:val="o"/>
      <w:lvlJc w:val="left"/>
      <w:pPr>
        <w:tabs>
          <w:tab w:val="num" w:pos="5760"/>
        </w:tabs>
        <w:ind w:left="5760" w:hanging="360"/>
      </w:pPr>
      <w:rPr>
        <w:rFonts w:ascii="Courier New" w:hAnsi="Courier New" w:hint="default"/>
      </w:rPr>
    </w:lvl>
    <w:lvl w:ilvl="8" w:tplc="C882AEF6">
      <w:start w:val="1"/>
      <w:numFmt w:val="bullet"/>
      <w:lvlText w:val=""/>
      <w:lvlJc w:val="left"/>
      <w:pPr>
        <w:tabs>
          <w:tab w:val="num" w:pos="6480"/>
        </w:tabs>
        <w:ind w:left="6480" w:hanging="360"/>
      </w:pPr>
      <w:rPr>
        <w:rFonts w:ascii="Wingdings" w:hAnsi="Wingdings" w:hint="default"/>
      </w:rPr>
    </w:lvl>
  </w:abstractNum>
  <w:abstractNum w:abstractNumId="46">
    <w:nsid w:val="7D9A6148"/>
    <w:multiLevelType w:val="hybridMultilevel"/>
    <w:tmpl w:val="B9267A0E"/>
    <w:lvl w:ilvl="0" w:tplc="249021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2"/>
  </w:num>
  <w:num w:numId="3">
    <w:abstractNumId w:val="6"/>
  </w:num>
  <w:num w:numId="4">
    <w:abstractNumId w:val="7"/>
  </w:num>
  <w:num w:numId="5">
    <w:abstractNumId w:val="36"/>
  </w:num>
  <w:num w:numId="6">
    <w:abstractNumId w:val="25"/>
  </w:num>
  <w:num w:numId="7">
    <w:abstractNumId w:val="39"/>
  </w:num>
  <w:num w:numId="8">
    <w:abstractNumId w:val="2"/>
  </w:num>
  <w:num w:numId="9">
    <w:abstractNumId w:val="38"/>
  </w:num>
  <w:num w:numId="10">
    <w:abstractNumId w:val="30"/>
  </w:num>
  <w:num w:numId="11">
    <w:abstractNumId w:val="41"/>
  </w:num>
  <w:num w:numId="12">
    <w:abstractNumId w:val="4"/>
  </w:num>
  <w:num w:numId="13">
    <w:abstractNumId w:val="45"/>
  </w:num>
  <w:num w:numId="14">
    <w:abstractNumId w:val="43"/>
  </w:num>
  <w:num w:numId="15">
    <w:abstractNumId w:val="24"/>
  </w:num>
  <w:num w:numId="16">
    <w:abstractNumId w:val="26"/>
  </w:num>
  <w:num w:numId="17">
    <w:abstractNumId w:val="5"/>
  </w:num>
  <w:num w:numId="18">
    <w:abstractNumId w:val="18"/>
  </w:num>
  <w:num w:numId="19">
    <w:abstractNumId w:val="28"/>
  </w:num>
  <w:num w:numId="20">
    <w:abstractNumId w:val="27"/>
  </w:num>
  <w:num w:numId="21">
    <w:abstractNumId w:val="19"/>
  </w:num>
  <w:num w:numId="22">
    <w:abstractNumId w:val="23"/>
  </w:num>
  <w:num w:numId="23">
    <w:abstractNumId w:val="29"/>
  </w:num>
  <w:num w:numId="24">
    <w:abstractNumId w:val="33"/>
  </w:num>
  <w:num w:numId="25">
    <w:abstractNumId w:val="20"/>
  </w:num>
  <w:num w:numId="26">
    <w:abstractNumId w:val="1"/>
  </w:num>
  <w:num w:numId="27">
    <w:abstractNumId w:val="35"/>
  </w:num>
  <w:num w:numId="28">
    <w:abstractNumId w:val="12"/>
  </w:num>
  <w:num w:numId="29">
    <w:abstractNumId w:val="15"/>
  </w:num>
  <w:num w:numId="30">
    <w:abstractNumId w:val="13"/>
  </w:num>
  <w:num w:numId="31">
    <w:abstractNumId w:val="37"/>
  </w:num>
  <w:num w:numId="32">
    <w:abstractNumId w:val="17"/>
  </w:num>
  <w:num w:numId="33">
    <w:abstractNumId w:val="44"/>
  </w:num>
  <w:num w:numId="34">
    <w:abstractNumId w:val="46"/>
  </w:num>
  <w:num w:numId="35">
    <w:abstractNumId w:val="9"/>
  </w:num>
  <w:num w:numId="36">
    <w:abstractNumId w:val="14"/>
  </w:num>
  <w:num w:numId="37">
    <w:abstractNumId w:val="3"/>
  </w:num>
  <w:num w:numId="38">
    <w:abstractNumId w:val="32"/>
  </w:num>
  <w:num w:numId="39">
    <w:abstractNumId w:val="40"/>
  </w:num>
  <w:num w:numId="40">
    <w:abstractNumId w:val="16"/>
  </w:num>
  <w:num w:numId="41">
    <w:abstractNumId w:val="34"/>
  </w:num>
  <w:num w:numId="42">
    <w:abstractNumId w:val="31"/>
  </w:num>
  <w:num w:numId="43">
    <w:abstractNumId w:val="8"/>
  </w:num>
  <w:num w:numId="44">
    <w:abstractNumId w:val="10"/>
  </w:num>
  <w:num w:numId="45">
    <w:abstractNumId w:val="42"/>
  </w:num>
  <w:num w:numId="46">
    <w:abstractNumId w:val="0"/>
  </w:num>
  <w:num w:numId="47">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C8"/>
    <w:rsid w:val="00004BAA"/>
    <w:rsid w:val="00014CD9"/>
    <w:rsid w:val="000227F7"/>
    <w:rsid w:val="00023652"/>
    <w:rsid w:val="000305C2"/>
    <w:rsid w:val="00036BD5"/>
    <w:rsid w:val="000A6404"/>
    <w:rsid w:val="000B089C"/>
    <w:rsid w:val="000B3827"/>
    <w:rsid w:val="000C49D0"/>
    <w:rsid w:val="000D3E2C"/>
    <w:rsid w:val="000E006B"/>
    <w:rsid w:val="000E69CB"/>
    <w:rsid w:val="000F3E60"/>
    <w:rsid w:val="00124592"/>
    <w:rsid w:val="001347F1"/>
    <w:rsid w:val="00141633"/>
    <w:rsid w:val="00172429"/>
    <w:rsid w:val="00181B47"/>
    <w:rsid w:val="001A0278"/>
    <w:rsid w:val="001A4477"/>
    <w:rsid w:val="001A7987"/>
    <w:rsid w:val="001B083B"/>
    <w:rsid w:val="001C3173"/>
    <w:rsid w:val="001D1653"/>
    <w:rsid w:val="001D5066"/>
    <w:rsid w:val="001E3074"/>
    <w:rsid w:val="00221862"/>
    <w:rsid w:val="002421C9"/>
    <w:rsid w:val="0025575C"/>
    <w:rsid w:val="0029497F"/>
    <w:rsid w:val="002B50C8"/>
    <w:rsid w:val="002D7328"/>
    <w:rsid w:val="002E0DB0"/>
    <w:rsid w:val="002E3244"/>
    <w:rsid w:val="002F3A74"/>
    <w:rsid w:val="002F4107"/>
    <w:rsid w:val="002F64DC"/>
    <w:rsid w:val="00307B8C"/>
    <w:rsid w:val="003311B1"/>
    <w:rsid w:val="00340225"/>
    <w:rsid w:val="00361A94"/>
    <w:rsid w:val="00373137"/>
    <w:rsid w:val="0037718C"/>
    <w:rsid w:val="003B014E"/>
    <w:rsid w:val="003C3C68"/>
    <w:rsid w:val="003C67D2"/>
    <w:rsid w:val="003D606A"/>
    <w:rsid w:val="003D6A02"/>
    <w:rsid w:val="003E7D21"/>
    <w:rsid w:val="003F5712"/>
    <w:rsid w:val="00400F77"/>
    <w:rsid w:val="00415DB2"/>
    <w:rsid w:val="004408DD"/>
    <w:rsid w:val="004410CB"/>
    <w:rsid w:val="00442EC1"/>
    <w:rsid w:val="00486348"/>
    <w:rsid w:val="00486850"/>
    <w:rsid w:val="004A06BC"/>
    <w:rsid w:val="004A575F"/>
    <w:rsid w:val="004A6F14"/>
    <w:rsid w:val="004B56C2"/>
    <w:rsid w:val="004C5715"/>
    <w:rsid w:val="004D6D3D"/>
    <w:rsid w:val="004F5F95"/>
    <w:rsid w:val="004F6599"/>
    <w:rsid w:val="005400EC"/>
    <w:rsid w:val="00540593"/>
    <w:rsid w:val="0054467F"/>
    <w:rsid w:val="0056129D"/>
    <w:rsid w:val="005730E5"/>
    <w:rsid w:val="0057377F"/>
    <w:rsid w:val="00582DF8"/>
    <w:rsid w:val="005849C4"/>
    <w:rsid w:val="005A1699"/>
    <w:rsid w:val="005A19CB"/>
    <w:rsid w:val="005A4111"/>
    <w:rsid w:val="005E5455"/>
    <w:rsid w:val="005E693E"/>
    <w:rsid w:val="00624D7F"/>
    <w:rsid w:val="006464F7"/>
    <w:rsid w:val="0065101D"/>
    <w:rsid w:val="00660F89"/>
    <w:rsid w:val="006710CE"/>
    <w:rsid w:val="0067611A"/>
    <w:rsid w:val="006A351A"/>
    <w:rsid w:val="006B0DCB"/>
    <w:rsid w:val="006B3128"/>
    <w:rsid w:val="006B3BA1"/>
    <w:rsid w:val="006B5E83"/>
    <w:rsid w:val="006C6419"/>
    <w:rsid w:val="006D002F"/>
    <w:rsid w:val="006D4A24"/>
    <w:rsid w:val="006E6657"/>
    <w:rsid w:val="007023CC"/>
    <w:rsid w:val="00720135"/>
    <w:rsid w:val="0072082F"/>
    <w:rsid w:val="007261EA"/>
    <w:rsid w:val="00744C0F"/>
    <w:rsid w:val="0074587D"/>
    <w:rsid w:val="007902A9"/>
    <w:rsid w:val="007934E0"/>
    <w:rsid w:val="007A7CA2"/>
    <w:rsid w:val="007B4768"/>
    <w:rsid w:val="007F5DB8"/>
    <w:rsid w:val="00800322"/>
    <w:rsid w:val="008135C7"/>
    <w:rsid w:val="008241C1"/>
    <w:rsid w:val="008243D4"/>
    <w:rsid w:val="00833086"/>
    <w:rsid w:val="00833313"/>
    <w:rsid w:val="00834298"/>
    <w:rsid w:val="008357AF"/>
    <w:rsid w:val="00846311"/>
    <w:rsid w:val="00850AFA"/>
    <w:rsid w:val="008604AF"/>
    <w:rsid w:val="00894998"/>
    <w:rsid w:val="008B088A"/>
    <w:rsid w:val="008B42C8"/>
    <w:rsid w:val="008C5D04"/>
    <w:rsid w:val="008D2112"/>
    <w:rsid w:val="008F3C7C"/>
    <w:rsid w:val="008F7039"/>
    <w:rsid w:val="009239FD"/>
    <w:rsid w:val="0094328A"/>
    <w:rsid w:val="00944977"/>
    <w:rsid w:val="009526C5"/>
    <w:rsid w:val="00983244"/>
    <w:rsid w:val="009A2DB7"/>
    <w:rsid w:val="009A5BD8"/>
    <w:rsid w:val="009B0A50"/>
    <w:rsid w:val="009C09CB"/>
    <w:rsid w:val="009D4208"/>
    <w:rsid w:val="009E120A"/>
    <w:rsid w:val="009F1BA3"/>
    <w:rsid w:val="00A026CD"/>
    <w:rsid w:val="00A14FCC"/>
    <w:rsid w:val="00A32854"/>
    <w:rsid w:val="00A429CC"/>
    <w:rsid w:val="00A51E47"/>
    <w:rsid w:val="00A748C6"/>
    <w:rsid w:val="00A84D43"/>
    <w:rsid w:val="00A933F8"/>
    <w:rsid w:val="00AA2DD1"/>
    <w:rsid w:val="00AE2D11"/>
    <w:rsid w:val="00AE5FC4"/>
    <w:rsid w:val="00B16732"/>
    <w:rsid w:val="00B26C7B"/>
    <w:rsid w:val="00B35DC5"/>
    <w:rsid w:val="00B6361E"/>
    <w:rsid w:val="00B6625E"/>
    <w:rsid w:val="00B67DC0"/>
    <w:rsid w:val="00B81CC5"/>
    <w:rsid w:val="00B90675"/>
    <w:rsid w:val="00BA10B8"/>
    <w:rsid w:val="00C115BC"/>
    <w:rsid w:val="00C12BCD"/>
    <w:rsid w:val="00C4467F"/>
    <w:rsid w:val="00C71A61"/>
    <w:rsid w:val="00C90F88"/>
    <w:rsid w:val="00C95538"/>
    <w:rsid w:val="00CA4E48"/>
    <w:rsid w:val="00CB7CCA"/>
    <w:rsid w:val="00CC70A4"/>
    <w:rsid w:val="00CE5524"/>
    <w:rsid w:val="00CE6A11"/>
    <w:rsid w:val="00CF080F"/>
    <w:rsid w:val="00CF0F38"/>
    <w:rsid w:val="00CF4ABE"/>
    <w:rsid w:val="00D01E53"/>
    <w:rsid w:val="00D12630"/>
    <w:rsid w:val="00D20858"/>
    <w:rsid w:val="00D32380"/>
    <w:rsid w:val="00D37F51"/>
    <w:rsid w:val="00D477EF"/>
    <w:rsid w:val="00D5067F"/>
    <w:rsid w:val="00D547FA"/>
    <w:rsid w:val="00D738C3"/>
    <w:rsid w:val="00D7593C"/>
    <w:rsid w:val="00D862B8"/>
    <w:rsid w:val="00D95BFE"/>
    <w:rsid w:val="00D97226"/>
    <w:rsid w:val="00DE1E11"/>
    <w:rsid w:val="00DE6BDD"/>
    <w:rsid w:val="00DF188F"/>
    <w:rsid w:val="00E171B3"/>
    <w:rsid w:val="00E2193F"/>
    <w:rsid w:val="00E32DBD"/>
    <w:rsid w:val="00E34FE4"/>
    <w:rsid w:val="00E53316"/>
    <w:rsid w:val="00E54FF5"/>
    <w:rsid w:val="00E618A3"/>
    <w:rsid w:val="00E71C94"/>
    <w:rsid w:val="00E72988"/>
    <w:rsid w:val="00E764AF"/>
    <w:rsid w:val="00E863F0"/>
    <w:rsid w:val="00E87360"/>
    <w:rsid w:val="00EA4DDD"/>
    <w:rsid w:val="00EA5426"/>
    <w:rsid w:val="00EC564E"/>
    <w:rsid w:val="00ED5645"/>
    <w:rsid w:val="00ED76C3"/>
    <w:rsid w:val="00EE01AC"/>
    <w:rsid w:val="00EE41DC"/>
    <w:rsid w:val="00EE54C3"/>
    <w:rsid w:val="00EF1271"/>
    <w:rsid w:val="00EF24DF"/>
    <w:rsid w:val="00F179ED"/>
    <w:rsid w:val="00F25689"/>
    <w:rsid w:val="00F57ADC"/>
    <w:rsid w:val="00F71CFA"/>
    <w:rsid w:val="00F93687"/>
    <w:rsid w:val="00FB0688"/>
    <w:rsid w:val="00FB69C2"/>
    <w:rsid w:val="00FC4F30"/>
    <w:rsid w:val="00FC6EED"/>
    <w:rsid w:val="00FD190C"/>
    <w:rsid w:val="00FE5BA0"/>
    <w:rsid w:val="00FF3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B42C8"/>
    <w:rPr>
      <w:sz w:val="24"/>
      <w:szCs w:val="24"/>
    </w:rPr>
  </w:style>
  <w:style w:type="paragraph" w:styleId="Nagwek1">
    <w:name w:val="heading 1"/>
    <w:basedOn w:val="Normalny"/>
    <w:next w:val="Normalny"/>
    <w:link w:val="Nagwek1Znak"/>
    <w:qFormat/>
    <w:rsid w:val="008B42C8"/>
    <w:pPr>
      <w:keepNext/>
      <w:keepLines/>
      <w:spacing w:before="480"/>
      <w:outlineLvl w:val="0"/>
    </w:pPr>
    <w:rPr>
      <w:rFonts w:ascii="Cambria" w:hAnsi="Cambria"/>
      <w:b/>
      <w:bCs/>
      <w:color w:val="365F91"/>
      <w:sz w:val="28"/>
      <w:szCs w:val="28"/>
    </w:rPr>
  </w:style>
  <w:style w:type="paragraph" w:styleId="Nagwek2">
    <w:name w:val="heading 2"/>
    <w:aliases w:val="Nagłówek 2_Śląsk"/>
    <w:basedOn w:val="Styl2lsk"/>
    <w:next w:val="Normalny"/>
    <w:link w:val="Nagwek2Znak"/>
    <w:qFormat/>
    <w:rsid w:val="008B42C8"/>
  </w:style>
  <w:style w:type="paragraph" w:styleId="Nagwek3">
    <w:name w:val="heading 3"/>
    <w:aliases w:val="Org Heading 1,h1"/>
    <w:basedOn w:val="Normalny"/>
    <w:next w:val="Normalny"/>
    <w:link w:val="Nagwek3Znak"/>
    <w:qFormat/>
    <w:rsid w:val="008B42C8"/>
    <w:pPr>
      <w:keepNext/>
      <w:spacing w:before="240" w:after="60"/>
      <w:ind w:left="2280" w:hanging="720"/>
      <w:outlineLvl w:val="2"/>
    </w:pPr>
    <w:rPr>
      <w:rFonts w:ascii="Arial" w:hAnsi="Arial" w:cs="Arial"/>
      <w:b/>
      <w:bCs/>
      <w:sz w:val="26"/>
      <w:szCs w:val="26"/>
    </w:rPr>
  </w:style>
  <w:style w:type="paragraph" w:styleId="Nagwek4">
    <w:name w:val="heading 4"/>
    <w:aliases w:val="Bijlage,Bijlage Znak"/>
    <w:basedOn w:val="Normalny"/>
    <w:next w:val="Normalny"/>
    <w:link w:val="Nagwek4Znak"/>
    <w:qFormat/>
    <w:rsid w:val="008B42C8"/>
    <w:pPr>
      <w:keepNext/>
      <w:spacing w:before="240" w:after="60"/>
      <w:ind w:left="864" w:hanging="864"/>
      <w:outlineLvl w:val="3"/>
    </w:pPr>
    <w:rPr>
      <w:b/>
      <w:bCs/>
      <w:sz w:val="28"/>
      <w:szCs w:val="28"/>
    </w:rPr>
  </w:style>
  <w:style w:type="paragraph" w:styleId="Nagwek5">
    <w:name w:val="heading 5"/>
    <w:basedOn w:val="Normalny"/>
    <w:next w:val="Normalny"/>
    <w:link w:val="Nagwek5Znak"/>
    <w:qFormat/>
    <w:rsid w:val="008B42C8"/>
    <w:pPr>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8B42C8"/>
    <w:pPr>
      <w:spacing w:before="240" w:after="60"/>
      <w:ind w:left="1152" w:hanging="1152"/>
      <w:outlineLvl w:val="5"/>
    </w:pPr>
    <w:rPr>
      <w:b/>
      <w:bCs/>
      <w:sz w:val="22"/>
      <w:szCs w:val="22"/>
    </w:rPr>
  </w:style>
  <w:style w:type="paragraph" w:styleId="Nagwek7">
    <w:name w:val="heading 7"/>
    <w:basedOn w:val="Normalny"/>
    <w:next w:val="Normalny"/>
    <w:link w:val="Nagwek7Znak"/>
    <w:qFormat/>
    <w:rsid w:val="008B42C8"/>
    <w:pPr>
      <w:spacing w:before="240" w:after="60"/>
      <w:ind w:left="1296" w:hanging="1296"/>
      <w:outlineLvl w:val="6"/>
    </w:pPr>
  </w:style>
  <w:style w:type="paragraph" w:styleId="Nagwek8">
    <w:name w:val="heading 8"/>
    <w:basedOn w:val="Normalny"/>
    <w:next w:val="Normalny"/>
    <w:link w:val="Nagwek8Znak"/>
    <w:qFormat/>
    <w:rsid w:val="008B42C8"/>
    <w:pPr>
      <w:spacing w:before="240" w:after="60"/>
      <w:ind w:left="1440" w:hanging="1440"/>
      <w:outlineLvl w:val="7"/>
    </w:pPr>
    <w:rPr>
      <w:i/>
      <w:iCs/>
    </w:rPr>
  </w:style>
  <w:style w:type="paragraph" w:styleId="Nagwek9">
    <w:name w:val="heading 9"/>
    <w:basedOn w:val="Normalny"/>
    <w:next w:val="Normalny"/>
    <w:link w:val="Nagwek9Znak"/>
    <w:qFormat/>
    <w:rsid w:val="008B42C8"/>
    <w:pPr>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B42C8"/>
    <w:rPr>
      <w:rFonts w:ascii="Cambria" w:hAnsi="Cambria"/>
      <w:b/>
      <w:bCs/>
      <w:color w:val="365F91"/>
      <w:sz w:val="28"/>
      <w:szCs w:val="28"/>
      <w:lang w:val="pl-PL" w:eastAsia="pl-PL" w:bidi="ar-SA"/>
    </w:rPr>
  </w:style>
  <w:style w:type="character" w:customStyle="1" w:styleId="Nagwek2Znak">
    <w:name w:val="Nagłówek 2 Znak"/>
    <w:aliases w:val="Nagłówek 2_Śląsk Znak"/>
    <w:link w:val="Nagwek2"/>
    <w:locked/>
    <w:rsid w:val="008B42C8"/>
    <w:rPr>
      <w:rFonts w:ascii="Trebuchet MS" w:hAnsi="Trebuchet MS"/>
      <w:b/>
      <w:bCs/>
      <w:iCs/>
      <w:caps/>
      <w:sz w:val="24"/>
      <w:szCs w:val="24"/>
      <w:lang w:val="pl-PL" w:eastAsia="pl-PL" w:bidi="ar-SA"/>
    </w:rPr>
  </w:style>
  <w:style w:type="character" w:customStyle="1" w:styleId="Nagwek3Znak">
    <w:name w:val="Nagłówek 3 Znak"/>
    <w:aliases w:val="Org Heading 1 Znak,h1 Znak"/>
    <w:link w:val="Nagwek3"/>
    <w:locked/>
    <w:rsid w:val="008B42C8"/>
    <w:rPr>
      <w:rFonts w:ascii="Arial" w:hAnsi="Arial" w:cs="Arial"/>
      <w:b/>
      <w:bCs/>
      <w:sz w:val="26"/>
      <w:szCs w:val="26"/>
      <w:lang w:val="pl-PL" w:eastAsia="pl-PL" w:bidi="ar-SA"/>
    </w:rPr>
  </w:style>
  <w:style w:type="character" w:customStyle="1" w:styleId="Nagwek4Znak">
    <w:name w:val="Nagłówek 4 Znak"/>
    <w:aliases w:val="Bijlage Znak1,Bijlage Znak Znak"/>
    <w:link w:val="Nagwek4"/>
    <w:locked/>
    <w:rsid w:val="008B42C8"/>
    <w:rPr>
      <w:b/>
      <w:bCs/>
      <w:sz w:val="28"/>
      <w:szCs w:val="28"/>
      <w:lang w:val="pl-PL" w:eastAsia="pl-PL" w:bidi="ar-SA"/>
    </w:rPr>
  </w:style>
  <w:style w:type="character" w:customStyle="1" w:styleId="Nagwek5Znak">
    <w:name w:val="Nagłówek 5 Znak"/>
    <w:link w:val="Nagwek5"/>
    <w:locked/>
    <w:rsid w:val="008B42C8"/>
    <w:rPr>
      <w:b/>
      <w:bCs/>
      <w:i/>
      <w:iCs/>
      <w:sz w:val="26"/>
      <w:szCs w:val="26"/>
      <w:lang w:val="pl-PL" w:eastAsia="pl-PL" w:bidi="ar-SA"/>
    </w:rPr>
  </w:style>
  <w:style w:type="character" w:customStyle="1" w:styleId="Nagwek6Znak">
    <w:name w:val="Nagłówek 6 Znak"/>
    <w:link w:val="Nagwek6"/>
    <w:locked/>
    <w:rsid w:val="008B42C8"/>
    <w:rPr>
      <w:b/>
      <w:bCs/>
      <w:sz w:val="22"/>
      <w:szCs w:val="22"/>
      <w:lang w:val="pl-PL" w:eastAsia="pl-PL" w:bidi="ar-SA"/>
    </w:rPr>
  </w:style>
  <w:style w:type="character" w:customStyle="1" w:styleId="Nagwek7Znak">
    <w:name w:val="Nagłówek 7 Znak"/>
    <w:link w:val="Nagwek7"/>
    <w:locked/>
    <w:rsid w:val="008B42C8"/>
    <w:rPr>
      <w:sz w:val="24"/>
      <w:szCs w:val="24"/>
      <w:lang w:val="pl-PL" w:eastAsia="pl-PL" w:bidi="ar-SA"/>
    </w:rPr>
  </w:style>
  <w:style w:type="character" w:customStyle="1" w:styleId="Nagwek8Znak">
    <w:name w:val="Nagłówek 8 Znak"/>
    <w:link w:val="Nagwek8"/>
    <w:locked/>
    <w:rsid w:val="008B42C8"/>
    <w:rPr>
      <w:i/>
      <w:iCs/>
      <w:sz w:val="24"/>
      <w:szCs w:val="24"/>
      <w:lang w:val="pl-PL" w:eastAsia="pl-PL" w:bidi="ar-SA"/>
    </w:rPr>
  </w:style>
  <w:style w:type="character" w:customStyle="1" w:styleId="Nagwek9Znak">
    <w:name w:val="Nagłówek 9 Znak"/>
    <w:link w:val="Nagwek9"/>
    <w:locked/>
    <w:rsid w:val="008B42C8"/>
    <w:rPr>
      <w:rFonts w:ascii="Arial" w:hAnsi="Arial" w:cs="Arial"/>
      <w:sz w:val="22"/>
      <w:szCs w:val="22"/>
      <w:lang w:val="pl-PL" w:eastAsia="pl-PL" w:bidi="ar-SA"/>
    </w:rPr>
  </w:style>
  <w:style w:type="paragraph" w:styleId="Mapadokumentu">
    <w:name w:val="Document Map"/>
    <w:basedOn w:val="Normalny"/>
    <w:link w:val="MapadokumentuZnak"/>
    <w:rsid w:val="008B42C8"/>
    <w:rPr>
      <w:rFonts w:ascii="Tahoma" w:hAnsi="Tahoma" w:cs="Tahoma"/>
      <w:sz w:val="16"/>
      <w:szCs w:val="16"/>
    </w:rPr>
  </w:style>
  <w:style w:type="character" w:customStyle="1" w:styleId="MapadokumentuZnak">
    <w:name w:val="Mapa dokumentu Znak"/>
    <w:link w:val="Mapadokumentu"/>
    <w:locked/>
    <w:rsid w:val="008B42C8"/>
    <w:rPr>
      <w:rFonts w:ascii="Tahoma" w:hAnsi="Tahoma" w:cs="Tahoma"/>
      <w:sz w:val="16"/>
      <w:szCs w:val="16"/>
      <w:lang w:val="pl-PL" w:eastAsia="pl-PL" w:bidi="ar-SA"/>
    </w:rPr>
  </w:style>
  <w:style w:type="paragraph" w:styleId="Nagwek">
    <w:name w:val="header"/>
    <w:basedOn w:val="Normalny"/>
    <w:link w:val="NagwekZnak"/>
    <w:rsid w:val="008B42C8"/>
    <w:pPr>
      <w:tabs>
        <w:tab w:val="center" w:pos="4536"/>
        <w:tab w:val="right" w:pos="9072"/>
      </w:tabs>
    </w:pPr>
  </w:style>
  <w:style w:type="character" w:customStyle="1" w:styleId="NagwekZnak">
    <w:name w:val="Nagłówek Znak"/>
    <w:link w:val="Nagwek"/>
    <w:locked/>
    <w:rsid w:val="008B42C8"/>
    <w:rPr>
      <w:sz w:val="24"/>
      <w:szCs w:val="24"/>
      <w:lang w:val="pl-PL" w:eastAsia="pl-PL" w:bidi="ar-SA"/>
    </w:rPr>
  </w:style>
  <w:style w:type="paragraph" w:styleId="Stopka">
    <w:name w:val="footer"/>
    <w:basedOn w:val="Normalny"/>
    <w:link w:val="StopkaZnak"/>
    <w:rsid w:val="008B42C8"/>
    <w:pPr>
      <w:tabs>
        <w:tab w:val="center" w:pos="4536"/>
        <w:tab w:val="right" w:pos="9072"/>
      </w:tabs>
    </w:pPr>
  </w:style>
  <w:style w:type="character" w:customStyle="1" w:styleId="StopkaZnak">
    <w:name w:val="Stopka Znak"/>
    <w:link w:val="Stopka"/>
    <w:locked/>
    <w:rsid w:val="008B42C8"/>
    <w:rPr>
      <w:sz w:val="24"/>
      <w:szCs w:val="24"/>
      <w:lang w:val="pl-PL" w:eastAsia="pl-PL" w:bidi="ar-SA"/>
    </w:rPr>
  </w:style>
  <w:style w:type="paragraph" w:styleId="Tekstdymka">
    <w:name w:val="Balloon Text"/>
    <w:basedOn w:val="Normalny"/>
    <w:link w:val="TekstdymkaZnak"/>
    <w:rsid w:val="008B42C8"/>
    <w:rPr>
      <w:rFonts w:ascii="Tahoma" w:hAnsi="Tahoma" w:cs="Tahoma"/>
      <w:sz w:val="16"/>
      <w:szCs w:val="16"/>
    </w:rPr>
  </w:style>
  <w:style w:type="character" w:customStyle="1" w:styleId="TekstdymkaZnak">
    <w:name w:val="Tekst dymka Znak"/>
    <w:link w:val="Tekstdymka"/>
    <w:locked/>
    <w:rsid w:val="008B42C8"/>
    <w:rPr>
      <w:rFonts w:ascii="Tahoma" w:hAnsi="Tahoma" w:cs="Tahoma"/>
      <w:sz w:val="16"/>
      <w:szCs w:val="16"/>
      <w:lang w:val="pl-PL" w:eastAsia="pl-PL" w:bidi="ar-SA"/>
    </w:rPr>
  </w:style>
  <w:style w:type="character" w:customStyle="1" w:styleId="frambanner1iwlabel4css1">
    <w:name w:val="frambanner1iwlabel4css1"/>
    <w:rsid w:val="008B42C8"/>
    <w:rPr>
      <w:rFonts w:ascii="Arial" w:hAnsi="Arial" w:cs="Arial"/>
      <w:color w:val="FFFFCC"/>
      <w:sz w:val="15"/>
      <w:szCs w:val="15"/>
    </w:rPr>
  </w:style>
  <w:style w:type="paragraph" w:styleId="Tytu">
    <w:name w:val="Title"/>
    <w:basedOn w:val="Normalny"/>
    <w:link w:val="TytuZnak"/>
    <w:qFormat/>
    <w:rsid w:val="008B42C8"/>
    <w:pPr>
      <w:spacing w:line="360" w:lineRule="auto"/>
      <w:jc w:val="center"/>
    </w:pPr>
    <w:rPr>
      <w:b/>
      <w:szCs w:val="20"/>
    </w:rPr>
  </w:style>
  <w:style w:type="character" w:customStyle="1" w:styleId="TytuZnak">
    <w:name w:val="Tytuł Znak"/>
    <w:link w:val="Tytu"/>
    <w:locked/>
    <w:rsid w:val="008B42C8"/>
    <w:rPr>
      <w:b/>
      <w:sz w:val="24"/>
      <w:lang w:val="pl-PL" w:eastAsia="pl-PL" w:bidi="ar-SA"/>
    </w:rPr>
  </w:style>
  <w:style w:type="paragraph" w:customStyle="1" w:styleId="normalBP">
    <w:name w:val="normal BP"/>
    <w:basedOn w:val="Normalny"/>
    <w:link w:val="normalBPZnak"/>
    <w:rsid w:val="008B42C8"/>
    <w:pPr>
      <w:spacing w:line="276" w:lineRule="auto"/>
      <w:jc w:val="both"/>
    </w:pPr>
    <w:rPr>
      <w:sz w:val="22"/>
      <w:szCs w:val="22"/>
    </w:rPr>
  </w:style>
  <w:style w:type="character" w:customStyle="1" w:styleId="normalBPZnak">
    <w:name w:val="normal BP Znak"/>
    <w:link w:val="normalBP"/>
    <w:locked/>
    <w:rsid w:val="008B42C8"/>
    <w:rPr>
      <w:sz w:val="22"/>
      <w:szCs w:val="22"/>
      <w:lang w:val="pl-PL" w:eastAsia="pl-PL" w:bidi="ar-SA"/>
    </w:rPr>
  </w:style>
  <w:style w:type="paragraph" w:customStyle="1" w:styleId="Nagwekspisutreci1">
    <w:name w:val="Nagłówek spisu treści1"/>
    <w:basedOn w:val="Nagwek1"/>
    <w:next w:val="Normalny"/>
    <w:semiHidden/>
    <w:rsid w:val="008B42C8"/>
    <w:pPr>
      <w:spacing w:line="276" w:lineRule="auto"/>
      <w:outlineLvl w:val="9"/>
    </w:pPr>
    <w:rPr>
      <w:lang w:eastAsia="en-US"/>
    </w:rPr>
  </w:style>
  <w:style w:type="paragraph" w:customStyle="1" w:styleId="nag1spec">
    <w:name w:val="nagł 1_spec"/>
    <w:basedOn w:val="Nagwek1"/>
    <w:link w:val="nag1specZnak"/>
    <w:rsid w:val="008B42C8"/>
    <w:pPr>
      <w:keepLines w:val="0"/>
      <w:spacing w:before="240" w:after="60"/>
    </w:pPr>
    <w:rPr>
      <w:rFonts w:cs="Arial"/>
      <w:b w:val="0"/>
      <w:color w:val="auto"/>
      <w:kern w:val="32"/>
      <w:sz w:val="36"/>
      <w:szCs w:val="36"/>
    </w:rPr>
  </w:style>
  <w:style w:type="character" w:customStyle="1" w:styleId="nag1specZnak">
    <w:name w:val="nagł 1_spec Znak"/>
    <w:link w:val="nag1spec"/>
    <w:locked/>
    <w:rsid w:val="008B42C8"/>
    <w:rPr>
      <w:rFonts w:ascii="Cambria" w:hAnsi="Cambria" w:cs="Arial"/>
      <w:b/>
      <w:bCs/>
      <w:color w:val="365F91"/>
      <w:kern w:val="32"/>
      <w:sz w:val="36"/>
      <w:szCs w:val="36"/>
      <w:lang w:val="pl-PL" w:eastAsia="pl-PL" w:bidi="ar-SA"/>
    </w:rPr>
  </w:style>
  <w:style w:type="paragraph" w:customStyle="1" w:styleId="Akapitzlist1">
    <w:name w:val="Akapit z listą1"/>
    <w:basedOn w:val="Normalny"/>
    <w:rsid w:val="008B42C8"/>
    <w:pPr>
      <w:ind w:left="720"/>
      <w:contextualSpacing/>
    </w:pPr>
  </w:style>
  <w:style w:type="paragraph" w:customStyle="1" w:styleId="nag1BP">
    <w:name w:val="nagł 1_BP"/>
    <w:basedOn w:val="Nagwek1"/>
    <w:link w:val="nag1BPZnak"/>
    <w:rsid w:val="008B42C8"/>
    <w:pPr>
      <w:keepLines w:val="0"/>
      <w:spacing w:before="240" w:after="60"/>
      <w:ind w:left="432" w:hanging="432"/>
    </w:pPr>
    <w:rPr>
      <w:rFonts w:ascii="Times New Roman" w:hAnsi="Times New Roman"/>
      <w:color w:val="auto"/>
      <w:kern w:val="32"/>
      <w:sz w:val="32"/>
      <w:szCs w:val="32"/>
    </w:rPr>
  </w:style>
  <w:style w:type="character" w:customStyle="1" w:styleId="nag1BPZnak">
    <w:name w:val="nagł 1_BP Znak"/>
    <w:link w:val="nag1BP"/>
    <w:locked/>
    <w:rsid w:val="008B42C8"/>
    <w:rPr>
      <w:rFonts w:ascii="Cambria" w:hAnsi="Cambria"/>
      <w:b/>
      <w:bCs/>
      <w:color w:val="365F91"/>
      <w:kern w:val="32"/>
      <w:sz w:val="32"/>
      <w:szCs w:val="32"/>
      <w:lang w:val="pl-PL" w:eastAsia="pl-PL" w:bidi="ar-SA"/>
    </w:rPr>
  </w:style>
  <w:style w:type="paragraph" w:customStyle="1" w:styleId="DSnagl3">
    <w:name w:val="DS_nagl3"/>
    <w:basedOn w:val="DSnagl1"/>
    <w:next w:val="DSnormal"/>
    <w:link w:val="DSnagl3Znak"/>
    <w:rsid w:val="008B42C8"/>
    <w:pPr>
      <w:spacing w:before="240" w:after="120"/>
    </w:pPr>
    <w:rPr>
      <w:sz w:val="22"/>
      <w:szCs w:val="22"/>
    </w:rPr>
  </w:style>
  <w:style w:type="character" w:customStyle="1" w:styleId="DSnagl3Znak">
    <w:name w:val="DS_nagl3 Znak"/>
    <w:link w:val="DSnagl3"/>
    <w:locked/>
    <w:rsid w:val="008B42C8"/>
    <w:rPr>
      <w:rFonts w:ascii="Calibri" w:hAnsi="Calibri"/>
      <w:b/>
      <w:bCs/>
      <w:iCs/>
      <w:caps/>
      <w:sz w:val="22"/>
      <w:szCs w:val="22"/>
      <w:lang w:val="pl-PL" w:eastAsia="pl-PL" w:bidi="ar-SA"/>
    </w:rPr>
  </w:style>
  <w:style w:type="paragraph" w:customStyle="1" w:styleId="nag2BP">
    <w:name w:val="nagł 2_BP"/>
    <w:basedOn w:val="Normalny"/>
    <w:link w:val="nag2BPZnak"/>
    <w:rsid w:val="008B42C8"/>
    <w:pPr>
      <w:keepNext/>
      <w:tabs>
        <w:tab w:val="num" w:pos="1440"/>
      </w:tabs>
      <w:spacing w:before="240" w:after="60" w:line="360" w:lineRule="auto"/>
      <w:ind w:left="1440" w:hanging="720"/>
      <w:jc w:val="both"/>
      <w:outlineLvl w:val="1"/>
    </w:pPr>
    <w:rPr>
      <w:b/>
      <w:bCs/>
      <w:i/>
      <w:iCs/>
      <w:sz w:val="28"/>
      <w:szCs w:val="28"/>
    </w:rPr>
  </w:style>
  <w:style w:type="character" w:customStyle="1" w:styleId="nag2BPZnak">
    <w:name w:val="nagł 2_BP Znak"/>
    <w:link w:val="nag2BP"/>
    <w:locked/>
    <w:rsid w:val="008B42C8"/>
    <w:rPr>
      <w:b/>
      <w:bCs/>
      <w:i/>
      <w:iCs/>
      <w:sz w:val="28"/>
      <w:szCs w:val="28"/>
      <w:lang w:val="pl-PL" w:eastAsia="pl-PL" w:bidi="ar-SA"/>
    </w:rPr>
  </w:style>
  <w:style w:type="paragraph" w:customStyle="1" w:styleId="StylNagwek214ptPogrubienie">
    <w:name w:val="Styl Nagłówek 2 + 14 pt Pogrubienie"/>
    <w:basedOn w:val="Nagwek2"/>
    <w:link w:val="StylNagwek214ptPogrubienieZnak"/>
    <w:rsid w:val="008B42C8"/>
    <w:pPr>
      <w:numPr>
        <w:ilvl w:val="1"/>
      </w:numPr>
      <w:ind w:left="576" w:hanging="576"/>
    </w:pPr>
    <w:rPr>
      <w:sz w:val="28"/>
    </w:rPr>
  </w:style>
  <w:style w:type="character" w:customStyle="1" w:styleId="StylNagwek214ptPogrubienieZnak">
    <w:name w:val="Styl Nagłówek 2 + 14 pt Pogrubienie Znak"/>
    <w:link w:val="StylNagwek214ptPogrubienie"/>
    <w:locked/>
    <w:rsid w:val="008B42C8"/>
    <w:rPr>
      <w:rFonts w:ascii="Trebuchet MS" w:hAnsi="Trebuchet MS"/>
      <w:b/>
      <w:bCs/>
      <w:iCs/>
      <w:caps/>
      <w:sz w:val="28"/>
      <w:szCs w:val="24"/>
      <w:lang w:val="pl-PL" w:eastAsia="pl-PL" w:bidi="ar-SA"/>
    </w:rPr>
  </w:style>
  <w:style w:type="paragraph" w:styleId="Tekstprzypisudolnego">
    <w:name w:val="footnote text"/>
    <w:aliases w:val="Char"/>
    <w:basedOn w:val="Normalny"/>
    <w:link w:val="TekstprzypisudolnegoZnak"/>
    <w:rsid w:val="008B42C8"/>
    <w:pPr>
      <w:ind w:left="567" w:hanging="567"/>
      <w:jc w:val="both"/>
    </w:pPr>
    <w:rPr>
      <w:rFonts w:ascii="Arial" w:hAnsi="Arial"/>
      <w:sz w:val="18"/>
      <w:szCs w:val="20"/>
    </w:rPr>
  </w:style>
  <w:style w:type="character" w:customStyle="1" w:styleId="TekstprzypisudolnegoZnak">
    <w:name w:val="Tekst przypisu dolnego Znak"/>
    <w:aliases w:val="Char Znak"/>
    <w:link w:val="Tekstprzypisudolnego"/>
    <w:locked/>
    <w:rsid w:val="008B42C8"/>
    <w:rPr>
      <w:rFonts w:ascii="Arial" w:hAnsi="Arial"/>
      <w:sz w:val="18"/>
      <w:lang w:val="pl-PL" w:eastAsia="pl-PL" w:bidi="ar-SA"/>
    </w:rPr>
  </w:style>
  <w:style w:type="character" w:styleId="Odwoanieprzypisudolnego">
    <w:name w:val="footnote reference"/>
    <w:rsid w:val="008B42C8"/>
    <w:rPr>
      <w:rFonts w:cs="Times New Roman"/>
      <w:vertAlign w:val="superscript"/>
    </w:rPr>
  </w:style>
  <w:style w:type="character" w:customStyle="1" w:styleId="Tytuksiki1">
    <w:name w:val="Tytuł książki1"/>
    <w:rsid w:val="008B42C8"/>
    <w:rPr>
      <w:rFonts w:cs="Times New Roman"/>
      <w:b/>
      <w:bCs/>
      <w:smallCaps/>
      <w:spacing w:val="5"/>
    </w:rPr>
  </w:style>
  <w:style w:type="paragraph" w:customStyle="1" w:styleId="Styl1">
    <w:name w:val="Styl1"/>
    <w:basedOn w:val="Nagwek2"/>
    <w:link w:val="Styl1Znak"/>
    <w:rsid w:val="008B42C8"/>
    <w:pPr>
      <w:numPr>
        <w:numId w:val="1"/>
      </w:numPr>
      <w:tabs>
        <w:tab w:val="num" w:pos="360"/>
      </w:tabs>
      <w:ind w:left="0" w:firstLine="0"/>
    </w:pPr>
    <w:rPr>
      <w:sz w:val="28"/>
    </w:rPr>
  </w:style>
  <w:style w:type="paragraph" w:customStyle="1" w:styleId="Styl2">
    <w:name w:val="Styl2"/>
    <w:basedOn w:val="Nagwek3"/>
    <w:link w:val="Styl2Znak"/>
    <w:rsid w:val="008B42C8"/>
    <w:pPr>
      <w:numPr>
        <w:ilvl w:val="1"/>
        <w:numId w:val="1"/>
      </w:numPr>
      <w:ind w:left="4117" w:hanging="431"/>
    </w:pPr>
    <w:rPr>
      <w:i/>
    </w:rPr>
  </w:style>
  <w:style w:type="character" w:customStyle="1" w:styleId="Styl1Znak">
    <w:name w:val="Styl1 Znak"/>
    <w:link w:val="Styl1"/>
    <w:locked/>
    <w:rsid w:val="008B42C8"/>
    <w:rPr>
      <w:rFonts w:ascii="Trebuchet MS" w:hAnsi="Trebuchet MS"/>
      <w:b/>
      <w:bCs/>
      <w:iCs/>
      <w:caps/>
      <w:sz w:val="28"/>
      <w:szCs w:val="24"/>
    </w:rPr>
  </w:style>
  <w:style w:type="character" w:customStyle="1" w:styleId="Styl2Znak">
    <w:name w:val="Styl2 Znak"/>
    <w:link w:val="Styl2"/>
    <w:locked/>
    <w:rsid w:val="008B42C8"/>
    <w:rPr>
      <w:rFonts w:ascii="Arial" w:hAnsi="Arial" w:cs="Arial"/>
      <w:b/>
      <w:bCs/>
      <w:i/>
      <w:sz w:val="26"/>
      <w:szCs w:val="26"/>
    </w:rPr>
  </w:style>
  <w:style w:type="character" w:styleId="Odwoaniedokomentarza">
    <w:name w:val="annotation reference"/>
    <w:rsid w:val="008B42C8"/>
    <w:rPr>
      <w:rFonts w:cs="Times New Roman"/>
      <w:sz w:val="16"/>
      <w:szCs w:val="16"/>
    </w:rPr>
  </w:style>
  <w:style w:type="paragraph" w:styleId="Tekstkomentarza">
    <w:name w:val="annotation text"/>
    <w:basedOn w:val="Normalny"/>
    <w:link w:val="TekstkomentarzaZnak"/>
    <w:rsid w:val="008B42C8"/>
    <w:rPr>
      <w:sz w:val="20"/>
      <w:szCs w:val="20"/>
    </w:rPr>
  </w:style>
  <w:style w:type="character" w:customStyle="1" w:styleId="TekstkomentarzaZnak">
    <w:name w:val="Tekst komentarza Znak"/>
    <w:link w:val="Tekstkomentarza"/>
    <w:locked/>
    <w:rsid w:val="008B42C8"/>
    <w:rPr>
      <w:lang w:val="pl-PL" w:eastAsia="pl-PL" w:bidi="ar-SA"/>
    </w:rPr>
  </w:style>
  <w:style w:type="paragraph" w:styleId="Tematkomentarza">
    <w:name w:val="annotation subject"/>
    <w:basedOn w:val="Tekstkomentarza"/>
    <w:next w:val="Tekstkomentarza"/>
    <w:link w:val="TematkomentarzaZnak"/>
    <w:rsid w:val="008B42C8"/>
    <w:rPr>
      <w:b/>
      <w:bCs/>
    </w:rPr>
  </w:style>
  <w:style w:type="character" w:customStyle="1" w:styleId="TematkomentarzaZnak">
    <w:name w:val="Temat komentarza Znak"/>
    <w:link w:val="Tematkomentarza"/>
    <w:locked/>
    <w:rsid w:val="008B42C8"/>
    <w:rPr>
      <w:b/>
      <w:bCs/>
      <w:lang w:val="pl-PL" w:eastAsia="pl-PL" w:bidi="ar-SA"/>
    </w:rPr>
  </w:style>
  <w:style w:type="character" w:styleId="Numerstrony">
    <w:name w:val="page number"/>
    <w:rsid w:val="008B42C8"/>
    <w:rPr>
      <w:rFonts w:cs="Times New Roman"/>
    </w:rPr>
  </w:style>
  <w:style w:type="character" w:customStyle="1" w:styleId="frambanner1iwlabel5css1">
    <w:name w:val="frambanner1iwlabel5css1"/>
    <w:rsid w:val="008B42C8"/>
    <w:rPr>
      <w:rFonts w:ascii="Arial" w:hAnsi="Arial" w:cs="Arial"/>
      <w:color w:val="FFFFCC"/>
      <w:sz w:val="15"/>
      <w:szCs w:val="15"/>
    </w:rPr>
  </w:style>
  <w:style w:type="paragraph" w:customStyle="1" w:styleId="tresc">
    <w:name w:val="tresc"/>
    <w:basedOn w:val="Normalny"/>
    <w:rsid w:val="008B42C8"/>
    <w:pPr>
      <w:spacing w:before="113" w:after="113"/>
      <w:jc w:val="both"/>
    </w:pPr>
    <w:rPr>
      <w:rFonts w:ascii="Trebuchet MS" w:hAnsi="Trebuchet MS"/>
      <w:sz w:val="20"/>
      <w:lang w:eastAsia="ar-SA"/>
    </w:rPr>
  </w:style>
  <w:style w:type="paragraph" w:customStyle="1" w:styleId="pogrubiony">
    <w:name w:val="pogrubiony"/>
    <w:basedOn w:val="tresc"/>
    <w:rsid w:val="008B42C8"/>
    <w:pPr>
      <w:spacing w:after="57"/>
      <w:jc w:val="left"/>
    </w:pPr>
    <w:rPr>
      <w:b/>
      <w:bCs/>
      <w:color w:val="333366"/>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rescmaly">
    <w:name w:val="tresc maly"/>
    <w:basedOn w:val="tresc"/>
    <w:rsid w:val="008B42C8"/>
    <w:pPr>
      <w:spacing w:before="0" w:after="0"/>
    </w:pPr>
    <w:rPr>
      <w:sz w:val="14"/>
      <w:szCs w:val="20"/>
    </w:rPr>
  </w:style>
  <w:style w:type="character" w:styleId="Hipercze">
    <w:name w:val="Hyperlink"/>
    <w:rsid w:val="008B42C8"/>
    <w:rPr>
      <w:rFonts w:ascii="Arial" w:hAnsi="Arial" w:cs="Times New Roman"/>
      <w:color w:val="0000FF"/>
      <w:sz w:val="24"/>
      <w:u w:val="single"/>
    </w:rPr>
  </w:style>
  <w:style w:type="paragraph" w:styleId="NormalnyWeb">
    <w:name w:val="Normal (Web)"/>
    <w:basedOn w:val="Normalny"/>
    <w:rsid w:val="008B42C8"/>
    <w:pPr>
      <w:spacing w:before="100" w:beforeAutospacing="1" w:after="100" w:afterAutospacing="1"/>
    </w:pPr>
  </w:style>
  <w:style w:type="paragraph" w:customStyle="1" w:styleId="Akapitzlist10">
    <w:name w:val="Akapit z listą1"/>
    <w:basedOn w:val="Normalny"/>
    <w:rsid w:val="008B42C8"/>
    <w:pPr>
      <w:ind w:left="720"/>
    </w:pPr>
  </w:style>
  <w:style w:type="character" w:customStyle="1" w:styleId="fontstyle18">
    <w:name w:val="fontstyle18"/>
    <w:rsid w:val="008B42C8"/>
    <w:rPr>
      <w:rFonts w:cs="Times New Roman"/>
    </w:rPr>
  </w:style>
  <w:style w:type="table" w:styleId="Tabela-Siatka">
    <w:name w:val="Table Grid"/>
    <w:basedOn w:val="Standardowy"/>
    <w:rsid w:val="008B42C8"/>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3">
    <w:name w:val="tekst3"/>
    <w:basedOn w:val="Tekstpodstawowy"/>
    <w:rsid w:val="008B42C8"/>
    <w:pPr>
      <w:spacing w:before="120" w:after="240"/>
      <w:ind w:left="1620"/>
    </w:pPr>
    <w:rPr>
      <w:rFonts w:ascii="Arial" w:hAnsi="Arial"/>
    </w:rPr>
  </w:style>
  <w:style w:type="paragraph" w:customStyle="1" w:styleId="normalnyakapit">
    <w:name w:val="normalny akapit"/>
    <w:basedOn w:val="normalBP"/>
    <w:link w:val="normalnyakapitZnak"/>
    <w:rsid w:val="008B42C8"/>
    <w:rPr>
      <w:b/>
      <w:i/>
      <w:sz w:val="24"/>
      <w:szCs w:val="24"/>
    </w:rPr>
  </w:style>
  <w:style w:type="character" w:customStyle="1" w:styleId="normalnyakapitZnak">
    <w:name w:val="normalny akapit Znak"/>
    <w:link w:val="normalnyakapit"/>
    <w:locked/>
    <w:rsid w:val="008B42C8"/>
    <w:rPr>
      <w:b/>
      <w:i/>
      <w:sz w:val="24"/>
      <w:szCs w:val="24"/>
      <w:lang w:val="pl-PL" w:eastAsia="pl-PL" w:bidi="ar-SA"/>
    </w:rPr>
  </w:style>
  <w:style w:type="paragraph" w:styleId="Tekstpodstawowy">
    <w:name w:val="Body Text"/>
    <w:basedOn w:val="Normalny"/>
    <w:link w:val="TekstpodstawowyZnak"/>
    <w:rsid w:val="008B42C8"/>
    <w:pPr>
      <w:spacing w:after="120"/>
    </w:pPr>
  </w:style>
  <w:style w:type="character" w:customStyle="1" w:styleId="TekstpodstawowyZnak">
    <w:name w:val="Tekst podstawowy Znak"/>
    <w:link w:val="Tekstpodstawowy"/>
    <w:locked/>
    <w:rsid w:val="008B42C8"/>
    <w:rPr>
      <w:sz w:val="24"/>
      <w:szCs w:val="24"/>
      <w:lang w:val="pl-PL" w:eastAsia="pl-PL" w:bidi="ar-SA"/>
    </w:rPr>
  </w:style>
  <w:style w:type="paragraph" w:customStyle="1" w:styleId="Default">
    <w:name w:val="Default"/>
    <w:link w:val="DefaultZnak"/>
    <w:rsid w:val="008B42C8"/>
    <w:pPr>
      <w:autoSpaceDE w:val="0"/>
      <w:autoSpaceDN w:val="0"/>
      <w:adjustRightInd w:val="0"/>
    </w:pPr>
    <w:rPr>
      <w:rFonts w:ascii="Arial" w:hAnsi="Arial" w:cs="Arial"/>
      <w:color w:val="000000"/>
      <w:sz w:val="24"/>
      <w:szCs w:val="24"/>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qFormat/>
    <w:rsid w:val="008B42C8"/>
    <w:pPr>
      <w:spacing w:before="120" w:after="120"/>
    </w:pPr>
    <w:rPr>
      <w:rFonts w:ascii="Trebuchet MS" w:hAnsi="Trebuchet MS"/>
      <w:bCs/>
      <w:i/>
      <w:sz w:val="16"/>
      <w:szCs w:val="18"/>
    </w:rPr>
  </w:style>
  <w:style w:type="paragraph" w:customStyle="1" w:styleId="tekst2">
    <w:name w:val="tekst2"/>
    <w:basedOn w:val="Tekstpodstawowy"/>
    <w:rsid w:val="008B42C8"/>
    <w:pPr>
      <w:spacing w:before="120" w:after="240"/>
      <w:ind w:left="900"/>
    </w:pPr>
    <w:rPr>
      <w:rFonts w:ascii="Arial" w:hAnsi="Arial"/>
    </w:rPr>
  </w:style>
  <w:style w:type="paragraph" w:customStyle="1" w:styleId="punkty3">
    <w:name w:val="punkty3"/>
    <w:basedOn w:val="tekst3"/>
    <w:rsid w:val="008B42C8"/>
    <w:pPr>
      <w:tabs>
        <w:tab w:val="num" w:pos="360"/>
      </w:tabs>
      <w:ind w:left="360" w:firstLine="1260"/>
    </w:pPr>
  </w:style>
  <w:style w:type="paragraph" w:customStyle="1" w:styleId="punkty1">
    <w:name w:val="punkty1"/>
    <w:basedOn w:val="tekst3"/>
    <w:rsid w:val="008B42C8"/>
    <w:pPr>
      <w:tabs>
        <w:tab w:val="num" w:pos="360"/>
      </w:tabs>
      <w:ind w:left="360"/>
    </w:pPr>
  </w:style>
  <w:style w:type="paragraph" w:customStyle="1" w:styleId="punkty2">
    <w:name w:val="punkty2"/>
    <w:basedOn w:val="tekst3"/>
    <w:rsid w:val="008B42C8"/>
    <w:pPr>
      <w:tabs>
        <w:tab w:val="num" w:pos="360"/>
      </w:tabs>
      <w:ind w:left="360" w:firstLine="540"/>
    </w:pPr>
  </w:style>
  <w:style w:type="paragraph" w:customStyle="1" w:styleId="1">
    <w:name w:val="1"/>
    <w:basedOn w:val="Nagwek1"/>
    <w:rsid w:val="008B42C8"/>
    <w:pPr>
      <w:keepLines w:val="0"/>
      <w:numPr>
        <w:numId w:val="2"/>
      </w:numPr>
      <w:spacing w:before="240" w:after="60"/>
      <w:ind w:left="0" w:firstLine="0"/>
    </w:pPr>
    <w:rPr>
      <w:rFonts w:ascii="Arial" w:hAnsi="Arial" w:cs="Arial"/>
      <w:color w:val="auto"/>
      <w:kern w:val="32"/>
      <w:sz w:val="32"/>
      <w:szCs w:val="32"/>
    </w:rPr>
  </w:style>
  <w:style w:type="paragraph" w:customStyle="1" w:styleId="2">
    <w:name w:val="2"/>
    <w:basedOn w:val="Nagwek3"/>
    <w:rsid w:val="008B42C8"/>
    <w:pPr>
      <w:numPr>
        <w:ilvl w:val="1"/>
        <w:numId w:val="2"/>
      </w:numPr>
      <w:ind w:left="576" w:hanging="576"/>
    </w:pPr>
  </w:style>
  <w:style w:type="paragraph" w:customStyle="1" w:styleId="3">
    <w:name w:val="3"/>
    <w:basedOn w:val="Nagwek3"/>
    <w:rsid w:val="008B42C8"/>
    <w:pPr>
      <w:numPr>
        <w:ilvl w:val="2"/>
      </w:numPr>
      <w:ind w:left="900" w:hanging="720"/>
    </w:pPr>
    <w:rPr>
      <w:i/>
    </w:rPr>
  </w:style>
  <w:style w:type="paragraph" w:customStyle="1" w:styleId="opistabeli">
    <w:name w:val="opis tabeli"/>
    <w:basedOn w:val="Normalny"/>
    <w:rsid w:val="008B42C8"/>
    <w:rPr>
      <w:rFonts w:ascii="Arial" w:hAnsi="Arial" w:cs="Arial"/>
    </w:rPr>
  </w:style>
  <w:style w:type="paragraph" w:customStyle="1" w:styleId="TabelaPOP">
    <w:name w:val="TabelaPOP"/>
    <w:basedOn w:val="1"/>
    <w:rsid w:val="008B42C8"/>
    <w:pPr>
      <w:numPr>
        <w:numId w:val="0"/>
      </w:numPr>
      <w:jc w:val="center"/>
      <w:outlineLvl w:val="9"/>
    </w:pPr>
    <w:rPr>
      <w:caps/>
    </w:rPr>
  </w:style>
  <w:style w:type="paragraph" w:customStyle="1" w:styleId="punkty1a">
    <w:name w:val="punkty1a"/>
    <w:basedOn w:val="tekst3"/>
    <w:rsid w:val="008B42C8"/>
    <w:pPr>
      <w:tabs>
        <w:tab w:val="num" w:pos="360"/>
      </w:tabs>
      <w:ind w:left="360"/>
    </w:pPr>
  </w:style>
  <w:style w:type="paragraph" w:customStyle="1" w:styleId="punkty2a">
    <w:name w:val="punkty 2a"/>
    <w:basedOn w:val="tekst3"/>
    <w:rsid w:val="008B42C8"/>
    <w:pPr>
      <w:tabs>
        <w:tab w:val="num" w:pos="1260"/>
      </w:tabs>
      <w:ind w:left="360" w:firstLine="540"/>
    </w:pPr>
  </w:style>
  <w:style w:type="paragraph" w:customStyle="1" w:styleId="punty3a">
    <w:name w:val="punty3a"/>
    <w:basedOn w:val="tekst3"/>
    <w:rsid w:val="008B42C8"/>
    <w:pPr>
      <w:numPr>
        <w:numId w:val="3"/>
      </w:numPr>
      <w:tabs>
        <w:tab w:val="clear" w:pos="644"/>
        <w:tab w:val="num" w:pos="360"/>
        <w:tab w:val="num" w:pos="1980"/>
      </w:tabs>
      <w:ind w:left="360" w:firstLine="1260"/>
    </w:pPr>
  </w:style>
  <w:style w:type="paragraph" w:customStyle="1" w:styleId="czopisowa">
    <w:name w:val="część opisowa"/>
    <w:basedOn w:val="1"/>
    <w:rsid w:val="008B42C8"/>
  </w:style>
  <w:style w:type="paragraph" w:customStyle="1" w:styleId="numerki">
    <w:name w:val="numerki"/>
    <w:basedOn w:val="Nagwek3"/>
    <w:rsid w:val="008B42C8"/>
    <w:pPr>
      <w:numPr>
        <w:ilvl w:val="2"/>
      </w:numPr>
      <w:tabs>
        <w:tab w:val="num" w:pos="4932"/>
      </w:tabs>
      <w:ind w:left="4932" w:hanging="432"/>
    </w:pPr>
    <w:rPr>
      <w:sz w:val="16"/>
    </w:rPr>
  </w:style>
  <w:style w:type="paragraph" w:customStyle="1" w:styleId="punkt">
    <w:name w:val="punkt"/>
    <w:basedOn w:val="Nagwek3"/>
    <w:rsid w:val="008B42C8"/>
    <w:pPr>
      <w:numPr>
        <w:ilvl w:val="1"/>
        <w:numId w:val="4"/>
      </w:numPr>
      <w:tabs>
        <w:tab w:val="clear" w:pos="4932"/>
        <w:tab w:val="num" w:pos="360"/>
      </w:tabs>
      <w:ind w:left="2280" w:hanging="720"/>
    </w:pPr>
  </w:style>
  <w:style w:type="paragraph" w:styleId="Spistreci1">
    <w:name w:val="toc 1"/>
    <w:basedOn w:val="Normalny"/>
    <w:next w:val="Normalny"/>
    <w:autoRedefine/>
    <w:rsid w:val="008B42C8"/>
    <w:pPr>
      <w:tabs>
        <w:tab w:val="left" w:pos="360"/>
        <w:tab w:val="right" w:leader="dot" w:pos="9062"/>
      </w:tabs>
      <w:spacing w:after="120"/>
      <w:ind w:left="357" w:hanging="357"/>
    </w:pPr>
    <w:rPr>
      <w:rFonts w:ascii="Calibri" w:hAnsi="Calibri"/>
      <w:b/>
      <w:sz w:val="20"/>
    </w:rPr>
  </w:style>
  <w:style w:type="paragraph" w:styleId="Spistreci3">
    <w:name w:val="toc 3"/>
    <w:basedOn w:val="Normalny"/>
    <w:next w:val="Normalny"/>
    <w:autoRedefine/>
    <w:rsid w:val="008B42C8"/>
    <w:pPr>
      <w:tabs>
        <w:tab w:val="left" w:pos="900"/>
        <w:tab w:val="right" w:leader="dot" w:pos="9062"/>
      </w:tabs>
      <w:ind w:left="900" w:hanging="420"/>
    </w:pPr>
  </w:style>
  <w:style w:type="paragraph" w:customStyle="1" w:styleId="hiper1">
    <w:name w:val="hiper1"/>
    <w:basedOn w:val="Spistreci3"/>
    <w:rsid w:val="008B42C8"/>
    <w:rPr>
      <w:noProof/>
    </w:rPr>
  </w:style>
  <w:style w:type="paragraph" w:customStyle="1" w:styleId="spispop">
    <w:name w:val="spispop"/>
    <w:basedOn w:val="Spistreci1"/>
    <w:rsid w:val="008B42C8"/>
    <w:rPr>
      <w:rFonts w:cs="Arial"/>
      <w:noProof/>
    </w:rPr>
  </w:style>
  <w:style w:type="character" w:customStyle="1" w:styleId="frambanner1iwlabel3css1">
    <w:name w:val="frambanner1iwlabel3css1"/>
    <w:rsid w:val="008B42C8"/>
    <w:rPr>
      <w:rFonts w:ascii="Arial" w:hAnsi="Arial" w:cs="Arial"/>
      <w:color w:val="FFFFCC"/>
      <w:sz w:val="15"/>
      <w:szCs w:val="15"/>
    </w:rPr>
  </w:style>
  <w:style w:type="character" w:customStyle="1" w:styleId="Znakiprzypiswdolnych">
    <w:name w:val="Znaki przypisów dolnych"/>
    <w:rsid w:val="008B42C8"/>
    <w:rPr>
      <w:vertAlign w:val="superscript"/>
    </w:rPr>
  </w:style>
  <w:style w:type="paragraph" w:customStyle="1" w:styleId="tyt1">
    <w:name w:val="tyt1"/>
    <w:basedOn w:val="Normalny"/>
    <w:next w:val="Normalny"/>
    <w:rsid w:val="008B42C8"/>
    <w:pPr>
      <w:ind w:left="567" w:hanging="567"/>
    </w:pPr>
    <w:rPr>
      <w:rFonts w:ascii="Arial" w:hAnsi="Arial"/>
      <w:b/>
      <w:caps/>
      <w:sz w:val="28"/>
      <w:szCs w:val="20"/>
    </w:rPr>
  </w:style>
  <w:style w:type="paragraph" w:customStyle="1" w:styleId="pauza2">
    <w:name w:val="pauza2"/>
    <w:basedOn w:val="Normalny"/>
    <w:rsid w:val="008B42C8"/>
    <w:pPr>
      <w:tabs>
        <w:tab w:val="num" w:pos="926"/>
      </w:tabs>
      <w:spacing w:line="360" w:lineRule="auto"/>
      <w:ind w:left="926"/>
      <w:jc w:val="both"/>
    </w:pPr>
    <w:rPr>
      <w:rFonts w:ascii="Arial" w:hAnsi="Arial"/>
      <w:sz w:val="20"/>
      <w:szCs w:val="20"/>
    </w:rPr>
  </w:style>
  <w:style w:type="character" w:styleId="Pogrubienie">
    <w:name w:val="Strong"/>
    <w:qFormat/>
    <w:rsid w:val="008B42C8"/>
    <w:rPr>
      <w:rFonts w:cs="Times New Roman"/>
      <w:b/>
      <w:bCs/>
    </w:rPr>
  </w:style>
  <w:style w:type="character" w:customStyle="1" w:styleId="zielonybold1">
    <w:name w:val="zielonybold1"/>
    <w:rsid w:val="008B42C8"/>
    <w:rPr>
      <w:rFonts w:ascii="Verdana" w:hAnsi="Verdana" w:cs="Times New Roman"/>
      <w:b/>
      <w:bCs/>
      <w:color w:val="F2756F"/>
      <w:sz w:val="14"/>
      <w:szCs w:val="14"/>
    </w:rPr>
  </w:style>
  <w:style w:type="paragraph" w:styleId="Tekstpodstawowy3">
    <w:name w:val="Body Text 3"/>
    <w:basedOn w:val="Normalny"/>
    <w:link w:val="Tekstpodstawowy3Znak"/>
    <w:rsid w:val="008B42C8"/>
    <w:pPr>
      <w:spacing w:after="120"/>
    </w:pPr>
    <w:rPr>
      <w:sz w:val="16"/>
      <w:szCs w:val="16"/>
    </w:rPr>
  </w:style>
  <w:style w:type="character" w:customStyle="1" w:styleId="Tekstpodstawowy3Znak">
    <w:name w:val="Tekst podstawowy 3 Znak"/>
    <w:link w:val="Tekstpodstawowy3"/>
    <w:locked/>
    <w:rsid w:val="008B42C8"/>
    <w:rPr>
      <w:sz w:val="16"/>
      <w:szCs w:val="16"/>
      <w:lang w:val="pl-PL" w:eastAsia="pl-PL" w:bidi="ar-SA"/>
    </w:rPr>
  </w:style>
  <w:style w:type="character" w:styleId="UyteHipercze">
    <w:name w:val="FollowedHyperlink"/>
    <w:rsid w:val="008B42C8"/>
    <w:rPr>
      <w:rFonts w:cs="Times New Roman"/>
      <w:color w:val="800080"/>
      <w:u w:val="single"/>
    </w:rPr>
  </w:style>
  <w:style w:type="paragraph" w:customStyle="1" w:styleId="xl25">
    <w:name w:val="xl25"/>
    <w:basedOn w:val="Normalny"/>
    <w:rsid w:val="008B42C8"/>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6">
    <w:name w:val="xl26"/>
    <w:basedOn w:val="Normalny"/>
    <w:rsid w:val="008B42C8"/>
    <w:pPr>
      <w:pBdr>
        <w:top w:val="single" w:sz="8" w:space="0" w:color="auto"/>
        <w:bottom w:val="single" w:sz="4" w:space="0" w:color="auto"/>
      </w:pBdr>
      <w:shd w:val="clear" w:color="auto" w:fill="CCFFFF"/>
      <w:spacing w:before="100" w:beforeAutospacing="1" w:after="100" w:afterAutospacing="1"/>
    </w:pPr>
  </w:style>
  <w:style w:type="paragraph" w:customStyle="1" w:styleId="xl27">
    <w:name w:val="xl27"/>
    <w:basedOn w:val="Normalny"/>
    <w:rsid w:val="008B42C8"/>
    <w:pPr>
      <w:pBdr>
        <w:left w:val="single" w:sz="8" w:space="0" w:color="auto"/>
        <w:bottom w:val="single" w:sz="8" w:space="0" w:color="auto"/>
        <w:right w:val="single" w:sz="8" w:space="0" w:color="auto"/>
      </w:pBdr>
      <w:shd w:val="clear" w:color="auto" w:fill="00FF00"/>
      <w:spacing w:before="100" w:beforeAutospacing="1" w:after="100" w:afterAutospacing="1"/>
    </w:pPr>
    <w:rPr>
      <w:rFonts w:ascii="Arial" w:hAnsi="Arial" w:cs="Arial"/>
      <w:b/>
      <w:bCs/>
    </w:rPr>
  </w:style>
  <w:style w:type="paragraph" w:customStyle="1" w:styleId="xl28">
    <w:name w:val="xl28"/>
    <w:basedOn w:val="Normalny"/>
    <w:rsid w:val="008B42C8"/>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9">
    <w:name w:val="xl29"/>
    <w:basedOn w:val="Normalny"/>
    <w:rsid w:val="008B42C8"/>
    <w:pPr>
      <w:pBdr>
        <w:top w:val="single" w:sz="4" w:space="0" w:color="auto"/>
        <w:left w:val="single" w:sz="8" w:space="0" w:color="auto"/>
        <w:right w:val="single" w:sz="8" w:space="0" w:color="auto"/>
      </w:pBdr>
      <w:shd w:val="clear" w:color="auto" w:fill="CCFFFF"/>
      <w:spacing w:before="100" w:beforeAutospacing="1" w:after="100" w:afterAutospacing="1"/>
    </w:pPr>
  </w:style>
  <w:style w:type="paragraph" w:customStyle="1" w:styleId="xl30">
    <w:name w:val="xl30"/>
    <w:basedOn w:val="Normalny"/>
    <w:rsid w:val="008B42C8"/>
    <w:pPr>
      <w:pBdr>
        <w:top w:val="single" w:sz="4" w:space="0" w:color="auto"/>
        <w:left w:val="single" w:sz="8" w:space="0" w:color="auto"/>
        <w:bottom w:val="single" w:sz="8" w:space="0" w:color="auto"/>
        <w:right w:val="single" w:sz="8" w:space="0" w:color="auto"/>
      </w:pBdr>
      <w:shd w:val="clear" w:color="auto" w:fill="CCFFFF"/>
      <w:spacing w:before="100" w:beforeAutospacing="1" w:after="100" w:afterAutospacing="1"/>
    </w:pPr>
  </w:style>
  <w:style w:type="paragraph" w:customStyle="1" w:styleId="xl31">
    <w:name w:val="xl31"/>
    <w:basedOn w:val="Normalny"/>
    <w:rsid w:val="008B42C8"/>
    <w:pPr>
      <w:pBdr>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32">
    <w:name w:val="xl32"/>
    <w:basedOn w:val="Normalny"/>
    <w:rsid w:val="008B42C8"/>
    <w:pPr>
      <w:pBdr>
        <w:top w:val="single" w:sz="4" w:space="0" w:color="auto"/>
        <w:bottom w:val="single" w:sz="4" w:space="0" w:color="auto"/>
      </w:pBdr>
      <w:shd w:val="clear" w:color="auto" w:fill="CCFFFF"/>
      <w:spacing w:before="100" w:beforeAutospacing="1" w:after="100" w:afterAutospacing="1"/>
    </w:pPr>
  </w:style>
  <w:style w:type="paragraph" w:customStyle="1" w:styleId="xl33">
    <w:name w:val="xl33"/>
    <w:basedOn w:val="Normalny"/>
    <w:rsid w:val="008B42C8"/>
    <w:pPr>
      <w:pBdr>
        <w:top w:val="single" w:sz="4" w:space="0" w:color="auto"/>
      </w:pBdr>
      <w:shd w:val="clear" w:color="auto" w:fill="CCFFFF"/>
      <w:spacing w:before="100" w:beforeAutospacing="1" w:after="100" w:afterAutospacing="1"/>
    </w:pPr>
  </w:style>
  <w:style w:type="paragraph" w:customStyle="1" w:styleId="xl34">
    <w:name w:val="xl34"/>
    <w:basedOn w:val="Normalny"/>
    <w:rsid w:val="008B42C8"/>
    <w:pPr>
      <w:pBdr>
        <w:top w:val="single" w:sz="8" w:space="0" w:color="auto"/>
        <w:bottom w:val="single" w:sz="4" w:space="0" w:color="auto"/>
      </w:pBdr>
      <w:shd w:val="clear" w:color="auto" w:fill="CCFFFF"/>
      <w:spacing w:before="100" w:beforeAutospacing="1" w:after="100" w:afterAutospacing="1"/>
    </w:pPr>
  </w:style>
  <w:style w:type="paragraph" w:customStyle="1" w:styleId="xl35">
    <w:name w:val="xl35"/>
    <w:basedOn w:val="Normalny"/>
    <w:rsid w:val="008B42C8"/>
    <w:pPr>
      <w:pBdr>
        <w:top w:val="single" w:sz="4" w:space="0" w:color="auto"/>
        <w:bottom w:val="single" w:sz="8" w:space="0" w:color="auto"/>
      </w:pBdr>
      <w:shd w:val="clear" w:color="auto" w:fill="CCFFFF"/>
      <w:spacing w:before="100" w:beforeAutospacing="1" w:after="100" w:afterAutospacing="1"/>
    </w:pPr>
  </w:style>
  <w:style w:type="paragraph" w:customStyle="1" w:styleId="xl36">
    <w:name w:val="xl36"/>
    <w:basedOn w:val="Normalny"/>
    <w:rsid w:val="008B42C8"/>
    <w:pPr>
      <w:pBdr>
        <w:bottom w:val="single" w:sz="4" w:space="0" w:color="auto"/>
      </w:pBdr>
      <w:shd w:val="clear" w:color="auto" w:fill="CCFFFF"/>
      <w:spacing w:before="100" w:beforeAutospacing="1" w:after="100" w:afterAutospacing="1"/>
    </w:pPr>
  </w:style>
  <w:style w:type="paragraph" w:customStyle="1" w:styleId="xl37">
    <w:name w:val="xl37"/>
    <w:basedOn w:val="Normalny"/>
    <w:rsid w:val="008B42C8"/>
    <w:pPr>
      <w:pBdr>
        <w:bottom w:val="single" w:sz="8" w:space="0" w:color="auto"/>
      </w:pBdr>
      <w:shd w:val="clear" w:color="auto" w:fill="00FF00"/>
      <w:spacing w:before="100" w:beforeAutospacing="1" w:after="100" w:afterAutospacing="1"/>
    </w:pPr>
    <w:rPr>
      <w:rFonts w:ascii="Arial" w:hAnsi="Arial" w:cs="Arial"/>
      <w:b/>
      <w:bCs/>
    </w:rPr>
  </w:style>
  <w:style w:type="character" w:styleId="Uwydatnienie">
    <w:name w:val="Emphasis"/>
    <w:qFormat/>
    <w:rsid w:val="008B42C8"/>
    <w:rPr>
      <w:rFonts w:cs="Times New Roman"/>
      <w:i/>
      <w:iCs/>
    </w:rPr>
  </w:style>
  <w:style w:type="paragraph" w:customStyle="1" w:styleId="atekstpodstawowyzwcieciem">
    <w:name w:val="atekstpodstawowyzwcieciem"/>
    <w:basedOn w:val="Normalny"/>
    <w:rsid w:val="008B42C8"/>
    <w:pPr>
      <w:autoSpaceDE w:val="0"/>
      <w:autoSpaceDN w:val="0"/>
      <w:spacing w:before="120"/>
    </w:pPr>
  </w:style>
  <w:style w:type="paragraph" w:customStyle="1" w:styleId="pauza0">
    <w:name w:val="pauza0"/>
    <w:basedOn w:val="Normalny"/>
    <w:rsid w:val="008B42C8"/>
    <w:pPr>
      <w:autoSpaceDE w:val="0"/>
      <w:autoSpaceDN w:val="0"/>
    </w:pPr>
  </w:style>
  <w:style w:type="paragraph" w:customStyle="1" w:styleId="ATEKSTPODSTAWOWYZWCIECIEM0">
    <w:name w:val="A TEKST PODSTAWOWY Z WCIECIEM"/>
    <w:basedOn w:val="Default"/>
    <w:next w:val="Default"/>
    <w:rsid w:val="008B42C8"/>
    <w:pPr>
      <w:spacing w:before="120"/>
    </w:pPr>
    <w:rPr>
      <w:rFonts w:ascii="Times New Roman" w:hAnsi="Times New Roman" w:cs="Times New Roman"/>
      <w:color w:val="auto"/>
    </w:rPr>
  </w:style>
  <w:style w:type="paragraph" w:customStyle="1" w:styleId="-PauzapoT">
    <w:name w:val="- Pauza po 'T'"/>
    <w:basedOn w:val="Default"/>
    <w:next w:val="Default"/>
    <w:rsid w:val="008B42C8"/>
    <w:rPr>
      <w:rFonts w:ascii="Times New Roman" w:hAnsi="Times New Roman" w:cs="Times New Roman"/>
      <w:color w:val="auto"/>
    </w:rPr>
  </w:style>
  <w:style w:type="paragraph" w:customStyle="1" w:styleId="pauza00">
    <w:name w:val="pauza 0"/>
    <w:basedOn w:val="Default"/>
    <w:next w:val="Default"/>
    <w:rsid w:val="008B42C8"/>
    <w:rPr>
      <w:rFonts w:ascii="Times New Roman" w:hAnsi="Times New Roman" w:cs="Times New Roman"/>
      <w:color w:val="auto"/>
    </w:rPr>
  </w:style>
  <w:style w:type="paragraph" w:customStyle="1" w:styleId="Normalny1">
    <w:name w:val="Normalny1"/>
    <w:basedOn w:val="Normalny"/>
    <w:rsid w:val="008B42C8"/>
    <w:pPr>
      <w:spacing w:before="100" w:beforeAutospacing="1" w:after="100" w:afterAutospacing="1"/>
    </w:pPr>
    <w:rPr>
      <w:color w:val="000000"/>
    </w:rPr>
  </w:style>
  <w:style w:type="paragraph" w:styleId="Tekstpodstawowy2">
    <w:name w:val="Body Text 2"/>
    <w:basedOn w:val="Normalny"/>
    <w:link w:val="Tekstpodstawowy2Znak"/>
    <w:rsid w:val="008B42C8"/>
    <w:pPr>
      <w:spacing w:after="120" w:line="480" w:lineRule="auto"/>
    </w:pPr>
  </w:style>
  <w:style w:type="character" w:customStyle="1" w:styleId="Tekstpodstawowy2Znak">
    <w:name w:val="Tekst podstawowy 2 Znak"/>
    <w:link w:val="Tekstpodstawowy2"/>
    <w:locked/>
    <w:rsid w:val="008B42C8"/>
    <w:rPr>
      <w:sz w:val="24"/>
      <w:szCs w:val="24"/>
      <w:lang w:val="pl-PL" w:eastAsia="pl-PL" w:bidi="ar-SA"/>
    </w:rPr>
  </w:style>
  <w:style w:type="paragraph" w:customStyle="1" w:styleId="TabellenText">
    <w:name w:val="Tabellen Text"/>
    <w:rsid w:val="008B42C8"/>
    <w:pPr>
      <w:spacing w:before="60"/>
      <w:jc w:val="both"/>
    </w:pPr>
    <w:rPr>
      <w:rFonts w:ascii="Arial" w:hAnsi="Arial" w:cs="Arial"/>
      <w:color w:val="000000"/>
      <w:lang w:val="de-DE"/>
    </w:rPr>
  </w:style>
  <w:style w:type="paragraph" w:styleId="Spistreci2">
    <w:name w:val="toc 2"/>
    <w:basedOn w:val="Normalny"/>
    <w:next w:val="Normalny"/>
    <w:autoRedefine/>
    <w:rsid w:val="008B42C8"/>
    <w:pPr>
      <w:tabs>
        <w:tab w:val="left" w:pos="426"/>
        <w:tab w:val="right" w:leader="dot" w:pos="9062"/>
      </w:tabs>
    </w:pPr>
    <w:rPr>
      <w:noProof/>
    </w:rPr>
  </w:style>
  <w:style w:type="paragraph" w:styleId="Zwykytekst">
    <w:name w:val="Plain Text"/>
    <w:basedOn w:val="Normalny"/>
    <w:link w:val="ZwykytekstZnak"/>
    <w:rsid w:val="008B42C8"/>
    <w:rPr>
      <w:rFonts w:ascii="Courier New" w:hAnsi="Courier New" w:cs="Courier New"/>
      <w:sz w:val="20"/>
      <w:szCs w:val="20"/>
    </w:rPr>
  </w:style>
  <w:style w:type="character" w:customStyle="1" w:styleId="ZwykytekstZnak">
    <w:name w:val="Zwykły tekst Znak"/>
    <w:link w:val="Zwykytekst"/>
    <w:locked/>
    <w:rsid w:val="008B42C8"/>
    <w:rPr>
      <w:rFonts w:ascii="Courier New" w:hAnsi="Courier New" w:cs="Courier New"/>
      <w:lang w:val="pl-PL" w:eastAsia="pl-PL" w:bidi="ar-SA"/>
    </w:rPr>
  </w:style>
  <w:style w:type="paragraph" w:styleId="Tekstprzypisukocowego">
    <w:name w:val="endnote text"/>
    <w:basedOn w:val="Normalny"/>
    <w:link w:val="TekstprzypisukocowegoZnak"/>
    <w:rsid w:val="008B42C8"/>
    <w:rPr>
      <w:sz w:val="20"/>
      <w:szCs w:val="20"/>
    </w:rPr>
  </w:style>
  <w:style w:type="character" w:customStyle="1" w:styleId="TekstprzypisukocowegoZnak">
    <w:name w:val="Tekst przypisu końcowego Znak"/>
    <w:link w:val="Tekstprzypisukocowego"/>
    <w:locked/>
    <w:rsid w:val="008B42C8"/>
    <w:rPr>
      <w:lang w:val="pl-PL" w:eastAsia="pl-PL" w:bidi="ar-SA"/>
    </w:rPr>
  </w:style>
  <w:style w:type="paragraph" w:styleId="Zagicieodgryformularza">
    <w:name w:val="HTML Top of Form"/>
    <w:basedOn w:val="Normalny"/>
    <w:next w:val="Normalny"/>
    <w:link w:val="ZagicieodgryformularzaZnak"/>
    <w:hidden/>
    <w:rsid w:val="008B42C8"/>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link w:val="Zagicieodgryformularza"/>
    <w:locked/>
    <w:rsid w:val="008B42C8"/>
    <w:rPr>
      <w:rFonts w:ascii="Arial" w:hAnsi="Arial" w:cs="Arial"/>
      <w:vanish/>
      <w:sz w:val="16"/>
      <w:szCs w:val="16"/>
      <w:lang w:val="pl-PL" w:eastAsia="pl-PL" w:bidi="ar-SA"/>
    </w:rPr>
  </w:style>
  <w:style w:type="paragraph" w:styleId="Zagicieoddouformularza">
    <w:name w:val="HTML Bottom of Form"/>
    <w:basedOn w:val="Normalny"/>
    <w:next w:val="Normalny"/>
    <w:link w:val="ZagicieoddouformularzaZnak"/>
    <w:hidden/>
    <w:rsid w:val="008B42C8"/>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link w:val="Zagicieoddouformularza"/>
    <w:locked/>
    <w:rsid w:val="008B42C8"/>
    <w:rPr>
      <w:rFonts w:ascii="Arial" w:hAnsi="Arial" w:cs="Arial"/>
      <w:vanish/>
      <w:sz w:val="16"/>
      <w:szCs w:val="16"/>
      <w:lang w:val="pl-PL" w:eastAsia="pl-PL" w:bidi="ar-SA"/>
    </w:rPr>
  </w:style>
  <w:style w:type="paragraph" w:customStyle="1" w:styleId="tekstkoncowy">
    <w:name w:val="tekst_koncowy"/>
    <w:basedOn w:val="Normalny"/>
    <w:rsid w:val="008B42C8"/>
    <w:pPr>
      <w:spacing w:line="360" w:lineRule="atLeast"/>
      <w:jc w:val="both"/>
    </w:pPr>
    <w:rPr>
      <w:rFonts w:ascii="Arial" w:hAnsi="Arial"/>
      <w:lang w:val="en-GB"/>
    </w:rPr>
  </w:style>
  <w:style w:type="paragraph" w:styleId="Tekstpodstawowywcity">
    <w:name w:val="Body Text Indent"/>
    <w:basedOn w:val="Normalny"/>
    <w:link w:val="TekstpodstawowywcityZnak"/>
    <w:rsid w:val="008B42C8"/>
    <w:pPr>
      <w:spacing w:after="120"/>
      <w:ind w:left="283"/>
    </w:pPr>
  </w:style>
  <w:style w:type="character" w:customStyle="1" w:styleId="TekstpodstawowywcityZnak">
    <w:name w:val="Tekst podstawowy wcięty Znak"/>
    <w:link w:val="Tekstpodstawowywcity"/>
    <w:locked/>
    <w:rsid w:val="008B42C8"/>
    <w:rPr>
      <w:sz w:val="24"/>
      <w:szCs w:val="24"/>
      <w:lang w:val="pl-PL" w:eastAsia="pl-PL" w:bidi="ar-SA"/>
    </w:rPr>
  </w:style>
  <w:style w:type="character" w:customStyle="1" w:styleId="a">
    <w:name w:val="a"/>
    <w:rsid w:val="008B42C8"/>
    <w:rPr>
      <w:rFonts w:cs="Times New Roman"/>
    </w:rPr>
  </w:style>
  <w:style w:type="paragraph" w:customStyle="1" w:styleId="Tabela">
    <w:name w:val="Tabela"/>
    <w:basedOn w:val="Normalny"/>
    <w:autoRedefine/>
    <w:rsid w:val="008B42C8"/>
    <w:pPr>
      <w:spacing w:line="360" w:lineRule="auto"/>
      <w:jc w:val="center"/>
    </w:pPr>
    <w:rPr>
      <w:color w:val="000000"/>
      <w:sz w:val="20"/>
      <w:szCs w:val="20"/>
    </w:rPr>
  </w:style>
  <w:style w:type="paragraph" w:customStyle="1" w:styleId="Standardowy1">
    <w:name w:val="Standardowy1"/>
    <w:rsid w:val="008B42C8"/>
    <w:pPr>
      <w:overflowPunct w:val="0"/>
      <w:autoSpaceDE w:val="0"/>
      <w:autoSpaceDN w:val="0"/>
      <w:adjustRightInd w:val="0"/>
      <w:textAlignment w:val="baseline"/>
    </w:pPr>
  </w:style>
  <w:style w:type="paragraph" w:customStyle="1" w:styleId="Tekst4">
    <w:name w:val="Tekst 4"/>
    <w:basedOn w:val="Nagwek4"/>
    <w:rsid w:val="008B42C8"/>
    <w:pPr>
      <w:keepNext w:val="0"/>
      <w:numPr>
        <w:ilvl w:val="3"/>
      </w:numPr>
      <w:tabs>
        <w:tab w:val="left" w:pos="1474"/>
      </w:tabs>
      <w:spacing w:before="0" w:after="0"/>
      <w:ind w:left="510" w:firstLine="567"/>
      <w:jc w:val="both"/>
    </w:pPr>
    <w:rPr>
      <w:rFonts w:ascii="Arial" w:hAnsi="Arial"/>
      <w:b w:val="0"/>
      <w:sz w:val="20"/>
    </w:rPr>
  </w:style>
  <w:style w:type="paragraph" w:customStyle="1" w:styleId="Wypunktowanie">
    <w:name w:val="Wypunktowanie"/>
    <w:basedOn w:val="Normalny"/>
    <w:rsid w:val="008B42C8"/>
    <w:pPr>
      <w:tabs>
        <w:tab w:val="num" w:pos="227"/>
        <w:tab w:val="left" w:pos="794"/>
        <w:tab w:val="num" w:pos="900"/>
      </w:tabs>
      <w:ind w:left="1248" w:hanging="227"/>
      <w:jc w:val="both"/>
      <w:outlineLvl w:val="1"/>
    </w:pPr>
    <w:rPr>
      <w:rFonts w:ascii="Arial" w:hAnsi="Arial" w:cs="Arial"/>
      <w:bCs/>
      <w:iCs/>
      <w:sz w:val="20"/>
      <w:szCs w:val="28"/>
    </w:rPr>
  </w:style>
  <w:style w:type="paragraph" w:styleId="Spistreci4">
    <w:name w:val="toc 4"/>
    <w:basedOn w:val="Normalny"/>
    <w:next w:val="Normalny"/>
    <w:autoRedefine/>
    <w:rsid w:val="008B42C8"/>
    <w:pPr>
      <w:ind w:left="720"/>
    </w:pPr>
  </w:style>
  <w:style w:type="paragraph" w:customStyle="1" w:styleId="StylArial11ptWyjustowanyPierwszywiersz125cmInterli">
    <w:name w:val="Styl Arial 11 pt Wyjustowany Pierwszy wiersz:  125 cm Interli..."/>
    <w:basedOn w:val="Normalny"/>
    <w:rsid w:val="008B42C8"/>
    <w:pPr>
      <w:spacing w:line="360" w:lineRule="auto"/>
      <w:ind w:firstLine="708"/>
      <w:jc w:val="both"/>
    </w:pPr>
    <w:rPr>
      <w:rFonts w:ascii="Arial" w:hAnsi="Arial"/>
      <w:sz w:val="22"/>
      <w:szCs w:val="20"/>
    </w:rPr>
  </w:style>
  <w:style w:type="paragraph" w:customStyle="1" w:styleId="arialblok">
    <w:name w:val="arial blok"/>
    <w:basedOn w:val="Normalny"/>
    <w:rsid w:val="008B42C8"/>
    <w:pPr>
      <w:spacing w:line="300" w:lineRule="auto"/>
      <w:jc w:val="both"/>
    </w:pPr>
    <w:rPr>
      <w:rFonts w:ascii="Arial" w:hAnsi="Arial"/>
      <w:sz w:val="22"/>
      <w:szCs w:val="20"/>
    </w:rPr>
  </w:style>
  <w:style w:type="paragraph" w:customStyle="1" w:styleId="Normalny10">
    <w:name w:val="Normalny1"/>
    <w:basedOn w:val="Normalny"/>
    <w:rsid w:val="008B42C8"/>
    <w:pPr>
      <w:widowControl w:val="0"/>
      <w:suppressAutoHyphens/>
      <w:spacing w:line="360" w:lineRule="auto"/>
    </w:pPr>
    <w:rPr>
      <w:color w:val="000000"/>
    </w:rPr>
  </w:style>
  <w:style w:type="paragraph" w:customStyle="1" w:styleId="NA">
    <w:name w:val="N/A"/>
    <w:basedOn w:val="Normalny10"/>
    <w:rsid w:val="008B42C8"/>
    <w:pPr>
      <w:tabs>
        <w:tab w:val="left" w:pos="9000"/>
        <w:tab w:val="right" w:pos="9360"/>
      </w:tabs>
      <w:jc w:val="both"/>
    </w:pPr>
    <w:rPr>
      <w:rFonts w:ascii="Arial" w:hAnsi="Arial"/>
      <w:lang w:val="en-US"/>
    </w:rPr>
  </w:style>
  <w:style w:type="paragraph" w:customStyle="1" w:styleId="pauza">
    <w:name w:val="pauza"/>
    <w:basedOn w:val="Normalny10"/>
    <w:rsid w:val="008B42C8"/>
    <w:pPr>
      <w:ind w:left="567" w:hanging="567"/>
    </w:pPr>
  </w:style>
  <w:style w:type="paragraph" w:customStyle="1" w:styleId="Nagwek10">
    <w:name w:val="Nagłówek1"/>
    <w:basedOn w:val="Normalny"/>
    <w:rsid w:val="008B42C8"/>
    <w:pPr>
      <w:tabs>
        <w:tab w:val="center" w:pos="4536"/>
        <w:tab w:val="right" w:pos="9072"/>
      </w:tabs>
      <w:suppressAutoHyphens/>
      <w:spacing w:line="360" w:lineRule="auto"/>
    </w:pPr>
    <w:rPr>
      <w:color w:val="000000"/>
    </w:rPr>
  </w:style>
  <w:style w:type="paragraph" w:customStyle="1" w:styleId="TableContents">
    <w:name w:val="Table Contents"/>
    <w:basedOn w:val="Tekstpodstawowy"/>
    <w:rsid w:val="008B42C8"/>
    <w:pPr>
      <w:suppressLineNumbers/>
      <w:suppressAutoHyphens/>
      <w:spacing w:after="0" w:line="360" w:lineRule="auto"/>
    </w:pPr>
    <w:rPr>
      <w:b/>
      <w:color w:val="000000"/>
    </w:rPr>
  </w:style>
  <w:style w:type="paragraph" w:customStyle="1" w:styleId="Tytutabeli">
    <w:name w:val="Tytuł tabeli"/>
    <w:basedOn w:val="Normalny"/>
    <w:rsid w:val="008B42C8"/>
    <w:pPr>
      <w:widowControl w:val="0"/>
      <w:autoSpaceDE w:val="0"/>
      <w:autoSpaceDN w:val="0"/>
      <w:adjustRightInd w:val="0"/>
      <w:spacing w:after="120"/>
      <w:jc w:val="center"/>
    </w:pPr>
    <w:rPr>
      <w:b/>
      <w:bCs/>
      <w:i/>
      <w:iCs/>
    </w:rPr>
  </w:style>
  <w:style w:type="paragraph" w:customStyle="1" w:styleId="astrzaa">
    <w:name w:val="astrzała"/>
    <w:basedOn w:val="Normalny"/>
    <w:rsid w:val="008B42C8"/>
    <w:pPr>
      <w:numPr>
        <w:numId w:val="5"/>
      </w:numPr>
      <w:tabs>
        <w:tab w:val="clear" w:pos="360"/>
        <w:tab w:val="num" w:pos="1276"/>
      </w:tabs>
      <w:spacing w:line="300" w:lineRule="auto"/>
      <w:ind w:left="1276" w:hanging="425"/>
    </w:pPr>
    <w:rPr>
      <w:rFonts w:ascii="Tahoma" w:hAnsi="Tahoma"/>
      <w:sz w:val="22"/>
      <w:szCs w:val="20"/>
    </w:rPr>
  </w:style>
  <w:style w:type="paragraph" w:customStyle="1" w:styleId="punkty">
    <w:name w:val="punkty"/>
    <w:basedOn w:val="Normalny"/>
    <w:rsid w:val="008B42C8"/>
    <w:pPr>
      <w:numPr>
        <w:numId w:val="6"/>
      </w:numPr>
    </w:pPr>
    <w:rPr>
      <w:sz w:val="20"/>
      <w:szCs w:val="20"/>
    </w:rPr>
  </w:style>
  <w:style w:type="paragraph" w:customStyle="1" w:styleId="MPUTekst">
    <w:name w:val="MPU Tekst"/>
    <w:basedOn w:val="Tekstpodstawowy"/>
    <w:next w:val="Normalny"/>
    <w:rsid w:val="008B42C8"/>
    <w:pPr>
      <w:spacing w:after="0" w:line="360" w:lineRule="auto"/>
      <w:ind w:left="357"/>
      <w:jc w:val="both"/>
    </w:pPr>
    <w:rPr>
      <w:rFonts w:ascii="Arial" w:hAnsi="Arial" w:cs="Arial"/>
      <w:sz w:val="20"/>
    </w:rPr>
  </w:style>
  <w:style w:type="paragraph" w:styleId="Tekstpodstawowywcity3">
    <w:name w:val="Body Text Indent 3"/>
    <w:basedOn w:val="Normalny"/>
    <w:link w:val="Tekstpodstawowywcity3Znak"/>
    <w:rsid w:val="008B42C8"/>
    <w:pPr>
      <w:spacing w:after="120"/>
      <w:ind w:left="283"/>
    </w:pPr>
    <w:rPr>
      <w:sz w:val="16"/>
      <w:szCs w:val="16"/>
    </w:rPr>
  </w:style>
  <w:style w:type="character" w:customStyle="1" w:styleId="Tekstpodstawowywcity3Znak">
    <w:name w:val="Tekst podstawowy wcięty 3 Znak"/>
    <w:link w:val="Tekstpodstawowywcity3"/>
    <w:locked/>
    <w:rsid w:val="008B42C8"/>
    <w:rPr>
      <w:sz w:val="16"/>
      <w:szCs w:val="16"/>
      <w:lang w:val="pl-PL" w:eastAsia="pl-PL" w:bidi="ar-SA"/>
    </w:rPr>
  </w:style>
  <w:style w:type="paragraph" w:customStyle="1" w:styleId="ADnumeracjakasadowa">
    <w:name w:val="AD numeracja kasadowa"/>
    <w:basedOn w:val="Normalny"/>
    <w:rsid w:val="008B42C8"/>
    <w:pPr>
      <w:tabs>
        <w:tab w:val="num" w:pos="2160"/>
      </w:tabs>
      <w:spacing w:line="360" w:lineRule="auto"/>
      <w:ind w:left="2160" w:hanging="360"/>
      <w:jc w:val="both"/>
      <w:outlineLvl w:val="0"/>
    </w:pPr>
    <w:rPr>
      <w:rFonts w:ascii="Arial" w:hAnsi="Arial"/>
      <w:sz w:val="20"/>
      <w:szCs w:val="20"/>
    </w:rPr>
  </w:style>
  <w:style w:type="paragraph" w:customStyle="1" w:styleId="1ustp">
    <w:name w:val="1. ustęp"/>
    <w:basedOn w:val="Normalny"/>
    <w:rsid w:val="008B42C8"/>
    <w:pPr>
      <w:keepLines/>
      <w:tabs>
        <w:tab w:val="left" w:pos="567"/>
        <w:tab w:val="left" w:pos="1134"/>
        <w:tab w:val="left" w:pos="1701"/>
        <w:tab w:val="left" w:pos="2268"/>
        <w:tab w:val="left" w:pos="2835"/>
        <w:tab w:val="left" w:pos="3402"/>
        <w:tab w:val="left" w:pos="3969"/>
      </w:tabs>
      <w:spacing w:line="360" w:lineRule="auto"/>
      <w:jc w:val="both"/>
    </w:pPr>
    <w:rPr>
      <w:rFonts w:ascii="Arial" w:hAnsi="Arial"/>
      <w:sz w:val="20"/>
      <w:szCs w:val="20"/>
    </w:rPr>
  </w:style>
  <w:style w:type="paragraph" w:styleId="Tekstpodstawowywcity2">
    <w:name w:val="Body Text Indent 2"/>
    <w:basedOn w:val="Normalny"/>
    <w:link w:val="Tekstpodstawowywcity2Znak"/>
    <w:rsid w:val="008B42C8"/>
    <w:pPr>
      <w:spacing w:after="120" w:line="480" w:lineRule="auto"/>
      <w:ind w:left="283"/>
    </w:pPr>
  </w:style>
  <w:style w:type="character" w:customStyle="1" w:styleId="Tekstpodstawowywcity2Znak">
    <w:name w:val="Tekst podstawowy wcięty 2 Znak"/>
    <w:link w:val="Tekstpodstawowywcity2"/>
    <w:locked/>
    <w:rsid w:val="008B42C8"/>
    <w:rPr>
      <w:sz w:val="24"/>
      <w:szCs w:val="24"/>
      <w:lang w:val="pl-PL" w:eastAsia="pl-PL" w:bidi="ar-SA"/>
    </w:rPr>
  </w:style>
  <w:style w:type="table" w:customStyle="1" w:styleId="stylpowiatkrakowski">
    <w:name w:val="styl powiat krakowski"/>
    <w:rsid w:val="008B42C8"/>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paragraph" w:styleId="Spisilustracji">
    <w:name w:val="table of figures"/>
    <w:aliases w:val="spis rys Kra"/>
    <w:basedOn w:val="normalKra"/>
    <w:next w:val="normalKra"/>
    <w:rsid w:val="008B42C8"/>
    <w:rPr>
      <w:sz w:val="18"/>
    </w:rPr>
  </w:style>
  <w:style w:type="paragraph" w:customStyle="1" w:styleId="punktor">
    <w:name w:val="_punktor"/>
    <w:basedOn w:val="Normalny"/>
    <w:rsid w:val="008B42C8"/>
    <w:pPr>
      <w:numPr>
        <w:numId w:val="8"/>
      </w:numPr>
      <w:autoSpaceDE w:val="0"/>
      <w:autoSpaceDN w:val="0"/>
      <w:adjustRightInd w:val="0"/>
      <w:spacing w:after="120" w:line="360" w:lineRule="auto"/>
      <w:jc w:val="both"/>
    </w:pPr>
    <w:rPr>
      <w:rFonts w:ascii="Arial" w:hAnsi="Arial"/>
    </w:rPr>
  </w:style>
  <w:style w:type="paragraph" w:customStyle="1" w:styleId="punktor10">
    <w:name w:val="_punktor10"/>
    <w:basedOn w:val="punktor"/>
    <w:rsid w:val="008B42C8"/>
    <w:pPr>
      <w:spacing w:after="80" w:line="240" w:lineRule="auto"/>
    </w:pPr>
    <w:rPr>
      <w:sz w:val="20"/>
    </w:rPr>
  </w:style>
  <w:style w:type="paragraph" w:customStyle="1" w:styleId="StylNagwekArial10ptPo6pt">
    <w:name w:val="Styl Nagłówek + Arial 10 pt Po:  6 pt"/>
    <w:basedOn w:val="Nagwek"/>
    <w:rsid w:val="008B42C8"/>
    <w:pPr>
      <w:spacing w:before="20" w:after="60"/>
    </w:pPr>
    <w:rPr>
      <w:rFonts w:ascii="Arial" w:hAnsi="Arial"/>
      <w:sz w:val="20"/>
      <w:szCs w:val="20"/>
    </w:rPr>
  </w:style>
  <w:style w:type="character" w:customStyle="1" w:styleId="Tekstzastpczy1">
    <w:name w:val="Tekst zastępczy1"/>
    <w:semiHidden/>
    <w:rsid w:val="008B42C8"/>
    <w:rPr>
      <w:rFonts w:cs="Times New Roman"/>
      <w:color w:val="808080"/>
    </w:rPr>
  </w:style>
  <w:style w:type="paragraph" w:customStyle="1" w:styleId="StylNagwek214ptPogrubienie1">
    <w:name w:val="Styl Nagłówek 2 + 14 pt Pogrubienie1"/>
    <w:basedOn w:val="Nagwek2"/>
    <w:rsid w:val="008B42C8"/>
    <w:pPr>
      <w:numPr>
        <w:ilvl w:val="1"/>
      </w:numPr>
      <w:ind w:left="576" w:hanging="576"/>
    </w:pPr>
    <w:rPr>
      <w:sz w:val="28"/>
    </w:rPr>
  </w:style>
  <w:style w:type="paragraph" w:customStyle="1" w:styleId="Zawartotabeli">
    <w:name w:val="Zawartość tabeli"/>
    <w:basedOn w:val="Normalny"/>
    <w:rsid w:val="008B42C8"/>
    <w:pPr>
      <w:suppressLineNumbers/>
      <w:tabs>
        <w:tab w:val="left" w:pos="567"/>
      </w:tabs>
      <w:suppressAutoHyphens/>
      <w:spacing w:after="120"/>
      <w:jc w:val="both"/>
    </w:pPr>
    <w:rPr>
      <w:rFonts w:ascii="Arial" w:hAnsi="Arial"/>
      <w:sz w:val="22"/>
      <w:szCs w:val="20"/>
      <w:lang w:eastAsia="ar-SA"/>
    </w:rPr>
  </w:style>
  <w:style w:type="paragraph" w:customStyle="1" w:styleId="nagwek2M">
    <w:name w:val="nagłówek 2 M"/>
    <w:basedOn w:val="StylNagwek214ptPogrubienie"/>
    <w:link w:val="nagwek2MZnak"/>
    <w:rsid w:val="008B42C8"/>
  </w:style>
  <w:style w:type="character" w:customStyle="1" w:styleId="nagwek2MZnak">
    <w:name w:val="nagłówek 2 M Znak"/>
    <w:basedOn w:val="StylNagwek214ptPogrubienieZnak"/>
    <w:link w:val="nagwek2M"/>
    <w:locked/>
    <w:rsid w:val="008B42C8"/>
    <w:rPr>
      <w:rFonts w:ascii="Trebuchet MS" w:hAnsi="Trebuchet MS"/>
      <w:b/>
      <w:bCs/>
      <w:iCs/>
      <w:caps/>
      <w:sz w:val="28"/>
      <w:szCs w:val="24"/>
      <w:lang w:val="pl-PL" w:eastAsia="pl-PL" w:bidi="ar-SA"/>
    </w:rPr>
  </w:style>
  <w:style w:type="paragraph" w:customStyle="1" w:styleId="normalBP0">
    <w:name w:val="normal_BP"/>
    <w:basedOn w:val="Normalny"/>
    <w:link w:val="normalBPZnak0"/>
    <w:rsid w:val="008B42C8"/>
    <w:pPr>
      <w:widowControl w:val="0"/>
      <w:autoSpaceDE w:val="0"/>
      <w:autoSpaceDN w:val="0"/>
      <w:adjustRightInd w:val="0"/>
      <w:spacing w:line="276" w:lineRule="auto"/>
      <w:jc w:val="both"/>
    </w:pPr>
    <w:rPr>
      <w:sz w:val="22"/>
      <w:szCs w:val="22"/>
    </w:rPr>
  </w:style>
  <w:style w:type="paragraph" w:customStyle="1" w:styleId="nag3BP">
    <w:name w:val="nagł 3_BP"/>
    <w:basedOn w:val="Nagwek3"/>
    <w:link w:val="nag3BPZnak"/>
    <w:rsid w:val="008B42C8"/>
    <w:pPr>
      <w:numPr>
        <w:ilvl w:val="2"/>
      </w:numPr>
      <w:ind w:left="2280" w:hanging="720"/>
    </w:pPr>
    <w:rPr>
      <w:rFonts w:ascii="Times New Roman" w:hAnsi="Times New Roman" w:cs="Times New Roman"/>
    </w:rPr>
  </w:style>
  <w:style w:type="character" w:customStyle="1" w:styleId="normalBPZnak0">
    <w:name w:val="normal_BP Znak"/>
    <w:link w:val="normalBP0"/>
    <w:locked/>
    <w:rsid w:val="008B42C8"/>
    <w:rPr>
      <w:sz w:val="22"/>
      <w:szCs w:val="22"/>
      <w:lang w:val="pl-PL" w:eastAsia="pl-PL" w:bidi="ar-SA"/>
    </w:rPr>
  </w:style>
  <w:style w:type="character" w:customStyle="1" w:styleId="nag3BPZnak">
    <w:name w:val="nagł 3_BP Znak"/>
    <w:basedOn w:val="Nagwek3Znak"/>
    <w:link w:val="nag3BP"/>
    <w:locked/>
    <w:rsid w:val="008B42C8"/>
    <w:rPr>
      <w:rFonts w:ascii="Arial" w:hAnsi="Arial" w:cs="Arial"/>
      <w:b/>
      <w:bCs/>
      <w:sz w:val="26"/>
      <w:szCs w:val="26"/>
      <w:lang w:val="pl-PL" w:eastAsia="pl-PL" w:bidi="ar-SA"/>
    </w:rPr>
  </w:style>
  <w:style w:type="paragraph" w:styleId="Listapunktowana">
    <w:name w:val="List Bullet"/>
    <w:basedOn w:val="Normalny"/>
    <w:link w:val="ListapunktowanaZnak"/>
    <w:rsid w:val="008B42C8"/>
  </w:style>
  <w:style w:type="character" w:customStyle="1" w:styleId="ListapunktowanaZnak">
    <w:name w:val="Lista punktowana Znak"/>
    <w:link w:val="Listapunktowana"/>
    <w:locked/>
    <w:rsid w:val="008B42C8"/>
    <w:rPr>
      <w:sz w:val="24"/>
      <w:szCs w:val="24"/>
      <w:lang w:val="pl-PL" w:eastAsia="pl-PL" w:bidi="ar-SA"/>
    </w:rPr>
  </w:style>
  <w:style w:type="table" w:styleId="Tabela-Klasyczny3">
    <w:name w:val="Table Classic 3"/>
    <w:basedOn w:val="Standardowy"/>
    <w:rsid w:val="008B42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rsid w:val="008B42C8"/>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rsid w:val="008B42C8"/>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rsid w:val="008B42C8"/>
    <w:pPr>
      <w:jc w:val="center"/>
    </w:pPr>
    <w:rPr>
      <w:rFonts w:ascii="Arial" w:hAnsi="Arial"/>
      <w:sz w:val="24"/>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rPr>
        <w:rFonts w:cs="Times New Roman"/>
        <w:caps/>
        <w:color w:val="auto"/>
      </w:rPr>
      <w:tblPr/>
      <w:tcPr>
        <w:tcBorders>
          <w:tl2br w:val="none" w:sz="0" w:space="0" w:color="auto"/>
          <w:tr2bl w:val="none" w:sz="0" w:space="0" w:color="auto"/>
        </w:tcBorders>
      </w:tcPr>
    </w:tblStylePr>
  </w:style>
  <w:style w:type="paragraph" w:styleId="Lista-kontynuacja2">
    <w:name w:val="List Continue 2"/>
    <w:basedOn w:val="Normalny"/>
    <w:rsid w:val="008B42C8"/>
    <w:pPr>
      <w:spacing w:after="120"/>
      <w:ind w:left="566"/>
    </w:pPr>
  </w:style>
  <w:style w:type="character" w:styleId="Odwoanieprzypisukocowego">
    <w:name w:val="endnote reference"/>
    <w:rsid w:val="008B42C8"/>
    <w:rPr>
      <w:rFonts w:cs="Times New Roman"/>
      <w:vertAlign w:val="superscript"/>
    </w:rPr>
  </w:style>
  <w:style w:type="paragraph" w:customStyle="1" w:styleId="Styl3">
    <w:name w:val="Styl3"/>
    <w:basedOn w:val="Spistreci2"/>
    <w:autoRedefine/>
    <w:rsid w:val="008B42C8"/>
    <w:pPr>
      <w:tabs>
        <w:tab w:val="left" w:pos="960"/>
      </w:tabs>
    </w:pPr>
    <w:rPr>
      <w:rFonts w:ascii="Arial" w:hAnsi="Arial"/>
      <w:kern w:val="32"/>
    </w:rPr>
  </w:style>
  <w:style w:type="paragraph" w:customStyle="1" w:styleId="Styl4">
    <w:name w:val="Styl4"/>
    <w:basedOn w:val="Spistreci2"/>
    <w:autoRedefine/>
    <w:rsid w:val="008B42C8"/>
    <w:pPr>
      <w:tabs>
        <w:tab w:val="left" w:pos="960"/>
      </w:tabs>
    </w:pPr>
    <w:rPr>
      <w:rFonts w:ascii="Arial" w:hAnsi="Arial"/>
      <w:kern w:val="32"/>
    </w:rPr>
  </w:style>
  <w:style w:type="paragraph" w:customStyle="1" w:styleId="font5">
    <w:name w:val="font5"/>
    <w:basedOn w:val="Normalny"/>
    <w:rsid w:val="008B42C8"/>
    <w:pPr>
      <w:spacing w:before="100" w:beforeAutospacing="1" w:after="100" w:afterAutospacing="1"/>
    </w:pPr>
    <w:rPr>
      <w:sz w:val="18"/>
      <w:szCs w:val="18"/>
    </w:rPr>
  </w:style>
  <w:style w:type="paragraph" w:customStyle="1" w:styleId="font6">
    <w:name w:val="font6"/>
    <w:basedOn w:val="Normalny"/>
    <w:rsid w:val="008B42C8"/>
    <w:pPr>
      <w:spacing w:before="100" w:beforeAutospacing="1" w:after="100" w:afterAutospacing="1"/>
    </w:pPr>
    <w:rPr>
      <w:sz w:val="18"/>
      <w:szCs w:val="18"/>
    </w:rPr>
  </w:style>
  <w:style w:type="paragraph" w:customStyle="1" w:styleId="xl63">
    <w:name w:val="xl63"/>
    <w:basedOn w:val="Normalny"/>
    <w:rsid w:val="008B42C8"/>
    <w:pPr>
      <w:spacing w:before="100" w:beforeAutospacing="1" w:after="100" w:afterAutospacing="1"/>
      <w:textAlignment w:val="center"/>
    </w:pPr>
  </w:style>
  <w:style w:type="paragraph" w:customStyle="1" w:styleId="xl64">
    <w:name w:val="xl64"/>
    <w:basedOn w:val="Normalny"/>
    <w:rsid w:val="008B42C8"/>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Normalny"/>
    <w:rsid w:val="008B42C8"/>
    <w:pPr>
      <w:pBdr>
        <w:top w:val="double" w:sz="6"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Normalny"/>
    <w:rsid w:val="008B42C8"/>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Normalny"/>
    <w:rsid w:val="008B42C8"/>
    <w:pPr>
      <w:pBdr>
        <w:top w:val="double" w:sz="6"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Normalny"/>
    <w:rsid w:val="008B42C8"/>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9">
    <w:name w:val="xl69"/>
    <w:basedOn w:val="Normalny"/>
    <w:rsid w:val="008B42C8"/>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0">
    <w:name w:val="xl70"/>
    <w:basedOn w:val="Normalny"/>
    <w:rsid w:val="008B42C8"/>
    <w:pPr>
      <w:pBdr>
        <w:top w:val="double" w:sz="6" w:space="0" w:color="auto"/>
        <w:left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1">
    <w:name w:val="xl71"/>
    <w:basedOn w:val="Normalny"/>
    <w:rsid w:val="008B42C8"/>
    <w:pPr>
      <w:pBdr>
        <w:left w:val="single" w:sz="8" w:space="0" w:color="auto"/>
        <w:bottom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2">
    <w:name w:val="xl72"/>
    <w:basedOn w:val="Normalny"/>
    <w:rsid w:val="008B42C8"/>
    <w:pPr>
      <w:pBdr>
        <w:top w:val="double" w:sz="6" w:space="0" w:color="auto"/>
        <w:left w:val="double" w:sz="6"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
    <w:name w:val="xl73"/>
    <w:basedOn w:val="Normalny"/>
    <w:rsid w:val="008B42C8"/>
    <w:pPr>
      <w:pBdr>
        <w:left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4">
    <w:name w:val="xl74"/>
    <w:basedOn w:val="Normalny"/>
    <w:rsid w:val="008B42C8"/>
    <w:pPr>
      <w:pBdr>
        <w:left w:val="double" w:sz="6"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75">
    <w:name w:val="xl75"/>
    <w:basedOn w:val="Normalny"/>
    <w:rsid w:val="008B42C8"/>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6">
    <w:name w:val="xl76"/>
    <w:basedOn w:val="Normalny"/>
    <w:rsid w:val="008B42C8"/>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7">
    <w:name w:val="xl77"/>
    <w:basedOn w:val="Normalny"/>
    <w:rsid w:val="008B42C8"/>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8">
    <w:name w:val="xl78"/>
    <w:basedOn w:val="Normalny"/>
    <w:rsid w:val="008B42C8"/>
    <w:pPr>
      <w:pBdr>
        <w:right w:val="double" w:sz="6" w:space="0" w:color="auto"/>
      </w:pBdr>
      <w:spacing w:before="100" w:beforeAutospacing="1" w:after="100" w:afterAutospacing="1"/>
      <w:jc w:val="center"/>
      <w:textAlignment w:val="center"/>
    </w:pPr>
    <w:rPr>
      <w:b/>
      <w:bCs/>
      <w:sz w:val="18"/>
      <w:szCs w:val="18"/>
    </w:rPr>
  </w:style>
  <w:style w:type="paragraph" w:customStyle="1" w:styleId="xl79">
    <w:name w:val="xl79"/>
    <w:basedOn w:val="Normalny"/>
    <w:rsid w:val="008B42C8"/>
    <w:pPr>
      <w:spacing w:before="100" w:beforeAutospacing="1" w:after="100" w:afterAutospacing="1"/>
      <w:textAlignment w:val="center"/>
    </w:pPr>
  </w:style>
  <w:style w:type="paragraph" w:customStyle="1" w:styleId="xl80">
    <w:name w:val="xl80"/>
    <w:basedOn w:val="Normalny"/>
    <w:rsid w:val="008B42C8"/>
    <w:pPr>
      <w:pBdr>
        <w:left w:val="double" w:sz="6"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81">
    <w:name w:val="xl81"/>
    <w:basedOn w:val="Normalny"/>
    <w:rsid w:val="008B42C8"/>
    <w:pPr>
      <w:pBdr>
        <w:right w:val="double" w:sz="6" w:space="0" w:color="auto"/>
      </w:pBdr>
      <w:spacing w:before="100" w:beforeAutospacing="1" w:after="100" w:afterAutospacing="1"/>
      <w:jc w:val="center"/>
      <w:textAlignment w:val="center"/>
    </w:pPr>
    <w:rPr>
      <w:sz w:val="18"/>
      <w:szCs w:val="18"/>
    </w:rPr>
  </w:style>
  <w:style w:type="paragraph" w:customStyle="1" w:styleId="xl82">
    <w:name w:val="xl82"/>
    <w:basedOn w:val="Normalny"/>
    <w:rsid w:val="008B42C8"/>
    <w:pPr>
      <w:pBdr>
        <w:bottom w:val="double" w:sz="6" w:space="0" w:color="auto"/>
        <w:right w:val="double" w:sz="6" w:space="0" w:color="auto"/>
      </w:pBdr>
      <w:spacing w:before="100" w:beforeAutospacing="1" w:after="100" w:afterAutospacing="1"/>
      <w:jc w:val="center"/>
      <w:textAlignment w:val="center"/>
    </w:pPr>
    <w:rPr>
      <w:sz w:val="18"/>
      <w:szCs w:val="18"/>
    </w:rPr>
  </w:style>
  <w:style w:type="paragraph" w:customStyle="1" w:styleId="xl83">
    <w:name w:val="xl83"/>
    <w:basedOn w:val="Normalny"/>
    <w:rsid w:val="008B42C8"/>
    <w:pPr>
      <w:pBdr>
        <w:left w:val="double" w:sz="6" w:space="0" w:color="auto"/>
        <w:bottom w:val="double" w:sz="6" w:space="0" w:color="auto"/>
        <w:right w:val="single" w:sz="8" w:space="0" w:color="auto"/>
      </w:pBdr>
      <w:shd w:val="clear" w:color="000000" w:fill="D8D8D8"/>
      <w:spacing w:before="100" w:beforeAutospacing="1" w:after="100" w:afterAutospacing="1"/>
      <w:jc w:val="center"/>
      <w:textAlignment w:val="center"/>
    </w:pPr>
    <w:rPr>
      <w:b/>
      <w:bCs/>
      <w:sz w:val="18"/>
      <w:szCs w:val="18"/>
    </w:rPr>
  </w:style>
  <w:style w:type="paragraph" w:customStyle="1" w:styleId="xl84">
    <w:name w:val="xl84"/>
    <w:basedOn w:val="Normalny"/>
    <w:rsid w:val="008B42C8"/>
    <w:pPr>
      <w:pBdr>
        <w:bottom w:val="double" w:sz="6" w:space="0" w:color="auto"/>
        <w:right w:val="single" w:sz="8" w:space="0" w:color="auto"/>
      </w:pBdr>
      <w:shd w:val="clear" w:color="000000" w:fill="D8D8D8"/>
      <w:spacing w:before="100" w:beforeAutospacing="1" w:after="100" w:afterAutospacing="1"/>
      <w:jc w:val="center"/>
      <w:textAlignment w:val="center"/>
    </w:pPr>
    <w:rPr>
      <w:sz w:val="18"/>
      <w:szCs w:val="18"/>
    </w:rPr>
  </w:style>
  <w:style w:type="paragraph" w:customStyle="1" w:styleId="xl85">
    <w:name w:val="xl85"/>
    <w:basedOn w:val="Normalny"/>
    <w:rsid w:val="008B42C8"/>
    <w:pPr>
      <w:pBdr>
        <w:bottom w:val="double" w:sz="6" w:space="0" w:color="auto"/>
        <w:right w:val="single" w:sz="8" w:space="0" w:color="auto"/>
      </w:pBdr>
      <w:shd w:val="clear" w:color="000000" w:fill="D8D8D8"/>
      <w:spacing w:before="100" w:beforeAutospacing="1" w:after="100" w:afterAutospacing="1"/>
      <w:jc w:val="center"/>
      <w:textAlignment w:val="center"/>
    </w:pPr>
    <w:rPr>
      <w:color w:val="FF0000"/>
      <w:sz w:val="18"/>
      <w:szCs w:val="18"/>
    </w:rPr>
  </w:style>
  <w:style w:type="character" w:customStyle="1" w:styleId="Wyrnieniedelikatne1">
    <w:name w:val="Wyróżnienie delikatne1"/>
    <w:rsid w:val="008B42C8"/>
    <w:rPr>
      <w:rFonts w:cs="Times New Roman"/>
      <w:i/>
      <w:iCs/>
      <w:color w:val="808080"/>
    </w:rPr>
  </w:style>
  <w:style w:type="paragraph" w:customStyle="1" w:styleId="Nagowek3">
    <w:name w:val="Nagłowek 3"/>
    <w:basedOn w:val="Nagwek3"/>
    <w:next w:val="Nagwek4"/>
    <w:link w:val="Nagowek3Znak"/>
    <w:rsid w:val="008B42C8"/>
    <w:pPr>
      <w:numPr>
        <w:numId w:val="10"/>
      </w:numPr>
    </w:pPr>
    <w:rPr>
      <w:i/>
    </w:rPr>
  </w:style>
  <w:style w:type="character" w:customStyle="1" w:styleId="Nagowek3Znak">
    <w:name w:val="Nagłowek 3 Znak"/>
    <w:link w:val="Nagowek3"/>
    <w:locked/>
    <w:rsid w:val="008B42C8"/>
    <w:rPr>
      <w:rFonts w:ascii="Arial" w:hAnsi="Arial" w:cs="Arial"/>
      <w:b/>
      <w:bCs/>
      <w:i/>
      <w:sz w:val="26"/>
      <w:szCs w:val="26"/>
    </w:rPr>
  </w:style>
  <w:style w:type="paragraph" w:customStyle="1" w:styleId="Akapitzlist2">
    <w:name w:val="Akapit z listą2"/>
    <w:basedOn w:val="Normalny"/>
    <w:rsid w:val="008B42C8"/>
    <w:pPr>
      <w:ind w:left="720"/>
    </w:pPr>
  </w:style>
  <w:style w:type="character" w:customStyle="1" w:styleId="Tekstzastpczy2">
    <w:name w:val="Tekst zastępczy2"/>
    <w:semiHidden/>
    <w:rsid w:val="008B42C8"/>
    <w:rPr>
      <w:rFonts w:cs="Times New Roman"/>
      <w:color w:val="808080"/>
    </w:rPr>
  </w:style>
  <w:style w:type="paragraph" w:customStyle="1" w:styleId="Nagwekspisutreci2">
    <w:name w:val="Nagłówek spisu treści2"/>
    <w:basedOn w:val="Nagwek1"/>
    <w:next w:val="Normalny"/>
    <w:semiHidden/>
    <w:rsid w:val="008B42C8"/>
    <w:pPr>
      <w:spacing w:line="276" w:lineRule="auto"/>
      <w:outlineLvl w:val="9"/>
    </w:pPr>
    <w:rPr>
      <w:lang w:eastAsia="en-US"/>
    </w:rPr>
  </w:style>
  <w:style w:type="character" w:customStyle="1" w:styleId="eltit1">
    <w:name w:val="eltit1"/>
    <w:rsid w:val="008B42C8"/>
    <w:rPr>
      <w:rFonts w:ascii="Verdana" w:hAnsi="Verdana" w:cs="Times New Roman"/>
      <w:color w:val="333366"/>
      <w:sz w:val="20"/>
      <w:szCs w:val="20"/>
    </w:rPr>
  </w:style>
  <w:style w:type="paragraph" w:customStyle="1" w:styleId="default0">
    <w:name w:val="default"/>
    <w:basedOn w:val="Normalny"/>
    <w:rsid w:val="008B42C8"/>
    <w:rPr>
      <w:color w:val="000000"/>
    </w:rPr>
  </w:style>
  <w:style w:type="paragraph" w:styleId="Spistreci5">
    <w:name w:val="toc 5"/>
    <w:basedOn w:val="Normalny"/>
    <w:next w:val="Normalny"/>
    <w:autoRedefine/>
    <w:rsid w:val="008B42C8"/>
    <w:pPr>
      <w:spacing w:after="100" w:line="276" w:lineRule="auto"/>
      <w:ind w:left="880"/>
    </w:pPr>
    <w:rPr>
      <w:rFonts w:ascii="Calibri" w:hAnsi="Calibri"/>
      <w:sz w:val="22"/>
      <w:szCs w:val="22"/>
    </w:rPr>
  </w:style>
  <w:style w:type="paragraph" w:styleId="Spistreci6">
    <w:name w:val="toc 6"/>
    <w:basedOn w:val="Normalny"/>
    <w:next w:val="Normalny"/>
    <w:autoRedefine/>
    <w:rsid w:val="008B42C8"/>
    <w:pPr>
      <w:spacing w:after="100" w:line="276" w:lineRule="auto"/>
      <w:ind w:left="1100"/>
    </w:pPr>
    <w:rPr>
      <w:rFonts w:ascii="Calibri" w:hAnsi="Calibri"/>
      <w:sz w:val="22"/>
      <w:szCs w:val="22"/>
    </w:rPr>
  </w:style>
  <w:style w:type="paragraph" w:styleId="Spistreci7">
    <w:name w:val="toc 7"/>
    <w:basedOn w:val="Normalny"/>
    <w:next w:val="Normalny"/>
    <w:autoRedefine/>
    <w:rsid w:val="008B42C8"/>
    <w:pPr>
      <w:spacing w:after="100" w:line="276" w:lineRule="auto"/>
      <w:ind w:left="1320"/>
    </w:pPr>
    <w:rPr>
      <w:rFonts w:ascii="Calibri" w:hAnsi="Calibri"/>
      <w:sz w:val="22"/>
      <w:szCs w:val="22"/>
    </w:rPr>
  </w:style>
  <w:style w:type="paragraph" w:styleId="Spistreci8">
    <w:name w:val="toc 8"/>
    <w:basedOn w:val="Normalny"/>
    <w:next w:val="Normalny"/>
    <w:autoRedefine/>
    <w:rsid w:val="008B42C8"/>
    <w:pPr>
      <w:spacing w:after="100" w:line="276" w:lineRule="auto"/>
      <w:ind w:left="1540"/>
    </w:pPr>
    <w:rPr>
      <w:rFonts w:ascii="Calibri" w:hAnsi="Calibri"/>
      <w:sz w:val="22"/>
      <w:szCs w:val="22"/>
    </w:rPr>
  </w:style>
  <w:style w:type="paragraph" w:styleId="Spistreci9">
    <w:name w:val="toc 9"/>
    <w:basedOn w:val="Normalny"/>
    <w:next w:val="Normalny"/>
    <w:autoRedefine/>
    <w:rsid w:val="008B42C8"/>
    <w:pPr>
      <w:spacing w:after="100" w:line="276" w:lineRule="auto"/>
      <w:ind w:left="1760"/>
    </w:pPr>
    <w:rPr>
      <w:rFonts w:ascii="Calibri" w:hAnsi="Calibri"/>
      <w:sz w:val="22"/>
      <w:szCs w:val="22"/>
    </w:rPr>
  </w:style>
  <w:style w:type="paragraph" w:styleId="Podtytu">
    <w:name w:val="Subtitle"/>
    <w:basedOn w:val="Normalny"/>
    <w:next w:val="Normalny"/>
    <w:link w:val="PodtytuZnak"/>
    <w:qFormat/>
    <w:rsid w:val="008B42C8"/>
    <w:pPr>
      <w:numPr>
        <w:ilvl w:val="1"/>
      </w:numPr>
    </w:pPr>
    <w:rPr>
      <w:rFonts w:ascii="Cambria" w:hAnsi="Cambria"/>
      <w:i/>
      <w:iCs/>
      <w:color w:val="4F81BD"/>
      <w:spacing w:val="15"/>
    </w:rPr>
  </w:style>
  <w:style w:type="character" w:customStyle="1" w:styleId="PodtytuZnak">
    <w:name w:val="Podtytuł Znak"/>
    <w:link w:val="Podtytu"/>
    <w:locked/>
    <w:rsid w:val="008B42C8"/>
    <w:rPr>
      <w:rFonts w:ascii="Cambria" w:hAnsi="Cambria"/>
      <w:i/>
      <w:iCs/>
      <w:color w:val="4F81BD"/>
      <w:spacing w:val="15"/>
      <w:sz w:val="24"/>
      <w:szCs w:val="24"/>
      <w:lang w:val="pl-PL" w:eastAsia="pl-PL" w:bidi="ar-SA"/>
    </w:rPr>
  </w:style>
  <w:style w:type="character" w:customStyle="1" w:styleId="Wyrnienieintensywne1">
    <w:name w:val="Wyróżnienie intensywne1"/>
    <w:rsid w:val="008B42C8"/>
    <w:rPr>
      <w:rFonts w:cs="Times New Roman"/>
      <w:b/>
      <w:bCs/>
      <w:i/>
      <w:iCs/>
      <w:color w:val="4F81BD"/>
    </w:rPr>
  </w:style>
  <w:style w:type="paragraph" w:customStyle="1" w:styleId="Podstawowy">
    <w:name w:val="Podstawowy"/>
    <w:basedOn w:val="Normalny"/>
    <w:rsid w:val="008B42C8"/>
    <w:pPr>
      <w:spacing w:before="60" w:line="360" w:lineRule="auto"/>
      <w:ind w:firstLine="476"/>
      <w:jc w:val="both"/>
    </w:pPr>
    <w:rPr>
      <w:rFonts w:ascii="Arial" w:hAnsi="Arial"/>
      <w:sz w:val="22"/>
      <w:szCs w:val="20"/>
    </w:rPr>
  </w:style>
  <w:style w:type="paragraph" w:customStyle="1" w:styleId="Nagowek5">
    <w:name w:val="Nagłowek 5"/>
    <w:basedOn w:val="Nagwek3"/>
    <w:link w:val="Nagowek5Znak"/>
    <w:rsid w:val="008B42C8"/>
    <w:pPr>
      <w:numPr>
        <w:ilvl w:val="2"/>
      </w:numPr>
      <w:ind w:left="2280" w:hanging="720"/>
    </w:pPr>
  </w:style>
  <w:style w:type="character" w:customStyle="1" w:styleId="Nagowek5Znak">
    <w:name w:val="Nagłowek 5 Znak"/>
    <w:basedOn w:val="Nagwek3Znak"/>
    <w:link w:val="Nagowek5"/>
    <w:locked/>
    <w:rsid w:val="008B42C8"/>
    <w:rPr>
      <w:rFonts w:ascii="Arial" w:hAnsi="Arial" w:cs="Arial"/>
      <w:b/>
      <w:bCs/>
      <w:sz w:val="26"/>
      <w:szCs w:val="26"/>
      <w:lang w:val="pl-PL" w:eastAsia="pl-PL" w:bidi="ar-SA"/>
    </w:rPr>
  </w:style>
  <w:style w:type="paragraph" w:customStyle="1" w:styleId="msolistparagraph0">
    <w:name w:val="msolistparagraph"/>
    <w:basedOn w:val="Normalny"/>
    <w:rsid w:val="008B42C8"/>
    <w:pPr>
      <w:ind w:left="720"/>
    </w:pPr>
  </w:style>
  <w:style w:type="paragraph" w:customStyle="1" w:styleId="Nagwek0">
    <w:name w:val="Nagłówek 0"/>
    <w:basedOn w:val="Normalny"/>
    <w:next w:val="Normalny"/>
    <w:link w:val="Nagwek0Znak"/>
    <w:autoRedefine/>
    <w:rsid w:val="008B42C8"/>
    <w:rPr>
      <w:rFonts w:ascii="Cambria" w:hAnsi="Cambria"/>
      <w:b/>
      <w:sz w:val="48"/>
      <w:szCs w:val="48"/>
    </w:rPr>
  </w:style>
  <w:style w:type="character" w:customStyle="1" w:styleId="Nagwek0Znak">
    <w:name w:val="Nagłówek 0 Znak"/>
    <w:link w:val="Nagwek0"/>
    <w:locked/>
    <w:rsid w:val="008B42C8"/>
    <w:rPr>
      <w:rFonts w:ascii="Cambria" w:hAnsi="Cambria"/>
      <w:b/>
      <w:sz w:val="48"/>
      <w:szCs w:val="48"/>
      <w:lang w:val="pl-PL" w:eastAsia="pl-PL" w:bidi="ar-SA"/>
    </w:rPr>
  </w:style>
  <w:style w:type="paragraph" w:customStyle="1" w:styleId="nagwek1M">
    <w:name w:val="nagłówek 1 M"/>
    <w:basedOn w:val="Nagwek1"/>
    <w:link w:val="nagwek1MZnak"/>
    <w:rsid w:val="008B42C8"/>
    <w:rPr>
      <w:b w:val="0"/>
      <w:color w:val="00B050"/>
      <w:sz w:val="48"/>
      <w:szCs w:val="48"/>
    </w:rPr>
  </w:style>
  <w:style w:type="character" w:customStyle="1" w:styleId="nagwek1MZnak">
    <w:name w:val="nagłówek 1 M Znak"/>
    <w:link w:val="nagwek1M"/>
    <w:locked/>
    <w:rsid w:val="008B42C8"/>
    <w:rPr>
      <w:rFonts w:ascii="Cambria" w:hAnsi="Cambria"/>
      <w:b/>
      <w:bCs/>
      <w:color w:val="00B050"/>
      <w:sz w:val="48"/>
      <w:szCs w:val="48"/>
      <w:lang w:val="pl-PL" w:eastAsia="pl-PL" w:bidi="ar-SA"/>
    </w:rPr>
  </w:style>
  <w:style w:type="character" w:customStyle="1" w:styleId="Tekstzastpczy3">
    <w:name w:val="Tekst zastępczy3"/>
    <w:semiHidden/>
    <w:rsid w:val="008B42C8"/>
    <w:rPr>
      <w:rFonts w:cs="Times New Roman"/>
      <w:color w:val="808080"/>
    </w:rPr>
  </w:style>
  <w:style w:type="paragraph" w:customStyle="1" w:styleId="xl86">
    <w:name w:val="xl86"/>
    <w:basedOn w:val="Normalny"/>
    <w:rsid w:val="008B42C8"/>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87">
    <w:name w:val="xl87"/>
    <w:basedOn w:val="Normalny"/>
    <w:rsid w:val="008B42C8"/>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Normalny"/>
    <w:rsid w:val="008B42C8"/>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9">
    <w:name w:val="xl89"/>
    <w:basedOn w:val="Normalny"/>
    <w:rsid w:val="008B42C8"/>
    <w:pPr>
      <w:pBdr>
        <w:bottom w:val="double" w:sz="6" w:space="0" w:color="auto"/>
        <w:right w:val="single" w:sz="8" w:space="0" w:color="auto"/>
      </w:pBdr>
      <w:shd w:val="clear" w:color="000000" w:fill="D8D8D8"/>
      <w:spacing w:before="100" w:beforeAutospacing="1" w:after="100" w:afterAutospacing="1"/>
      <w:jc w:val="center"/>
      <w:textAlignment w:val="center"/>
    </w:pPr>
    <w:rPr>
      <w:b/>
      <w:bCs/>
      <w:color w:val="FF0000"/>
      <w:sz w:val="18"/>
      <w:szCs w:val="18"/>
    </w:rPr>
  </w:style>
  <w:style w:type="paragraph" w:customStyle="1" w:styleId="xl90">
    <w:name w:val="xl90"/>
    <w:basedOn w:val="Normalny"/>
    <w:rsid w:val="008B42C8"/>
    <w:pPr>
      <w:spacing w:before="100" w:beforeAutospacing="1" w:after="100" w:afterAutospacing="1"/>
      <w:textAlignment w:val="center"/>
    </w:pPr>
    <w:rPr>
      <w:b/>
      <w:bCs/>
    </w:rPr>
  </w:style>
  <w:style w:type="paragraph" w:customStyle="1" w:styleId="Nagwekspisutreci3">
    <w:name w:val="Nagłówek spisu treści3"/>
    <w:basedOn w:val="Nagwek1"/>
    <w:next w:val="Normalny"/>
    <w:link w:val="TOCHeadingChar"/>
    <w:rsid w:val="008B42C8"/>
    <w:pPr>
      <w:outlineLvl w:val="9"/>
    </w:pPr>
  </w:style>
  <w:style w:type="paragraph" w:customStyle="1" w:styleId="TytuPOP">
    <w:name w:val="Tytuł POP"/>
    <w:basedOn w:val="Normalny"/>
    <w:link w:val="TytuPOPZnak"/>
    <w:rsid w:val="008B42C8"/>
    <w:rPr>
      <w:rFonts w:ascii="Cambria" w:hAnsi="Cambria"/>
      <w:b/>
      <w:sz w:val="48"/>
      <w:szCs w:val="48"/>
    </w:rPr>
  </w:style>
  <w:style w:type="character" w:customStyle="1" w:styleId="TytuPOPZnak">
    <w:name w:val="Tytuł POP Znak"/>
    <w:link w:val="TytuPOP"/>
    <w:locked/>
    <w:rsid w:val="008B42C8"/>
    <w:rPr>
      <w:rFonts w:ascii="Cambria" w:hAnsi="Cambria"/>
      <w:b/>
      <w:sz w:val="48"/>
      <w:szCs w:val="48"/>
      <w:lang w:val="pl-PL" w:eastAsia="pl-PL" w:bidi="ar-SA"/>
    </w:rPr>
  </w:style>
  <w:style w:type="paragraph" w:customStyle="1" w:styleId="font7">
    <w:name w:val="font7"/>
    <w:basedOn w:val="Normalny"/>
    <w:rsid w:val="008B42C8"/>
    <w:pPr>
      <w:spacing w:before="100" w:beforeAutospacing="1" w:after="100" w:afterAutospacing="1"/>
    </w:pPr>
    <w:rPr>
      <w:b/>
      <w:bCs/>
      <w:sz w:val="18"/>
      <w:szCs w:val="18"/>
    </w:rPr>
  </w:style>
  <w:style w:type="paragraph" w:customStyle="1" w:styleId="font8">
    <w:name w:val="font8"/>
    <w:basedOn w:val="Normalny"/>
    <w:rsid w:val="008B42C8"/>
    <w:pPr>
      <w:spacing w:before="100" w:beforeAutospacing="1" w:after="100" w:afterAutospacing="1"/>
    </w:pPr>
    <w:rPr>
      <w:sz w:val="18"/>
      <w:szCs w:val="18"/>
    </w:rPr>
  </w:style>
  <w:style w:type="paragraph" w:customStyle="1" w:styleId="xl91">
    <w:name w:val="xl91"/>
    <w:basedOn w:val="Normalny"/>
    <w:rsid w:val="008B42C8"/>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normalKra">
    <w:name w:val="normal Kra"/>
    <w:basedOn w:val="nag1BP"/>
    <w:link w:val="normalKraZnak"/>
    <w:rsid w:val="008B42C8"/>
    <w:pPr>
      <w:spacing w:before="120" w:after="120"/>
      <w:ind w:left="0" w:firstLine="0"/>
      <w:jc w:val="both"/>
    </w:pPr>
    <w:rPr>
      <w:rFonts w:ascii="Trebuchet MS" w:hAnsi="Trebuchet MS"/>
      <w:b w:val="0"/>
      <w:sz w:val="20"/>
      <w:szCs w:val="20"/>
    </w:rPr>
  </w:style>
  <w:style w:type="paragraph" w:customStyle="1" w:styleId="nagwek1Kra">
    <w:name w:val="nagłówek 1 Kra"/>
    <w:basedOn w:val="Nagwek1"/>
    <w:link w:val="nagwek1KraZnak"/>
    <w:rsid w:val="008B42C8"/>
    <w:pPr>
      <w:numPr>
        <w:numId w:val="11"/>
      </w:numPr>
      <w:spacing w:before="0" w:after="240"/>
      <w:ind w:left="357" w:hanging="357"/>
    </w:pPr>
    <w:rPr>
      <w:rFonts w:ascii="Trebuchet MS" w:hAnsi="Trebuchet MS"/>
      <w:color w:val="333366"/>
    </w:rPr>
  </w:style>
  <w:style w:type="character" w:customStyle="1" w:styleId="normalKraZnak">
    <w:name w:val="normal Kra Znak"/>
    <w:link w:val="normalKra"/>
    <w:locked/>
    <w:rsid w:val="008B42C8"/>
    <w:rPr>
      <w:rFonts w:ascii="Trebuchet MS" w:hAnsi="Trebuchet MS"/>
      <w:b/>
      <w:bCs/>
      <w:color w:val="365F91"/>
      <w:kern w:val="32"/>
      <w:sz w:val="32"/>
      <w:szCs w:val="32"/>
      <w:lang w:val="pl-PL" w:eastAsia="pl-PL" w:bidi="ar-SA"/>
    </w:rPr>
  </w:style>
  <w:style w:type="paragraph" w:customStyle="1" w:styleId="nagwek2Kra">
    <w:name w:val="nagłówek 2 Kra"/>
    <w:basedOn w:val="nag2BP"/>
    <w:link w:val="nagwek2KraZnak"/>
    <w:rsid w:val="008B42C8"/>
    <w:pPr>
      <w:numPr>
        <w:numId w:val="12"/>
      </w:numPr>
      <w:spacing w:after="120" w:line="240" w:lineRule="auto"/>
      <w:ind w:left="357" w:hanging="357"/>
    </w:pPr>
    <w:rPr>
      <w:rFonts w:ascii="Trebuchet MS" w:hAnsi="Trebuchet MS"/>
      <w:i w:val="0"/>
      <w:color w:val="333366"/>
      <w:sz w:val="24"/>
      <w:szCs w:val="24"/>
    </w:rPr>
  </w:style>
  <w:style w:type="character" w:customStyle="1" w:styleId="nagwek1KraZnak">
    <w:name w:val="nagłówek 1 Kra Znak"/>
    <w:link w:val="nagwek1Kra"/>
    <w:locked/>
    <w:rsid w:val="008B42C8"/>
    <w:rPr>
      <w:rFonts w:ascii="Trebuchet MS" w:hAnsi="Trebuchet MS"/>
      <w:b/>
      <w:bCs/>
      <w:color w:val="333366"/>
      <w:sz w:val="28"/>
      <w:szCs w:val="28"/>
    </w:rPr>
  </w:style>
  <w:style w:type="paragraph" w:customStyle="1" w:styleId="nagwek3Kra">
    <w:name w:val="nagłówek 3 Kra"/>
    <w:basedOn w:val="Styl2"/>
    <w:link w:val="nagwek3KraZnak"/>
    <w:rsid w:val="008B42C8"/>
    <w:pPr>
      <w:numPr>
        <w:ilvl w:val="0"/>
        <w:numId w:val="14"/>
      </w:numPr>
      <w:pBdr>
        <w:top w:val="single" w:sz="4" w:space="1" w:color="000000" w:shadow="1"/>
        <w:left w:val="single" w:sz="4" w:space="4" w:color="000000" w:shadow="1"/>
        <w:bottom w:val="single" w:sz="4" w:space="1" w:color="000000" w:shadow="1"/>
        <w:right w:val="single" w:sz="4" w:space="4" w:color="000000" w:shadow="1"/>
      </w:pBdr>
      <w:shd w:val="clear" w:color="auto" w:fill="333366"/>
      <w:tabs>
        <w:tab w:val="num" w:pos="720"/>
      </w:tabs>
      <w:spacing w:after="120"/>
    </w:pPr>
    <w:rPr>
      <w:rFonts w:ascii="Trebuchet MS" w:hAnsi="Trebuchet MS"/>
      <w:iCs/>
      <w:color w:val="FFFFFF"/>
      <w:sz w:val="20"/>
      <w:szCs w:val="20"/>
    </w:rPr>
  </w:style>
  <w:style w:type="character" w:customStyle="1" w:styleId="nagwek2KraZnak">
    <w:name w:val="nagłówek 2 Kra Znak"/>
    <w:link w:val="nagwek2Kra"/>
    <w:locked/>
    <w:rsid w:val="008B42C8"/>
    <w:rPr>
      <w:rFonts w:ascii="Trebuchet MS" w:hAnsi="Trebuchet MS"/>
      <w:b/>
      <w:bCs/>
      <w:iCs/>
      <w:color w:val="333366"/>
      <w:sz w:val="24"/>
      <w:szCs w:val="24"/>
    </w:rPr>
  </w:style>
  <w:style w:type="paragraph" w:customStyle="1" w:styleId="nagwek4Kra">
    <w:name w:val="nagłówek 4 Kra"/>
    <w:basedOn w:val="Styl2"/>
    <w:link w:val="nagwek4KraZnak"/>
    <w:rsid w:val="008B42C8"/>
    <w:pPr>
      <w:numPr>
        <w:ilvl w:val="0"/>
        <w:numId w:val="0"/>
      </w:numPr>
      <w:spacing w:before="120" w:after="120"/>
    </w:pPr>
    <w:rPr>
      <w:rFonts w:ascii="Trebuchet MS" w:hAnsi="Trebuchet MS"/>
      <w:i w:val="0"/>
      <w:color w:val="333366"/>
      <w:sz w:val="20"/>
      <w:szCs w:val="20"/>
    </w:rPr>
  </w:style>
  <w:style w:type="character" w:customStyle="1" w:styleId="nagwek3KraZnak">
    <w:name w:val="nagłówek 3 Kra Znak"/>
    <w:link w:val="nagwek3Kra"/>
    <w:locked/>
    <w:rsid w:val="008B42C8"/>
    <w:rPr>
      <w:rFonts w:ascii="Trebuchet MS" w:hAnsi="Trebuchet MS" w:cs="Arial"/>
      <w:b/>
      <w:bCs/>
      <w:i/>
      <w:iCs/>
      <w:color w:val="FFFFFF"/>
      <w:shd w:val="clear" w:color="auto" w:fill="333366"/>
    </w:rPr>
  </w:style>
  <w:style w:type="paragraph" w:customStyle="1" w:styleId="nagtabelKra">
    <w:name w:val="nagł tabel Kra"/>
    <w:basedOn w:val="Default"/>
    <w:link w:val="nagtabelZnak"/>
    <w:rsid w:val="008B42C8"/>
    <w:pPr>
      <w:tabs>
        <w:tab w:val="left" w:pos="567"/>
      </w:tabs>
      <w:spacing w:after="120"/>
      <w:jc w:val="center"/>
    </w:pPr>
    <w:rPr>
      <w:rFonts w:ascii="Trebuchet MS" w:hAnsi="Trebuchet MS" w:cs="Times New Roman"/>
      <w:b/>
      <w:color w:val="auto"/>
      <w:sz w:val="18"/>
      <w:szCs w:val="18"/>
      <w:lang w:eastAsia="en-US"/>
    </w:rPr>
  </w:style>
  <w:style w:type="character" w:customStyle="1" w:styleId="nagwek4KraZnak">
    <w:name w:val="nagłówek 4 Kra Znak"/>
    <w:link w:val="nagwek4Kra"/>
    <w:locked/>
    <w:rsid w:val="008B42C8"/>
    <w:rPr>
      <w:rFonts w:ascii="Trebuchet MS" w:hAnsi="Trebuchet MS" w:cs="Arial"/>
      <w:b/>
      <w:bCs/>
      <w:i/>
      <w:color w:val="333366"/>
      <w:sz w:val="26"/>
      <w:szCs w:val="26"/>
      <w:lang w:val="pl-PL" w:eastAsia="pl-PL" w:bidi="ar-SA"/>
    </w:rPr>
  </w:style>
  <w:style w:type="paragraph" w:customStyle="1" w:styleId="DSpodpistab">
    <w:name w:val="DS_podpis tab"/>
    <w:basedOn w:val="podpistabK"/>
    <w:link w:val="DSpodpistabZnak"/>
    <w:rsid w:val="008B42C8"/>
    <w:pPr>
      <w:jc w:val="both"/>
    </w:pPr>
    <w:rPr>
      <w:rFonts w:ascii="Calibri" w:hAnsi="Calibri"/>
      <w:sz w:val="18"/>
    </w:rPr>
  </w:style>
  <w:style w:type="character" w:customStyle="1" w:styleId="DefaultZnak">
    <w:name w:val="Default Znak"/>
    <w:link w:val="Default"/>
    <w:locked/>
    <w:rsid w:val="008B42C8"/>
    <w:rPr>
      <w:rFonts w:ascii="Arial" w:hAnsi="Arial" w:cs="Arial"/>
      <w:color w:val="000000"/>
      <w:sz w:val="24"/>
      <w:szCs w:val="24"/>
      <w:lang w:val="pl-PL" w:eastAsia="pl-PL" w:bidi="ar-SA"/>
    </w:rPr>
  </w:style>
  <w:style w:type="character" w:customStyle="1" w:styleId="nagtabelZnak">
    <w:name w:val="nagł tabel Znak"/>
    <w:link w:val="nagtabelKra"/>
    <w:locked/>
    <w:rsid w:val="008B42C8"/>
    <w:rPr>
      <w:rFonts w:ascii="Trebuchet MS" w:hAnsi="Trebuchet MS" w:cs="Arial"/>
      <w:b/>
      <w:color w:val="000000"/>
      <w:sz w:val="18"/>
      <w:szCs w:val="18"/>
      <w:lang w:val="pl-PL" w:eastAsia="en-US" w:bidi="ar-SA"/>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8B42C8"/>
    <w:rPr>
      <w:rFonts w:ascii="Trebuchet MS" w:hAnsi="Trebuchet MS"/>
      <w:bCs/>
      <w:i/>
      <w:sz w:val="16"/>
      <w:szCs w:val="18"/>
      <w:lang w:val="pl-PL" w:eastAsia="pl-PL" w:bidi="ar-SA"/>
    </w:rPr>
  </w:style>
  <w:style w:type="character" w:customStyle="1" w:styleId="DSpodpistabZnak">
    <w:name w:val="DS_podpis tab Znak"/>
    <w:link w:val="DSpodpistab"/>
    <w:locked/>
    <w:rsid w:val="008B42C8"/>
    <w:rPr>
      <w:rFonts w:ascii="Calibri" w:hAnsi="Calibri"/>
      <w:bCs/>
      <w:i/>
      <w:sz w:val="18"/>
      <w:szCs w:val="16"/>
      <w:lang w:val="pl-PL" w:eastAsia="pl-PL" w:bidi="ar-SA"/>
    </w:rPr>
  </w:style>
  <w:style w:type="paragraph" w:customStyle="1" w:styleId="DSnagspis">
    <w:name w:val="DS_nag_spis"/>
    <w:basedOn w:val="Nagwek1"/>
    <w:link w:val="DSnagspisZnak"/>
    <w:rsid w:val="008B42C8"/>
    <w:pPr>
      <w:keepLines w:val="0"/>
      <w:tabs>
        <w:tab w:val="left" w:pos="567"/>
      </w:tabs>
      <w:suppressAutoHyphens/>
      <w:spacing w:before="360" w:after="240"/>
      <w:ind w:left="431" w:hanging="431"/>
    </w:pPr>
    <w:rPr>
      <w:rFonts w:ascii="Calibri" w:hAnsi="Calibri" w:cs="Arial"/>
      <w:color w:val="006600"/>
      <w:kern w:val="28"/>
      <w:szCs w:val="32"/>
      <w:lang w:eastAsia="ar-SA"/>
    </w:rPr>
  </w:style>
  <w:style w:type="character" w:customStyle="1" w:styleId="DSnagspisZnak">
    <w:name w:val="DS_nag_spis Znak"/>
    <w:link w:val="DSnagspis"/>
    <w:locked/>
    <w:rsid w:val="008B42C8"/>
    <w:rPr>
      <w:rFonts w:ascii="Calibri" w:hAnsi="Calibri" w:cs="Arial"/>
      <w:b/>
      <w:bCs/>
      <w:color w:val="006600"/>
      <w:kern w:val="28"/>
      <w:sz w:val="28"/>
      <w:szCs w:val="32"/>
      <w:lang w:val="pl-PL" w:eastAsia="ar-SA" w:bidi="ar-SA"/>
    </w:rPr>
  </w:style>
  <w:style w:type="paragraph" w:customStyle="1" w:styleId="naglowek3">
    <w:name w:val="naglowek 3"/>
    <w:basedOn w:val="Nagwek2"/>
    <w:link w:val="naglowek3Znak"/>
    <w:rsid w:val="008B42C8"/>
    <w:pPr>
      <w:pBdr>
        <w:top w:val="single" w:sz="2" w:space="1" w:color="000000" w:shadow="1"/>
        <w:left w:val="single" w:sz="2" w:space="1" w:color="000000" w:shadow="1"/>
        <w:bottom w:val="single" w:sz="2" w:space="1" w:color="000000" w:shadow="1"/>
        <w:right w:val="single" w:sz="2" w:space="1" w:color="000000" w:shadow="1"/>
      </w:pBdr>
      <w:shd w:val="clear" w:color="auto" w:fill="333366"/>
      <w:tabs>
        <w:tab w:val="left" w:pos="567"/>
      </w:tabs>
      <w:suppressAutoHyphens/>
      <w:spacing w:before="403" w:after="233"/>
      <w:ind w:left="720" w:hanging="720"/>
    </w:pPr>
    <w:rPr>
      <w:color w:val="FFFFFF"/>
      <w:sz w:val="20"/>
      <w:lang w:eastAsia="ar-SA"/>
    </w:rPr>
  </w:style>
  <w:style w:type="character" w:customStyle="1" w:styleId="naglowek3Znak">
    <w:name w:val="naglowek 3 Znak"/>
    <w:link w:val="naglowek3"/>
    <w:locked/>
    <w:rsid w:val="008B42C8"/>
    <w:rPr>
      <w:rFonts w:ascii="Trebuchet MS" w:hAnsi="Trebuchet MS"/>
      <w:b/>
      <w:bCs/>
      <w:iCs/>
      <w:caps/>
      <w:color w:val="FFFFFF"/>
      <w:sz w:val="24"/>
      <w:szCs w:val="24"/>
      <w:lang w:val="pl-PL" w:eastAsia="ar-SA" w:bidi="ar-SA"/>
    </w:rPr>
  </w:style>
  <w:style w:type="paragraph" w:customStyle="1" w:styleId="Knagl1">
    <w:name w:val="Knagl1"/>
    <w:basedOn w:val="DSnagspis"/>
    <w:link w:val="Knagl1Znak"/>
    <w:rsid w:val="008B42C8"/>
    <w:pPr>
      <w:numPr>
        <w:numId w:val="15"/>
      </w:numPr>
      <w:ind w:left="720"/>
    </w:pPr>
  </w:style>
  <w:style w:type="paragraph" w:customStyle="1" w:styleId="DSnagl1">
    <w:name w:val="DS_nagl1"/>
    <w:basedOn w:val="Styl1"/>
    <w:link w:val="DSnagl1Znak"/>
    <w:rsid w:val="008B42C8"/>
    <w:pPr>
      <w:numPr>
        <w:numId w:val="0"/>
      </w:numPr>
      <w:spacing w:before="0" w:after="240"/>
    </w:pPr>
    <w:rPr>
      <w:rFonts w:ascii="Calibri" w:hAnsi="Calibri"/>
      <w:sz w:val="32"/>
    </w:rPr>
  </w:style>
  <w:style w:type="character" w:customStyle="1" w:styleId="Knagl1Znak">
    <w:name w:val="Knagl1 Znak"/>
    <w:link w:val="Knagl1"/>
    <w:locked/>
    <w:rsid w:val="008B42C8"/>
    <w:rPr>
      <w:rFonts w:ascii="Calibri" w:hAnsi="Calibri" w:cs="Arial"/>
      <w:b/>
      <w:bCs/>
      <w:color w:val="006600"/>
      <w:kern w:val="28"/>
      <w:sz w:val="28"/>
      <w:szCs w:val="32"/>
      <w:lang w:val="pl-PL" w:eastAsia="ar-SA" w:bidi="ar-SA"/>
    </w:rPr>
  </w:style>
  <w:style w:type="paragraph" w:customStyle="1" w:styleId="Knagl32">
    <w:name w:val="Knagl3.2"/>
    <w:basedOn w:val="naglowek3"/>
    <w:link w:val="Knagl32Znak"/>
    <w:rsid w:val="008B42C8"/>
    <w:pPr>
      <w:spacing w:before="240" w:after="120"/>
      <w:ind w:left="0" w:firstLine="0"/>
    </w:pPr>
  </w:style>
  <w:style w:type="character" w:customStyle="1" w:styleId="DSnagl1Znak">
    <w:name w:val="DS_nagl1 Znak"/>
    <w:link w:val="DSnagl1"/>
    <w:locked/>
    <w:rsid w:val="008B42C8"/>
    <w:rPr>
      <w:rFonts w:ascii="Calibri" w:hAnsi="Calibri" w:cs="Arial"/>
      <w:b/>
      <w:bCs/>
      <w:iCs/>
      <w:caps/>
      <w:color w:val="006600"/>
      <w:kern w:val="28"/>
      <w:sz w:val="32"/>
      <w:szCs w:val="24"/>
      <w:lang w:val="pl-PL" w:eastAsia="pl-PL" w:bidi="ar-SA"/>
    </w:rPr>
  </w:style>
  <w:style w:type="paragraph" w:customStyle="1" w:styleId="Kwypunkt">
    <w:name w:val="Kwypunkt"/>
    <w:basedOn w:val="normalBP"/>
    <w:link w:val="KwypunktZnak"/>
    <w:rsid w:val="008B42C8"/>
    <w:pPr>
      <w:numPr>
        <w:numId w:val="16"/>
      </w:numPr>
      <w:spacing w:line="240" w:lineRule="auto"/>
    </w:pPr>
    <w:rPr>
      <w:rFonts w:ascii="Trebuchet MS" w:hAnsi="Trebuchet MS"/>
      <w:sz w:val="20"/>
      <w:szCs w:val="20"/>
    </w:rPr>
  </w:style>
  <w:style w:type="character" w:customStyle="1" w:styleId="Knagl32Znak">
    <w:name w:val="Knagl3.2 Znak"/>
    <w:basedOn w:val="naglowek3Znak"/>
    <w:link w:val="Knagl32"/>
    <w:locked/>
    <w:rsid w:val="008B42C8"/>
    <w:rPr>
      <w:rFonts w:ascii="Trebuchet MS" w:hAnsi="Trebuchet MS"/>
      <w:b/>
      <w:bCs/>
      <w:iCs/>
      <w:caps/>
      <w:color w:val="FFFFFF"/>
      <w:sz w:val="24"/>
      <w:szCs w:val="24"/>
      <w:lang w:val="pl-PL" w:eastAsia="ar-SA" w:bidi="ar-SA"/>
    </w:rPr>
  </w:style>
  <w:style w:type="paragraph" w:customStyle="1" w:styleId="Kpodtytul">
    <w:name w:val="Kpodtytul"/>
    <w:basedOn w:val="Nagowek3"/>
    <w:link w:val="KpodtytulZnak"/>
    <w:rsid w:val="008B42C8"/>
    <w:pPr>
      <w:numPr>
        <w:numId w:val="0"/>
      </w:numPr>
      <w:ind w:left="360" w:hanging="360"/>
    </w:pPr>
    <w:rPr>
      <w:rFonts w:ascii="Trebuchet MS" w:hAnsi="Trebuchet MS"/>
      <w:i w:val="0"/>
      <w:color w:val="333366"/>
      <w:sz w:val="22"/>
      <w:szCs w:val="22"/>
    </w:rPr>
  </w:style>
  <w:style w:type="character" w:customStyle="1" w:styleId="KwypunktZnak">
    <w:name w:val="Kwypunkt Znak"/>
    <w:link w:val="Kwypunkt"/>
    <w:locked/>
    <w:rsid w:val="008B42C8"/>
    <w:rPr>
      <w:rFonts w:ascii="Trebuchet MS" w:hAnsi="Trebuchet MS"/>
    </w:rPr>
  </w:style>
  <w:style w:type="paragraph" w:customStyle="1" w:styleId="Ktytul">
    <w:name w:val="Ktytul"/>
    <w:basedOn w:val="Kpodtytul"/>
    <w:link w:val="KtytulZnak"/>
    <w:rsid w:val="008B42C8"/>
  </w:style>
  <w:style w:type="character" w:customStyle="1" w:styleId="KpodtytulZnak">
    <w:name w:val="Kpodtytul Znak"/>
    <w:link w:val="Kpodtytul"/>
    <w:locked/>
    <w:rsid w:val="008B42C8"/>
    <w:rPr>
      <w:rFonts w:ascii="Trebuchet MS" w:hAnsi="Trebuchet MS" w:cs="Arial"/>
      <w:b/>
      <w:bCs/>
      <w:i/>
      <w:color w:val="333366"/>
      <w:sz w:val="22"/>
      <w:szCs w:val="22"/>
      <w:lang w:val="pl-PL" w:eastAsia="pl-PL" w:bidi="ar-SA"/>
    </w:rPr>
  </w:style>
  <w:style w:type="paragraph" w:customStyle="1" w:styleId="DSpowyr">
    <w:name w:val="DS_powyr"/>
    <w:basedOn w:val="normalnyakapit"/>
    <w:next w:val="DSnormal"/>
    <w:link w:val="DSpowyrZnak"/>
    <w:rsid w:val="008B42C8"/>
    <w:pPr>
      <w:spacing w:before="240" w:after="120" w:line="240" w:lineRule="auto"/>
    </w:pPr>
    <w:rPr>
      <w:rFonts w:ascii="Calibri" w:hAnsi="Calibri"/>
      <w:sz w:val="22"/>
      <w:szCs w:val="18"/>
    </w:rPr>
  </w:style>
  <w:style w:type="character" w:customStyle="1" w:styleId="KtytulZnak">
    <w:name w:val="Ktytul Znak"/>
    <w:basedOn w:val="KpodtytulZnak"/>
    <w:link w:val="Ktytul"/>
    <w:locked/>
    <w:rsid w:val="008B42C8"/>
    <w:rPr>
      <w:rFonts w:ascii="Trebuchet MS" w:hAnsi="Trebuchet MS" w:cs="Arial"/>
      <w:b/>
      <w:bCs/>
      <w:i/>
      <w:color w:val="333366"/>
      <w:sz w:val="22"/>
      <w:szCs w:val="22"/>
      <w:lang w:val="pl-PL" w:eastAsia="pl-PL" w:bidi="ar-SA"/>
    </w:rPr>
  </w:style>
  <w:style w:type="paragraph" w:customStyle="1" w:styleId="DStytul">
    <w:name w:val="DS_tytul"/>
    <w:basedOn w:val="StylArial11ptWyjustowanyPierwszywiersz125cmInterli"/>
    <w:link w:val="DStytulZnak"/>
    <w:rsid w:val="008B42C8"/>
    <w:pPr>
      <w:spacing w:before="240" w:after="240" w:line="240" w:lineRule="auto"/>
      <w:ind w:firstLine="709"/>
    </w:pPr>
    <w:rPr>
      <w:rFonts w:ascii="Calibri" w:hAnsi="Calibri"/>
      <w:b/>
      <w:sz w:val="72"/>
    </w:rPr>
  </w:style>
  <w:style w:type="character" w:customStyle="1" w:styleId="DSpowyrZnak">
    <w:name w:val="DS_powyr Znak"/>
    <w:link w:val="DSpowyr"/>
    <w:locked/>
    <w:rsid w:val="008B42C8"/>
    <w:rPr>
      <w:rFonts w:ascii="Calibri" w:hAnsi="Calibri"/>
      <w:b/>
      <w:i/>
      <w:sz w:val="22"/>
      <w:szCs w:val="18"/>
      <w:lang w:val="pl-PL" w:eastAsia="pl-PL" w:bidi="ar-SA"/>
    </w:rPr>
  </w:style>
  <w:style w:type="paragraph" w:customStyle="1" w:styleId="DSnormal">
    <w:name w:val="DS_normal"/>
    <w:basedOn w:val="normalBP"/>
    <w:link w:val="DSnormalZnak"/>
    <w:rsid w:val="008B42C8"/>
    <w:pPr>
      <w:spacing w:before="120" w:after="120" w:line="240" w:lineRule="auto"/>
    </w:pPr>
    <w:rPr>
      <w:rFonts w:ascii="Calibri" w:hAnsi="Calibri"/>
      <w:sz w:val="20"/>
      <w:szCs w:val="20"/>
    </w:rPr>
  </w:style>
  <w:style w:type="character" w:customStyle="1" w:styleId="DStytulZnak">
    <w:name w:val="DS_tytul Znak"/>
    <w:link w:val="DStytul"/>
    <w:locked/>
    <w:rsid w:val="008B42C8"/>
    <w:rPr>
      <w:rFonts w:ascii="Calibri" w:hAnsi="Calibri" w:cs="Arial"/>
      <w:b/>
      <w:bCs/>
      <w:i/>
      <w:color w:val="333366"/>
      <w:sz w:val="72"/>
      <w:szCs w:val="26"/>
      <w:lang w:val="pl-PL" w:eastAsia="pl-PL" w:bidi="ar-SA"/>
    </w:rPr>
  </w:style>
  <w:style w:type="character" w:customStyle="1" w:styleId="DSnormalZnak">
    <w:name w:val="DS_normal Znak"/>
    <w:link w:val="DSnormal"/>
    <w:locked/>
    <w:rsid w:val="008B42C8"/>
    <w:rPr>
      <w:rFonts w:ascii="Calibri" w:hAnsi="Calibri"/>
      <w:sz w:val="22"/>
      <w:szCs w:val="22"/>
      <w:lang w:val="pl-PL" w:eastAsia="pl-PL" w:bidi="ar-SA"/>
    </w:rPr>
  </w:style>
  <w:style w:type="paragraph" w:customStyle="1" w:styleId="Knagl22">
    <w:name w:val="Knagl2.2"/>
    <w:basedOn w:val="nagwek2Kra"/>
    <w:link w:val="Knagl22Znak"/>
    <w:rsid w:val="008B42C8"/>
    <w:pPr>
      <w:ind w:left="720" w:hanging="360"/>
    </w:pPr>
  </w:style>
  <w:style w:type="paragraph" w:customStyle="1" w:styleId="Ktabela">
    <w:name w:val="Ktabela"/>
    <w:basedOn w:val="Legenda"/>
    <w:link w:val="KtabelaZnak"/>
    <w:rsid w:val="008B42C8"/>
    <w:rPr>
      <w:szCs w:val="16"/>
    </w:rPr>
  </w:style>
  <w:style w:type="character" w:customStyle="1" w:styleId="Knagl22Znak">
    <w:name w:val="Knagl2.2 Znak"/>
    <w:link w:val="Knagl22"/>
    <w:locked/>
    <w:rsid w:val="008B42C8"/>
    <w:rPr>
      <w:rFonts w:ascii="Trebuchet MS" w:hAnsi="Trebuchet MS"/>
      <w:b/>
      <w:bCs/>
      <w:iCs/>
      <w:color w:val="333366"/>
      <w:sz w:val="24"/>
      <w:szCs w:val="24"/>
    </w:rPr>
  </w:style>
  <w:style w:type="character" w:customStyle="1" w:styleId="KtabelaZnak">
    <w:name w:val="Ktabela Znak"/>
    <w:link w:val="Ktabela"/>
    <w:locked/>
    <w:rsid w:val="008B42C8"/>
    <w:rPr>
      <w:rFonts w:ascii="Trebuchet MS" w:hAnsi="Trebuchet MS"/>
      <w:bCs/>
      <w:i/>
      <w:sz w:val="16"/>
      <w:szCs w:val="16"/>
      <w:lang w:val="pl-PL" w:eastAsia="pl-PL" w:bidi="ar-SA"/>
    </w:rPr>
  </w:style>
  <w:style w:type="paragraph" w:customStyle="1" w:styleId="DSwyr">
    <w:name w:val="DS_wyr"/>
    <w:basedOn w:val="nagwek2Kra"/>
    <w:next w:val="Knagl22"/>
    <w:rsid w:val="008B42C8"/>
    <w:pPr>
      <w:numPr>
        <w:numId w:val="0"/>
      </w:numPr>
    </w:pPr>
    <w:rPr>
      <w:rFonts w:ascii="Calibri" w:hAnsi="Calibri"/>
      <w:color w:val="006600"/>
      <w:sz w:val="22"/>
    </w:rPr>
  </w:style>
  <w:style w:type="paragraph" w:customStyle="1" w:styleId="Kpunkty">
    <w:name w:val="K punkty"/>
    <w:basedOn w:val="normalKra"/>
    <w:link w:val="KpunktyZnak"/>
    <w:rsid w:val="008B42C8"/>
    <w:pPr>
      <w:spacing w:before="0" w:after="0"/>
      <w:ind w:left="357"/>
    </w:pPr>
  </w:style>
  <w:style w:type="character" w:customStyle="1" w:styleId="KpunktyZnak">
    <w:name w:val="K punkty Znak"/>
    <w:basedOn w:val="normalKraZnak"/>
    <w:link w:val="Kpunkty"/>
    <w:locked/>
    <w:rsid w:val="008B42C8"/>
    <w:rPr>
      <w:rFonts w:ascii="Trebuchet MS" w:hAnsi="Trebuchet MS"/>
      <w:b/>
      <w:bCs/>
      <w:color w:val="365F91"/>
      <w:kern w:val="32"/>
      <w:sz w:val="32"/>
      <w:szCs w:val="32"/>
      <w:lang w:val="pl-PL" w:eastAsia="pl-PL" w:bidi="ar-SA"/>
    </w:rPr>
  </w:style>
  <w:style w:type="paragraph" w:customStyle="1" w:styleId="Krawyl">
    <w:name w:val="Kra wyl"/>
    <w:basedOn w:val="normalKra"/>
    <w:link w:val="KrawylZnak"/>
    <w:rsid w:val="008B42C8"/>
    <w:pPr>
      <w:spacing w:before="0" w:after="0"/>
    </w:pPr>
  </w:style>
  <w:style w:type="character" w:customStyle="1" w:styleId="KrawylZnak">
    <w:name w:val="Kra wyl Znak"/>
    <w:basedOn w:val="normalKraZnak"/>
    <w:link w:val="Krawyl"/>
    <w:locked/>
    <w:rsid w:val="008B42C8"/>
    <w:rPr>
      <w:rFonts w:ascii="Trebuchet MS" w:hAnsi="Trebuchet MS"/>
      <w:b/>
      <w:bCs/>
      <w:color w:val="365F91"/>
      <w:kern w:val="32"/>
      <w:sz w:val="32"/>
      <w:szCs w:val="32"/>
      <w:lang w:val="pl-PL" w:eastAsia="pl-PL" w:bidi="ar-SA"/>
    </w:rPr>
  </w:style>
  <w:style w:type="paragraph" w:customStyle="1" w:styleId="Kpunkty0">
    <w:name w:val="Kpunkty"/>
    <w:basedOn w:val="normalKra"/>
    <w:link w:val="KpunktyZnak0"/>
    <w:rsid w:val="008B42C8"/>
    <w:pPr>
      <w:spacing w:before="0" w:after="0"/>
    </w:pPr>
  </w:style>
  <w:style w:type="character" w:customStyle="1" w:styleId="KpunktyZnak0">
    <w:name w:val="Kpunkty Znak"/>
    <w:basedOn w:val="normalKraZnak"/>
    <w:link w:val="Kpunkty0"/>
    <w:locked/>
    <w:rsid w:val="008B42C8"/>
    <w:rPr>
      <w:rFonts w:ascii="Trebuchet MS" w:hAnsi="Trebuchet MS"/>
      <w:b/>
      <w:bCs/>
      <w:color w:val="365F91"/>
      <w:kern w:val="32"/>
      <w:sz w:val="32"/>
      <w:szCs w:val="32"/>
      <w:lang w:val="pl-PL" w:eastAsia="pl-PL" w:bidi="ar-SA"/>
    </w:rPr>
  </w:style>
  <w:style w:type="table" w:customStyle="1" w:styleId="Tabela-Siatka1">
    <w:name w:val="Tabela - Siatka1"/>
    <w:rsid w:val="008B42C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2lsk">
    <w:name w:val="Styl_2_Śląsk"/>
    <w:basedOn w:val="Knagl22"/>
    <w:link w:val="Styl2lskZnak"/>
    <w:rsid w:val="008B42C8"/>
    <w:pPr>
      <w:numPr>
        <w:numId w:val="0"/>
      </w:numPr>
    </w:pPr>
    <w:rPr>
      <w:caps/>
      <w:color w:val="auto"/>
    </w:rPr>
  </w:style>
  <w:style w:type="character" w:customStyle="1" w:styleId="Styl2lskZnak">
    <w:name w:val="Styl_2_Śląsk Znak"/>
    <w:link w:val="Styl2lsk"/>
    <w:locked/>
    <w:rsid w:val="008B42C8"/>
    <w:rPr>
      <w:rFonts w:ascii="Trebuchet MS" w:hAnsi="Trebuchet MS"/>
      <w:b/>
      <w:bCs/>
      <w:iCs/>
      <w:caps/>
      <w:color w:val="333366"/>
      <w:sz w:val="24"/>
      <w:szCs w:val="24"/>
      <w:lang w:val="pl-PL" w:eastAsia="pl-PL" w:bidi="ar-SA"/>
    </w:rPr>
  </w:style>
  <w:style w:type="paragraph" w:customStyle="1" w:styleId="strumienntekstu">
    <w:name w:val="strumienn_tekstu"/>
    <w:basedOn w:val="Normalny"/>
    <w:rsid w:val="008B42C8"/>
    <w:pPr>
      <w:spacing w:after="120" w:line="360" w:lineRule="auto"/>
      <w:ind w:firstLine="454"/>
      <w:jc w:val="both"/>
    </w:pPr>
  </w:style>
  <w:style w:type="paragraph" w:customStyle="1" w:styleId="tytulltabeli">
    <w:name w:val="tytull_tabeli"/>
    <w:basedOn w:val="Normalny"/>
    <w:link w:val="tytulltabeliZnak"/>
    <w:rsid w:val="008B42C8"/>
    <w:pPr>
      <w:spacing w:after="120"/>
      <w:jc w:val="both"/>
    </w:pPr>
    <w:rPr>
      <w:sz w:val="20"/>
      <w:szCs w:val="20"/>
    </w:rPr>
  </w:style>
  <w:style w:type="character" w:customStyle="1" w:styleId="tytulltabeliZnak">
    <w:name w:val="tytull_tabeli Znak"/>
    <w:link w:val="tytulltabeli"/>
    <w:locked/>
    <w:rsid w:val="008B42C8"/>
    <w:rPr>
      <w:lang w:val="pl-PL" w:eastAsia="pl-PL" w:bidi="ar-SA"/>
    </w:rPr>
  </w:style>
  <w:style w:type="paragraph" w:customStyle="1" w:styleId="StylTrebuchetMS10ptWyjustowany">
    <w:name w:val="Styl Trebuchet MS 10 pt Wyjustowany"/>
    <w:basedOn w:val="Normalny"/>
    <w:rsid w:val="008B42C8"/>
    <w:pPr>
      <w:jc w:val="both"/>
    </w:pPr>
    <w:rPr>
      <w:rFonts w:ascii="Trebuchet MS" w:hAnsi="Trebuchet MS"/>
      <w:sz w:val="20"/>
      <w:szCs w:val="20"/>
    </w:rPr>
  </w:style>
  <w:style w:type="character" w:customStyle="1" w:styleId="tekst">
    <w:name w:val="tekst"/>
    <w:rsid w:val="008B42C8"/>
    <w:rPr>
      <w:rFonts w:cs="Times New Roman"/>
    </w:rPr>
  </w:style>
  <w:style w:type="character" w:customStyle="1" w:styleId="KnormalZnakZnakZnak">
    <w:name w:val="Knormal Znak Znak Znak"/>
    <w:link w:val="KnormalZnakZnak"/>
    <w:locked/>
    <w:rsid w:val="008B42C8"/>
    <w:rPr>
      <w:rFonts w:ascii="Trebuchet MS" w:hAnsi="Trebuchet MS"/>
      <w:lang w:bidi="ar-SA"/>
    </w:rPr>
  </w:style>
  <w:style w:type="paragraph" w:customStyle="1" w:styleId="KnormalZnakZnak">
    <w:name w:val="Knormal Znak Znak"/>
    <w:basedOn w:val="Normalny"/>
    <w:link w:val="KnormalZnakZnakZnak"/>
    <w:rsid w:val="008B42C8"/>
    <w:pPr>
      <w:spacing w:before="120" w:after="120"/>
      <w:jc w:val="both"/>
    </w:pPr>
    <w:rPr>
      <w:rFonts w:ascii="Trebuchet MS" w:hAnsi="Trebuchet MS"/>
      <w:sz w:val="20"/>
      <w:szCs w:val="20"/>
    </w:rPr>
  </w:style>
  <w:style w:type="paragraph" w:customStyle="1" w:styleId="podpistabK">
    <w:name w:val="podpis tab K"/>
    <w:basedOn w:val="Legenda"/>
    <w:link w:val="podpistabKZnak"/>
    <w:rsid w:val="008B42C8"/>
    <w:rPr>
      <w:bCs w:val="0"/>
      <w:szCs w:val="16"/>
    </w:rPr>
  </w:style>
  <w:style w:type="character" w:customStyle="1" w:styleId="podpistabKZnak">
    <w:name w:val="podpis tab K Znak"/>
    <w:link w:val="podpistabK"/>
    <w:locked/>
    <w:rsid w:val="008B42C8"/>
    <w:rPr>
      <w:rFonts w:ascii="Trebuchet MS" w:hAnsi="Trebuchet MS"/>
      <w:bCs/>
      <w:i/>
      <w:sz w:val="16"/>
      <w:szCs w:val="16"/>
      <w:lang w:val="pl-PL" w:eastAsia="pl-PL" w:bidi="ar-SA"/>
    </w:rPr>
  </w:style>
  <w:style w:type="paragraph" w:customStyle="1" w:styleId="WW-header">
    <w:name w:val="WW-header"/>
    <w:basedOn w:val="Normalny"/>
    <w:next w:val="Tekstpodstawowy"/>
    <w:rsid w:val="008B42C8"/>
    <w:pPr>
      <w:keepNext/>
      <w:widowControl w:val="0"/>
      <w:autoSpaceDE w:val="0"/>
      <w:autoSpaceDN w:val="0"/>
      <w:adjustRightInd w:val="0"/>
      <w:spacing w:before="240" w:after="120"/>
    </w:pPr>
    <w:rPr>
      <w:rFonts w:ascii="Arial" w:hAnsi="Arial" w:cs="Arial"/>
      <w:sz w:val="28"/>
      <w:szCs w:val="28"/>
    </w:rPr>
  </w:style>
  <w:style w:type="paragraph" w:customStyle="1" w:styleId="j">
    <w:name w:val="j"/>
    <w:basedOn w:val="Normalny"/>
    <w:rsid w:val="008B42C8"/>
    <w:pPr>
      <w:spacing w:before="100" w:beforeAutospacing="1" w:after="100" w:afterAutospacing="1"/>
    </w:pPr>
  </w:style>
  <w:style w:type="paragraph" w:customStyle="1" w:styleId="Punkty0">
    <w:name w:val="Punkty"/>
    <w:basedOn w:val="Normalny"/>
    <w:rsid w:val="008B42C8"/>
    <w:pPr>
      <w:tabs>
        <w:tab w:val="num" w:pos="360"/>
      </w:tabs>
      <w:spacing w:before="60" w:after="60" w:line="360" w:lineRule="auto"/>
      <w:ind w:left="360" w:hanging="360"/>
      <w:jc w:val="both"/>
    </w:pPr>
    <w:rPr>
      <w:rFonts w:ascii="Arial" w:hAnsi="Arial"/>
      <w:szCs w:val="20"/>
    </w:rPr>
  </w:style>
  <w:style w:type="paragraph" w:customStyle="1" w:styleId="Normalny3">
    <w:name w:val="Normalny+3"/>
    <w:basedOn w:val="Default"/>
    <w:next w:val="Default"/>
    <w:rsid w:val="008B42C8"/>
    <w:rPr>
      <w:rFonts w:ascii="Times New Roman" w:hAnsi="Times New Roman" w:cs="Times New Roman"/>
      <w:color w:val="auto"/>
    </w:rPr>
  </w:style>
  <w:style w:type="paragraph" w:customStyle="1" w:styleId="nagwek11">
    <w:name w:val="nagwek1"/>
    <w:basedOn w:val="Normalny"/>
    <w:rsid w:val="008B42C8"/>
    <w:pPr>
      <w:spacing w:before="100" w:beforeAutospacing="1" w:after="100" w:afterAutospacing="1"/>
    </w:pPr>
    <w:rPr>
      <w:rFonts w:ascii="Trebuchet MS" w:hAnsi="Trebuchet MS" w:cs="Trebuchet MS"/>
    </w:rPr>
  </w:style>
  <w:style w:type="paragraph" w:customStyle="1" w:styleId="Sstrefa">
    <w:name w:val="S_strefa"/>
    <w:basedOn w:val="DStytul"/>
    <w:link w:val="SstrefaZnak"/>
    <w:rsid w:val="008B42C8"/>
    <w:rPr>
      <w:u w:val="single"/>
    </w:rPr>
  </w:style>
  <w:style w:type="character" w:customStyle="1" w:styleId="SstrefaZnak">
    <w:name w:val="S_strefa Znak"/>
    <w:link w:val="Sstrefa"/>
    <w:locked/>
    <w:rsid w:val="008B42C8"/>
    <w:rPr>
      <w:rFonts w:ascii="Calibri" w:hAnsi="Calibri" w:cs="Arial"/>
      <w:b/>
      <w:bCs/>
      <w:i/>
      <w:color w:val="333366"/>
      <w:sz w:val="72"/>
      <w:szCs w:val="26"/>
      <w:u w:val="single"/>
      <w:lang w:val="pl-PL" w:eastAsia="pl-PL" w:bidi="ar-SA"/>
    </w:rPr>
  </w:style>
  <w:style w:type="character" w:customStyle="1" w:styleId="bigblack1">
    <w:name w:val="bigblack1"/>
    <w:rsid w:val="008B42C8"/>
    <w:rPr>
      <w:rFonts w:ascii="Tahoma" w:hAnsi="Tahoma" w:cs="Tahoma"/>
      <w:color w:val="000000"/>
      <w:sz w:val="27"/>
      <w:szCs w:val="27"/>
      <w:u w:val="none"/>
      <w:effect w:val="none"/>
      <w:shd w:val="clear" w:color="auto" w:fill="auto"/>
    </w:rPr>
  </w:style>
  <w:style w:type="paragraph" w:customStyle="1" w:styleId="tytuaktu">
    <w:name w:val="tytuaktu"/>
    <w:basedOn w:val="Normalny"/>
    <w:rsid w:val="008B42C8"/>
    <w:pPr>
      <w:spacing w:before="100" w:beforeAutospacing="1" w:after="100" w:afterAutospacing="1"/>
    </w:pPr>
    <w:rPr>
      <w:color w:val="000000"/>
    </w:rPr>
  </w:style>
  <w:style w:type="paragraph" w:customStyle="1" w:styleId="kpodty">
    <w:name w:val="kpodty"/>
    <w:basedOn w:val="Normalny"/>
    <w:rsid w:val="008B42C8"/>
    <w:pPr>
      <w:spacing w:before="100" w:beforeAutospacing="1" w:after="100" w:afterAutospacing="1"/>
    </w:pPr>
  </w:style>
  <w:style w:type="paragraph" w:customStyle="1" w:styleId="knormal">
    <w:name w:val="knormal"/>
    <w:basedOn w:val="Normalny"/>
    <w:rsid w:val="008B42C8"/>
    <w:pPr>
      <w:spacing w:before="100" w:beforeAutospacing="1" w:after="100" w:afterAutospacing="1"/>
    </w:pPr>
  </w:style>
  <w:style w:type="paragraph" w:customStyle="1" w:styleId="a0">
    <w:name w:val="ŚŚ"/>
    <w:basedOn w:val="Normalny"/>
    <w:rsid w:val="008B42C8"/>
    <w:pPr>
      <w:spacing w:line="360" w:lineRule="auto"/>
      <w:jc w:val="both"/>
    </w:pPr>
    <w:rPr>
      <w:szCs w:val="20"/>
    </w:rPr>
  </w:style>
  <w:style w:type="paragraph" w:customStyle="1" w:styleId="StandardowyStandardowy1Standardowy111">
    <w:name w:val="Standardowy.Standardowy1.Standardowy111"/>
    <w:rsid w:val="008B42C8"/>
    <w:pPr>
      <w:autoSpaceDE w:val="0"/>
      <w:autoSpaceDN w:val="0"/>
    </w:pPr>
    <w:rPr>
      <w:sz w:val="24"/>
      <w:szCs w:val="24"/>
    </w:rPr>
  </w:style>
  <w:style w:type="paragraph" w:customStyle="1" w:styleId="podpistabel">
    <w:name w:val="podpis_tabel"/>
    <w:basedOn w:val="Normalny"/>
    <w:link w:val="podpistabelZnak"/>
    <w:rsid w:val="008B42C8"/>
    <w:pPr>
      <w:spacing w:before="120" w:after="120"/>
    </w:pPr>
    <w:rPr>
      <w:rFonts w:ascii="Trebuchet MS" w:hAnsi="Trebuchet MS"/>
      <w:i/>
      <w:sz w:val="16"/>
      <w:szCs w:val="18"/>
      <w:lang w:eastAsia="en-US"/>
    </w:rPr>
  </w:style>
  <w:style w:type="character" w:customStyle="1" w:styleId="podpistabelZnak">
    <w:name w:val="podpis_tabel Znak"/>
    <w:link w:val="podpistabel"/>
    <w:locked/>
    <w:rsid w:val="008B42C8"/>
    <w:rPr>
      <w:rFonts w:ascii="Trebuchet MS" w:hAnsi="Trebuchet MS"/>
      <w:i/>
      <w:sz w:val="16"/>
      <w:szCs w:val="18"/>
      <w:lang w:val="pl-PL" w:eastAsia="en-US" w:bidi="ar-SA"/>
    </w:rPr>
  </w:style>
  <w:style w:type="paragraph" w:customStyle="1" w:styleId="Spodtyt">
    <w:name w:val="S_podtyt"/>
    <w:basedOn w:val="DSpowyr"/>
    <w:link w:val="SpodtytZnak"/>
    <w:rsid w:val="008B42C8"/>
    <w:rPr>
      <w:color w:val="000000"/>
    </w:rPr>
  </w:style>
  <w:style w:type="character" w:customStyle="1" w:styleId="SpodtytZnak">
    <w:name w:val="S_podtyt Znak"/>
    <w:link w:val="Spodtyt"/>
    <w:locked/>
    <w:rsid w:val="008B42C8"/>
    <w:rPr>
      <w:rFonts w:ascii="Calibri" w:hAnsi="Calibri"/>
      <w:b/>
      <w:i/>
      <w:color w:val="000000"/>
      <w:sz w:val="22"/>
      <w:szCs w:val="18"/>
      <w:lang w:val="pl-PL" w:eastAsia="pl-PL" w:bidi="ar-SA"/>
    </w:rPr>
  </w:style>
  <w:style w:type="paragraph" w:customStyle="1" w:styleId="normalKrakw">
    <w:name w:val="normal Kraków"/>
    <w:basedOn w:val="Normalny"/>
    <w:link w:val="normalKrakwZnak"/>
    <w:rsid w:val="008B42C8"/>
    <w:pPr>
      <w:spacing w:before="120" w:after="120"/>
      <w:ind w:left="714" w:hanging="357"/>
      <w:jc w:val="both"/>
    </w:pPr>
    <w:rPr>
      <w:rFonts w:ascii="Trebuchet MS" w:eastAsia="TTE16B21B8t00" w:hAnsi="Trebuchet MS"/>
      <w:sz w:val="20"/>
      <w:szCs w:val="20"/>
    </w:rPr>
  </w:style>
  <w:style w:type="character" w:customStyle="1" w:styleId="normalKrakwZnak">
    <w:name w:val="normal Kraków Znak"/>
    <w:link w:val="normalKrakw"/>
    <w:locked/>
    <w:rsid w:val="008B42C8"/>
    <w:rPr>
      <w:rFonts w:ascii="Trebuchet MS" w:eastAsia="TTE16B21B8t00" w:hAnsi="Trebuchet MS"/>
      <w:lang w:val="pl-PL" w:eastAsia="pl-PL" w:bidi="ar-SA"/>
    </w:rPr>
  </w:style>
  <w:style w:type="paragraph" w:customStyle="1" w:styleId="nagwek1Krakw">
    <w:name w:val="nagłówek 1 Kraków"/>
    <w:basedOn w:val="Normalny"/>
    <w:link w:val="nagwek1KrakwZnak"/>
    <w:rsid w:val="008B42C8"/>
    <w:pPr>
      <w:keepNext/>
      <w:spacing w:after="240"/>
      <w:ind w:left="714" w:hanging="357"/>
      <w:outlineLvl w:val="1"/>
    </w:pPr>
    <w:rPr>
      <w:rFonts w:ascii="Trebuchet MS" w:hAnsi="Trebuchet MS" w:cs="Arial"/>
      <w:b/>
      <w:bCs/>
      <w:iCs/>
      <w:color w:val="003399"/>
      <w:sz w:val="28"/>
      <w:szCs w:val="28"/>
    </w:rPr>
  </w:style>
  <w:style w:type="character" w:customStyle="1" w:styleId="nagwek1KrakwZnak">
    <w:name w:val="nagłówek 1 Kraków Znak"/>
    <w:link w:val="nagwek1Krakw"/>
    <w:locked/>
    <w:rsid w:val="008B42C8"/>
    <w:rPr>
      <w:rFonts w:ascii="Trebuchet MS" w:hAnsi="Trebuchet MS" w:cs="Arial"/>
      <w:b/>
      <w:bCs/>
      <w:iCs/>
      <w:color w:val="003399"/>
      <w:sz w:val="28"/>
      <w:szCs w:val="28"/>
      <w:lang w:val="pl-PL" w:eastAsia="pl-PL" w:bidi="ar-SA"/>
    </w:rPr>
  </w:style>
  <w:style w:type="paragraph" w:customStyle="1" w:styleId="nagwek2Krakw">
    <w:name w:val="nagłówek 2 Kraków"/>
    <w:basedOn w:val="Normalny"/>
    <w:link w:val="nagwek2KrakwZnak"/>
    <w:rsid w:val="008B42C8"/>
    <w:pPr>
      <w:keepNext/>
      <w:shd w:val="clear" w:color="auto" w:fill="003399"/>
      <w:spacing w:before="240" w:after="120"/>
      <w:ind w:left="714" w:hanging="357"/>
      <w:outlineLvl w:val="2"/>
    </w:pPr>
    <w:rPr>
      <w:rFonts w:ascii="Trebuchet MS" w:hAnsi="Trebuchet MS" w:cs="Arial"/>
      <w:b/>
      <w:bCs/>
      <w:sz w:val="20"/>
      <w:szCs w:val="20"/>
    </w:rPr>
  </w:style>
  <w:style w:type="character" w:customStyle="1" w:styleId="nagwek2KrakwZnak">
    <w:name w:val="nagłówek 2 Kraków Znak"/>
    <w:link w:val="nagwek2Krakw"/>
    <w:locked/>
    <w:rsid w:val="008B42C8"/>
    <w:rPr>
      <w:rFonts w:ascii="Trebuchet MS" w:hAnsi="Trebuchet MS" w:cs="Arial"/>
      <w:b/>
      <w:bCs/>
      <w:lang w:val="pl-PL" w:eastAsia="pl-PL" w:bidi="ar-SA"/>
    </w:rPr>
  </w:style>
  <w:style w:type="paragraph" w:customStyle="1" w:styleId="nagwek3Krakw">
    <w:name w:val="nagłówek 3 Kraków"/>
    <w:basedOn w:val="nagwek2Krakw"/>
    <w:next w:val="normalKrakw"/>
    <w:link w:val="nagwek3KrakwZnak"/>
    <w:rsid w:val="008B42C8"/>
    <w:pPr>
      <w:shd w:val="clear" w:color="auto" w:fill="auto"/>
      <w:ind w:left="1224" w:hanging="504"/>
    </w:pPr>
    <w:rPr>
      <w:color w:val="003399"/>
    </w:rPr>
  </w:style>
  <w:style w:type="character" w:customStyle="1" w:styleId="nagwek3KrakwZnak">
    <w:name w:val="nagłówek 3 Kraków Znak"/>
    <w:link w:val="nagwek3Krakw"/>
    <w:locked/>
    <w:rsid w:val="008B42C8"/>
    <w:rPr>
      <w:rFonts w:ascii="Trebuchet MS" w:hAnsi="Trebuchet MS" w:cs="Arial"/>
      <w:b/>
      <w:bCs/>
      <w:color w:val="003399"/>
      <w:lang w:val="pl-PL" w:eastAsia="pl-PL" w:bidi="ar-SA"/>
    </w:rPr>
  </w:style>
  <w:style w:type="paragraph" w:customStyle="1" w:styleId="nagtabelKrakw">
    <w:name w:val="nagł_tabel Kraków"/>
    <w:basedOn w:val="Normalny"/>
    <w:link w:val="nagtabelKrakwZnak"/>
    <w:rsid w:val="008B42C8"/>
    <w:pPr>
      <w:ind w:left="714" w:hanging="357"/>
    </w:pPr>
    <w:rPr>
      <w:rFonts w:ascii="Trebuchet MS" w:hAnsi="Trebuchet MS"/>
      <w:b/>
      <w:sz w:val="18"/>
      <w:szCs w:val="18"/>
      <w:lang w:eastAsia="en-US"/>
    </w:rPr>
  </w:style>
  <w:style w:type="character" w:customStyle="1" w:styleId="nagtabelKrakwZnak">
    <w:name w:val="nagł_tabel Kraków Znak"/>
    <w:link w:val="nagtabelKrakw"/>
    <w:locked/>
    <w:rsid w:val="008B42C8"/>
    <w:rPr>
      <w:rFonts w:ascii="Trebuchet MS" w:hAnsi="Trebuchet MS"/>
      <w:b/>
      <w:sz w:val="18"/>
      <w:szCs w:val="18"/>
      <w:lang w:val="pl-PL" w:eastAsia="en-US" w:bidi="ar-SA"/>
    </w:rPr>
  </w:style>
  <w:style w:type="paragraph" w:customStyle="1" w:styleId="Spodrozdz">
    <w:name w:val="S_podrozdz"/>
    <w:basedOn w:val="DStytul"/>
    <w:link w:val="SpodrozdzZnak"/>
    <w:rsid w:val="008B42C8"/>
    <w:rPr>
      <w:smallCaps/>
      <w:sz w:val="22"/>
    </w:rPr>
  </w:style>
  <w:style w:type="character" w:customStyle="1" w:styleId="SpodrozdzZnak">
    <w:name w:val="S_podrozdz Znak"/>
    <w:link w:val="Spodrozdz"/>
    <w:locked/>
    <w:rsid w:val="008B42C8"/>
    <w:rPr>
      <w:rFonts w:ascii="Calibri" w:hAnsi="Calibri" w:cs="Arial"/>
      <w:b/>
      <w:bCs/>
      <w:i/>
      <w:smallCaps/>
      <w:color w:val="333366"/>
      <w:sz w:val="22"/>
      <w:szCs w:val="26"/>
      <w:lang w:val="pl-PL" w:eastAsia="pl-PL" w:bidi="ar-SA"/>
    </w:rPr>
  </w:style>
  <w:style w:type="paragraph" w:customStyle="1" w:styleId="DSnagl2">
    <w:name w:val="DS_nagl2"/>
    <w:basedOn w:val="Knagl1"/>
    <w:next w:val="DSnormal"/>
    <w:link w:val="DSnagl2Znak"/>
    <w:rsid w:val="008B42C8"/>
    <w:pPr>
      <w:numPr>
        <w:numId w:val="0"/>
      </w:numPr>
      <w:pBdr>
        <w:top w:val="single" w:sz="8" w:space="1" w:color="006600"/>
        <w:left w:val="single" w:sz="8" w:space="4" w:color="006600"/>
        <w:bottom w:val="single" w:sz="8" w:space="1" w:color="006600"/>
        <w:right w:val="single" w:sz="8" w:space="4" w:color="006600"/>
      </w:pBdr>
      <w:spacing w:before="240" w:after="120"/>
    </w:pPr>
    <w:rPr>
      <w:caps/>
      <w:color w:val="auto"/>
      <w:sz w:val="24"/>
      <w:szCs w:val="24"/>
    </w:rPr>
  </w:style>
  <w:style w:type="paragraph" w:customStyle="1" w:styleId="DSwypkt">
    <w:name w:val="DS_wypkt"/>
    <w:basedOn w:val="Kwypunkt"/>
    <w:link w:val="DSwypktZnak"/>
    <w:rsid w:val="008B42C8"/>
    <w:pPr>
      <w:ind w:left="714" w:hanging="357"/>
    </w:pPr>
    <w:rPr>
      <w:rFonts w:ascii="Calibri" w:hAnsi="Calibri"/>
    </w:rPr>
  </w:style>
  <w:style w:type="character" w:customStyle="1" w:styleId="DSnagl2Znak">
    <w:name w:val="DS_nagl2 Znak"/>
    <w:link w:val="DSnagl2"/>
    <w:locked/>
    <w:rsid w:val="008B42C8"/>
    <w:rPr>
      <w:rFonts w:ascii="Calibri" w:hAnsi="Calibri" w:cs="Arial"/>
      <w:b/>
      <w:bCs/>
      <w:caps/>
      <w:color w:val="006600"/>
      <w:kern w:val="28"/>
      <w:sz w:val="24"/>
      <w:szCs w:val="24"/>
      <w:lang w:val="pl-PL" w:eastAsia="ar-SA" w:bidi="ar-SA"/>
    </w:rPr>
  </w:style>
  <w:style w:type="paragraph" w:customStyle="1" w:styleId="Nagwek2Alsk">
    <w:name w:val="Nagłówek 2A Śląsk"/>
    <w:basedOn w:val="DStytul"/>
    <w:next w:val="DSnagl3"/>
    <w:link w:val="Nagwek2AlskZnak"/>
    <w:rsid w:val="008B42C8"/>
    <w:rPr>
      <w:sz w:val="22"/>
      <w:szCs w:val="22"/>
    </w:rPr>
  </w:style>
  <w:style w:type="character" w:customStyle="1" w:styleId="DSwypktZnak">
    <w:name w:val="DS_wypkt Znak"/>
    <w:link w:val="DSwypkt"/>
    <w:locked/>
    <w:rsid w:val="008B42C8"/>
    <w:rPr>
      <w:rFonts w:ascii="Calibri" w:hAnsi="Calibri"/>
    </w:rPr>
  </w:style>
  <w:style w:type="character" w:customStyle="1" w:styleId="Nagwek2AlskZnak">
    <w:name w:val="Nagłówek 2A Śląsk Znak"/>
    <w:link w:val="Nagwek2Alsk"/>
    <w:locked/>
    <w:rsid w:val="008B42C8"/>
    <w:rPr>
      <w:rFonts w:ascii="Calibri" w:hAnsi="Calibri"/>
      <w:b/>
      <w:sz w:val="22"/>
      <w:szCs w:val="22"/>
      <w:lang w:val="pl-PL" w:eastAsia="pl-PL" w:bidi="ar-SA"/>
    </w:rPr>
  </w:style>
  <w:style w:type="paragraph" w:customStyle="1" w:styleId="podpistabKra">
    <w:name w:val="podpis tab Kra"/>
    <w:basedOn w:val="Legenda"/>
    <w:link w:val="podpistabKraZnak"/>
    <w:rsid w:val="008B42C8"/>
    <w:pPr>
      <w:spacing w:before="240"/>
      <w:jc w:val="both"/>
    </w:pPr>
    <w:rPr>
      <w:szCs w:val="16"/>
    </w:rPr>
  </w:style>
  <w:style w:type="character" w:customStyle="1" w:styleId="podpistabKraZnak">
    <w:name w:val="podpis tab Kra Znak"/>
    <w:link w:val="podpistabKra"/>
    <w:locked/>
    <w:rsid w:val="008B42C8"/>
    <w:rPr>
      <w:rFonts w:ascii="Trebuchet MS" w:hAnsi="Trebuchet MS"/>
      <w:bCs/>
      <w:i/>
      <w:sz w:val="16"/>
      <w:szCs w:val="16"/>
      <w:lang w:val="pl-PL" w:eastAsia="pl-PL" w:bidi="ar-SA"/>
    </w:rPr>
  </w:style>
  <w:style w:type="paragraph" w:customStyle="1" w:styleId="naglowek1">
    <w:name w:val="naglowek1"/>
    <w:basedOn w:val="Nagwek1"/>
    <w:link w:val="naglowek1Znak"/>
    <w:rsid w:val="008B42C8"/>
    <w:pPr>
      <w:keepLines w:val="0"/>
      <w:tabs>
        <w:tab w:val="left" w:pos="567"/>
      </w:tabs>
      <w:suppressAutoHyphens/>
      <w:spacing w:before="0" w:after="240"/>
      <w:ind w:left="432" w:hanging="432"/>
    </w:pPr>
    <w:rPr>
      <w:rFonts w:ascii="Trebuchet MS" w:hAnsi="Trebuchet MS" w:cs="Arial"/>
      <w:caps/>
      <w:color w:val="333366"/>
      <w:kern w:val="28"/>
      <w:szCs w:val="32"/>
      <w:lang w:eastAsia="ar-SA"/>
    </w:rPr>
  </w:style>
  <w:style w:type="character" w:customStyle="1" w:styleId="naglowek1Znak">
    <w:name w:val="naglowek1 Znak"/>
    <w:link w:val="naglowek1"/>
    <w:locked/>
    <w:rsid w:val="008B42C8"/>
    <w:rPr>
      <w:rFonts w:ascii="Trebuchet MS" w:hAnsi="Trebuchet MS" w:cs="Arial"/>
      <w:b/>
      <w:bCs/>
      <w:caps/>
      <w:color w:val="333366"/>
      <w:kern w:val="28"/>
      <w:sz w:val="28"/>
      <w:szCs w:val="32"/>
      <w:lang w:val="pl-PL" w:eastAsia="ar-SA" w:bidi="ar-SA"/>
    </w:rPr>
  </w:style>
  <w:style w:type="paragraph" w:customStyle="1" w:styleId="Knagl2">
    <w:name w:val="Knagl2"/>
    <w:basedOn w:val="naglowek1"/>
    <w:link w:val="Knagl2Znak"/>
    <w:rsid w:val="008B42C8"/>
    <w:pPr>
      <w:ind w:left="720" w:hanging="720"/>
    </w:pPr>
    <w:rPr>
      <w:caps w:val="0"/>
      <w:sz w:val="24"/>
      <w:szCs w:val="24"/>
    </w:rPr>
  </w:style>
  <w:style w:type="character" w:customStyle="1" w:styleId="Knagl2Znak">
    <w:name w:val="Knagl2 Znak"/>
    <w:link w:val="Knagl2"/>
    <w:locked/>
    <w:rsid w:val="008B42C8"/>
    <w:rPr>
      <w:rFonts w:ascii="Trebuchet MS" w:hAnsi="Trebuchet MS" w:cs="Arial"/>
      <w:b/>
      <w:bCs/>
      <w:caps/>
      <w:color w:val="333366"/>
      <w:kern w:val="28"/>
      <w:sz w:val="24"/>
      <w:szCs w:val="24"/>
      <w:lang w:val="pl-PL" w:eastAsia="ar-SA" w:bidi="ar-SA"/>
    </w:rPr>
  </w:style>
  <w:style w:type="paragraph" w:customStyle="1" w:styleId="Kpodty0">
    <w:name w:val="Kpodty"/>
    <w:basedOn w:val="normalnyakapit"/>
    <w:link w:val="KpodtyZnak"/>
    <w:rsid w:val="008B42C8"/>
    <w:pPr>
      <w:spacing w:before="170" w:after="113" w:line="240" w:lineRule="auto"/>
    </w:pPr>
    <w:rPr>
      <w:rFonts w:ascii="Trebuchet MS" w:hAnsi="Trebuchet MS"/>
      <w:sz w:val="18"/>
      <w:szCs w:val="18"/>
    </w:rPr>
  </w:style>
  <w:style w:type="paragraph" w:customStyle="1" w:styleId="Styt">
    <w:name w:val="S_tyt"/>
    <w:basedOn w:val="nagwek4Kra"/>
    <w:next w:val="DSnormal"/>
    <w:link w:val="StytZnak"/>
    <w:rsid w:val="008B42C8"/>
    <w:pPr>
      <w:spacing w:before="170" w:after="113"/>
    </w:pPr>
    <w:rPr>
      <w:rFonts w:ascii="Times New Roman" w:hAnsi="Times New Roman"/>
      <w:color w:val="339933"/>
      <w:sz w:val="22"/>
    </w:rPr>
  </w:style>
  <w:style w:type="character" w:customStyle="1" w:styleId="KpodtyZnak">
    <w:name w:val="Kpodty Znak"/>
    <w:link w:val="Kpodty0"/>
    <w:locked/>
    <w:rsid w:val="008B42C8"/>
    <w:rPr>
      <w:rFonts w:ascii="Trebuchet MS" w:hAnsi="Trebuchet MS"/>
      <w:b/>
      <w:i/>
      <w:sz w:val="18"/>
      <w:szCs w:val="18"/>
      <w:lang w:val="pl-PL" w:eastAsia="pl-PL" w:bidi="ar-SA"/>
    </w:rPr>
  </w:style>
  <w:style w:type="paragraph" w:customStyle="1" w:styleId="Knormal0">
    <w:name w:val="Knormal"/>
    <w:basedOn w:val="normalBP"/>
    <w:link w:val="KnormalZnak"/>
    <w:rsid w:val="008B42C8"/>
    <w:pPr>
      <w:spacing w:before="120" w:after="120" w:line="240" w:lineRule="auto"/>
    </w:pPr>
    <w:rPr>
      <w:rFonts w:ascii="Trebuchet MS" w:hAnsi="Trebuchet MS"/>
      <w:sz w:val="20"/>
      <w:szCs w:val="20"/>
    </w:rPr>
  </w:style>
  <w:style w:type="character" w:customStyle="1" w:styleId="StytZnak">
    <w:name w:val="S_tyt Znak"/>
    <w:link w:val="Styt"/>
    <w:locked/>
    <w:rsid w:val="008B42C8"/>
    <w:rPr>
      <w:rFonts w:ascii="Trebuchet MS" w:hAnsi="Trebuchet MS" w:cs="Arial"/>
      <w:b/>
      <w:bCs/>
      <w:i/>
      <w:color w:val="339933"/>
      <w:sz w:val="22"/>
      <w:szCs w:val="26"/>
      <w:lang w:val="pl-PL" w:eastAsia="pl-PL" w:bidi="ar-SA"/>
    </w:rPr>
  </w:style>
  <w:style w:type="character" w:customStyle="1" w:styleId="KnormalZnak">
    <w:name w:val="Knormal Znak"/>
    <w:link w:val="Knormal0"/>
    <w:locked/>
    <w:rsid w:val="008B42C8"/>
    <w:rPr>
      <w:rFonts w:ascii="Trebuchet MS" w:hAnsi="Trebuchet MS"/>
      <w:sz w:val="22"/>
      <w:szCs w:val="22"/>
      <w:lang w:val="pl-PL" w:eastAsia="pl-PL" w:bidi="ar-SA"/>
    </w:rPr>
  </w:style>
  <w:style w:type="paragraph" w:customStyle="1" w:styleId="Knagl221">
    <w:name w:val="Knagl2.21"/>
    <w:basedOn w:val="Normalny"/>
    <w:next w:val="Knagl22"/>
    <w:rsid w:val="008B42C8"/>
    <w:rPr>
      <w:rFonts w:ascii="Trebuchet MS" w:hAnsi="Trebuchet MS"/>
      <w:b/>
      <w:color w:val="333366"/>
    </w:rPr>
  </w:style>
  <w:style w:type="paragraph" w:customStyle="1" w:styleId="Styt0">
    <w:name w:val="Styt"/>
    <w:basedOn w:val="Styt"/>
    <w:link w:val="StytZnak0"/>
    <w:rsid w:val="008B42C8"/>
    <w:pPr>
      <w:jc w:val="center"/>
    </w:pPr>
    <w:rPr>
      <w:color w:val="auto"/>
      <w:sz w:val="72"/>
      <w:szCs w:val="72"/>
    </w:rPr>
  </w:style>
  <w:style w:type="paragraph" w:customStyle="1" w:styleId="Snagl2">
    <w:name w:val="S_nagl2"/>
    <w:basedOn w:val="Knagl2"/>
    <w:link w:val="Snagl2Znak"/>
    <w:rsid w:val="008B42C8"/>
    <w:pPr>
      <w:tabs>
        <w:tab w:val="clear" w:pos="567"/>
      </w:tabs>
    </w:pPr>
    <w:rPr>
      <w:rFonts w:ascii="Times New Roman" w:hAnsi="Times New Roman"/>
      <w:color w:val="auto"/>
      <w:sz w:val="28"/>
      <w:szCs w:val="28"/>
    </w:rPr>
  </w:style>
  <w:style w:type="character" w:customStyle="1" w:styleId="StytZnak0">
    <w:name w:val="Styt Znak"/>
    <w:link w:val="Styt0"/>
    <w:locked/>
    <w:rsid w:val="008B42C8"/>
    <w:rPr>
      <w:rFonts w:ascii="Trebuchet MS" w:hAnsi="Trebuchet MS" w:cs="Arial"/>
      <w:b/>
      <w:bCs/>
      <w:i/>
      <w:color w:val="339933"/>
      <w:sz w:val="72"/>
      <w:szCs w:val="72"/>
      <w:lang w:val="pl-PL" w:eastAsia="pl-PL" w:bidi="ar-SA"/>
    </w:rPr>
  </w:style>
  <w:style w:type="character" w:customStyle="1" w:styleId="Snagl2Znak">
    <w:name w:val="S_nagl2 Znak"/>
    <w:link w:val="Snagl2"/>
    <w:locked/>
    <w:rsid w:val="008B42C8"/>
    <w:rPr>
      <w:rFonts w:ascii="Trebuchet MS" w:hAnsi="Trebuchet MS" w:cs="Arial"/>
      <w:b/>
      <w:bCs/>
      <w:caps/>
      <w:color w:val="333366"/>
      <w:kern w:val="28"/>
      <w:sz w:val="28"/>
      <w:szCs w:val="28"/>
      <w:lang w:val="pl-PL" w:eastAsia="ar-SA" w:bidi="ar-SA"/>
    </w:rPr>
  </w:style>
  <w:style w:type="paragraph" w:customStyle="1" w:styleId="spodpistab">
    <w:name w:val="spodpistab"/>
    <w:basedOn w:val="Normalny"/>
    <w:rsid w:val="008B42C8"/>
    <w:pPr>
      <w:spacing w:before="100" w:beforeAutospacing="1" w:after="100" w:afterAutospacing="1"/>
    </w:pPr>
  </w:style>
  <w:style w:type="paragraph" w:customStyle="1" w:styleId="DSnag1">
    <w:name w:val="DS_nag1"/>
    <w:basedOn w:val="Snagl2"/>
    <w:link w:val="DSnag1Znak"/>
    <w:rsid w:val="008B42C8"/>
    <w:rPr>
      <w:rFonts w:ascii="Calibri" w:hAnsi="Calibri"/>
      <w:sz w:val="32"/>
      <w:szCs w:val="32"/>
    </w:rPr>
  </w:style>
  <w:style w:type="paragraph" w:customStyle="1" w:styleId="DSnag2">
    <w:name w:val="DS_nag2"/>
    <w:basedOn w:val="Nagwek2"/>
    <w:link w:val="DSnag2Znak"/>
    <w:rsid w:val="008B42C8"/>
    <w:pPr>
      <w:pBdr>
        <w:top w:val="single" w:sz="8" w:space="1" w:color="006600"/>
        <w:left w:val="single" w:sz="8" w:space="4" w:color="006600"/>
        <w:bottom w:val="single" w:sz="8" w:space="1" w:color="006600"/>
        <w:right w:val="single" w:sz="8" w:space="4" w:color="006600"/>
      </w:pBdr>
    </w:pPr>
    <w:rPr>
      <w:rFonts w:ascii="Calibri" w:hAnsi="Calibri"/>
    </w:rPr>
  </w:style>
  <w:style w:type="character" w:customStyle="1" w:styleId="DSnag1Znak">
    <w:name w:val="DS_nag1 Znak"/>
    <w:link w:val="DSnag1"/>
    <w:locked/>
    <w:rsid w:val="008B42C8"/>
    <w:rPr>
      <w:rFonts w:ascii="Calibri" w:hAnsi="Calibri" w:cs="Arial"/>
      <w:b/>
      <w:bCs/>
      <w:caps/>
      <w:color w:val="333366"/>
      <w:kern w:val="28"/>
      <w:sz w:val="32"/>
      <w:szCs w:val="32"/>
      <w:lang w:val="pl-PL" w:eastAsia="ar-SA" w:bidi="ar-SA"/>
    </w:rPr>
  </w:style>
  <w:style w:type="paragraph" w:customStyle="1" w:styleId="DSnag3">
    <w:name w:val="DS_nag3"/>
    <w:basedOn w:val="Nagwek2Alsk"/>
    <w:link w:val="DSnag3Znak"/>
    <w:rsid w:val="008B42C8"/>
    <w:pPr>
      <w:keepNext/>
      <w:spacing w:after="120"/>
      <w:ind w:firstLine="0"/>
      <w:jc w:val="left"/>
      <w:outlineLvl w:val="2"/>
    </w:pPr>
    <w:rPr>
      <w:rFonts w:cs="Arial"/>
      <w:bCs/>
      <w:caps/>
    </w:rPr>
  </w:style>
  <w:style w:type="character" w:customStyle="1" w:styleId="DSnag2Znak">
    <w:name w:val="DS_nag2 Znak"/>
    <w:link w:val="DSnag2"/>
    <w:locked/>
    <w:rsid w:val="008B42C8"/>
    <w:rPr>
      <w:rFonts w:ascii="Calibri" w:hAnsi="Calibri"/>
      <w:b/>
      <w:bCs/>
      <w:iCs/>
      <w:caps/>
      <w:sz w:val="24"/>
      <w:szCs w:val="24"/>
      <w:lang w:val="pl-PL" w:eastAsia="pl-PL" w:bidi="ar-SA"/>
    </w:rPr>
  </w:style>
  <w:style w:type="character" w:customStyle="1" w:styleId="DSnag3Znak">
    <w:name w:val="DS_nag3 Znak"/>
    <w:link w:val="DSnag3"/>
    <w:locked/>
    <w:rsid w:val="008B42C8"/>
    <w:rPr>
      <w:rFonts w:ascii="Calibri" w:hAnsi="Calibri" w:cs="Arial"/>
      <w:b/>
      <w:bCs/>
      <w:caps/>
      <w:sz w:val="22"/>
      <w:szCs w:val="22"/>
      <w:lang w:val="pl-PL" w:eastAsia="pl-PL" w:bidi="ar-SA"/>
    </w:rPr>
  </w:style>
  <w:style w:type="character" w:customStyle="1" w:styleId="TOCHeadingChar">
    <w:name w:val="TOC Heading Char"/>
    <w:basedOn w:val="Nagwek1Znak"/>
    <w:link w:val="Nagwekspisutreci3"/>
    <w:locked/>
    <w:rsid w:val="008B42C8"/>
    <w:rPr>
      <w:rFonts w:ascii="Cambria" w:hAnsi="Cambria"/>
      <w:b/>
      <w:bCs/>
      <w:color w:val="365F91"/>
      <w:sz w:val="28"/>
      <w:szCs w:val="28"/>
      <w:lang w:val="pl-PL" w:eastAsia="pl-PL" w:bidi="ar-SA"/>
    </w:rPr>
  </w:style>
  <w:style w:type="paragraph" w:customStyle="1" w:styleId="Spodpistab0">
    <w:name w:val="S_podpis tab"/>
    <w:basedOn w:val="Legenda"/>
    <w:link w:val="SpodpistabZnak"/>
    <w:rsid w:val="008B42C8"/>
    <w:rPr>
      <w:rFonts w:ascii="Times New Roman" w:hAnsi="Times New Roman"/>
      <w:bCs w:val="0"/>
      <w:sz w:val="18"/>
      <w:szCs w:val="16"/>
    </w:rPr>
  </w:style>
  <w:style w:type="character" w:customStyle="1" w:styleId="SpodpistabZnak">
    <w:name w:val="S_podpis tab Znak"/>
    <w:link w:val="Spodpistab0"/>
    <w:locked/>
    <w:rsid w:val="008B42C8"/>
    <w:rPr>
      <w:rFonts w:ascii="Trebuchet MS" w:hAnsi="Trebuchet MS"/>
      <w:bCs/>
      <w:i/>
      <w:sz w:val="18"/>
      <w:szCs w:val="16"/>
      <w:lang w:val="pl-PL" w:eastAsia="pl-PL" w:bidi="ar-SA"/>
    </w:rPr>
  </w:style>
  <w:style w:type="paragraph" w:customStyle="1" w:styleId="Snormal">
    <w:name w:val="S_normal"/>
    <w:basedOn w:val="Knormal0"/>
    <w:link w:val="SnormalZnak"/>
    <w:rsid w:val="008B42C8"/>
    <w:rPr>
      <w:rFonts w:ascii="Times New Roman" w:hAnsi="Times New Roman"/>
      <w:sz w:val="22"/>
    </w:rPr>
  </w:style>
  <w:style w:type="paragraph" w:customStyle="1" w:styleId="Spodty">
    <w:name w:val="S_podty"/>
    <w:basedOn w:val="Kpodty0"/>
    <w:link w:val="SpodtyZnak"/>
    <w:rsid w:val="008B42C8"/>
    <w:rPr>
      <w:rFonts w:ascii="Times New Roman" w:hAnsi="Times New Roman"/>
      <w:sz w:val="22"/>
    </w:rPr>
  </w:style>
  <w:style w:type="character" w:customStyle="1" w:styleId="SnormalZnak">
    <w:name w:val="S_normal Znak"/>
    <w:link w:val="Snormal"/>
    <w:locked/>
    <w:rsid w:val="008B42C8"/>
    <w:rPr>
      <w:rFonts w:ascii="Trebuchet MS" w:hAnsi="Trebuchet MS"/>
      <w:sz w:val="22"/>
      <w:szCs w:val="22"/>
      <w:lang w:val="pl-PL" w:eastAsia="pl-PL" w:bidi="ar-SA"/>
    </w:rPr>
  </w:style>
  <w:style w:type="paragraph" w:customStyle="1" w:styleId="Swypkt">
    <w:name w:val="S_wypkt"/>
    <w:basedOn w:val="Kwypunkt"/>
    <w:link w:val="SwypktZnak"/>
    <w:rsid w:val="008B42C8"/>
    <w:pPr>
      <w:numPr>
        <w:numId w:val="13"/>
      </w:numPr>
      <w:ind w:left="714" w:hanging="357"/>
    </w:pPr>
    <w:rPr>
      <w:rFonts w:ascii="Times New Roman" w:hAnsi="Times New Roman"/>
      <w:sz w:val="22"/>
    </w:rPr>
  </w:style>
  <w:style w:type="character" w:customStyle="1" w:styleId="SpodtyZnak">
    <w:name w:val="S_podty Znak"/>
    <w:link w:val="Spodty"/>
    <w:locked/>
    <w:rsid w:val="008B42C8"/>
    <w:rPr>
      <w:rFonts w:ascii="Trebuchet MS" w:hAnsi="Trebuchet MS"/>
      <w:b/>
      <w:i/>
      <w:sz w:val="22"/>
      <w:szCs w:val="18"/>
      <w:lang w:val="pl-PL" w:eastAsia="pl-PL" w:bidi="ar-SA"/>
    </w:rPr>
  </w:style>
  <w:style w:type="character" w:customStyle="1" w:styleId="SwypktZnak">
    <w:name w:val="S_wypkt Znak"/>
    <w:link w:val="Swypkt"/>
    <w:locked/>
    <w:rsid w:val="008B42C8"/>
    <w:rPr>
      <w:sz w:val="22"/>
    </w:rPr>
  </w:style>
  <w:style w:type="paragraph" w:customStyle="1" w:styleId="DStab">
    <w:name w:val="DS_tab"/>
    <w:basedOn w:val="Normalny"/>
    <w:link w:val="DStabZnak"/>
    <w:rsid w:val="008B42C8"/>
    <w:pPr>
      <w:jc w:val="both"/>
    </w:pPr>
    <w:rPr>
      <w:rFonts w:ascii="Calibri" w:hAnsi="Calibri"/>
      <w:bCs/>
      <w:sz w:val="18"/>
      <w:szCs w:val="18"/>
    </w:rPr>
  </w:style>
  <w:style w:type="character" w:customStyle="1" w:styleId="DStabZnak">
    <w:name w:val="DS_tab Znak"/>
    <w:link w:val="DStab"/>
    <w:locked/>
    <w:rsid w:val="008B42C8"/>
    <w:rPr>
      <w:rFonts w:ascii="Calibri" w:hAnsi="Calibri"/>
      <w:bCs/>
      <w:sz w:val="18"/>
      <w:szCs w:val="18"/>
      <w:lang w:val="pl-PL" w:eastAsia="pl-PL" w:bidi="ar-SA"/>
    </w:rPr>
  </w:style>
  <w:style w:type="numbering" w:customStyle="1" w:styleId="magda11">
    <w:name w:val="magda11"/>
    <w:rsid w:val="008B42C8"/>
    <w:pPr>
      <w:numPr>
        <w:numId w:val="6"/>
      </w:numPr>
    </w:pPr>
  </w:style>
  <w:style w:type="numbering" w:customStyle="1" w:styleId="magda1">
    <w:name w:val="magda1"/>
    <w:rsid w:val="008B42C8"/>
    <w:pPr>
      <w:numPr>
        <w:numId w:val="9"/>
      </w:numPr>
    </w:pPr>
  </w:style>
  <w:style w:type="numbering" w:styleId="111111">
    <w:name w:val="Outline List 2"/>
    <w:basedOn w:val="Bezlisty"/>
    <w:rsid w:val="008B42C8"/>
    <w:pPr>
      <w:numPr>
        <w:numId w:val="7"/>
      </w:numPr>
    </w:pPr>
  </w:style>
  <w:style w:type="paragraph" w:customStyle="1" w:styleId="Swnormal">
    <w:name w:val="Sw_normal"/>
    <w:basedOn w:val="Normalny"/>
    <w:link w:val="SwnormalZnak"/>
    <w:rsid w:val="00FB0688"/>
    <w:pPr>
      <w:spacing w:before="120" w:after="120" w:line="276" w:lineRule="auto"/>
      <w:jc w:val="both"/>
    </w:pPr>
    <w:rPr>
      <w:szCs w:val="20"/>
    </w:rPr>
  </w:style>
  <w:style w:type="character" w:customStyle="1" w:styleId="SwnormalZnak">
    <w:name w:val="Sw_normal Znak"/>
    <w:link w:val="Swnormal"/>
    <w:locked/>
    <w:rsid w:val="00FB0688"/>
    <w:rPr>
      <w:sz w:val="24"/>
      <w:lang w:val="pl-PL" w:eastAsia="pl-PL" w:bidi="ar-SA"/>
    </w:rPr>
  </w:style>
  <w:style w:type="paragraph" w:customStyle="1" w:styleId="Swpodpistab">
    <w:name w:val="Sw_podpis tab"/>
    <w:basedOn w:val="podpistabK"/>
    <w:link w:val="SwpodpistabZnak"/>
    <w:rsid w:val="00EE41DC"/>
    <w:pPr>
      <w:jc w:val="both"/>
    </w:pPr>
    <w:rPr>
      <w:rFonts w:ascii="Times New Roman" w:hAnsi="Times New Roman"/>
      <w:sz w:val="18"/>
    </w:rPr>
  </w:style>
  <w:style w:type="character" w:customStyle="1" w:styleId="SwpodpistabZnak">
    <w:name w:val="Sw_podpis tab Znak"/>
    <w:link w:val="Swpodpistab"/>
    <w:locked/>
    <w:rsid w:val="00EE41DC"/>
    <w:rPr>
      <w:rFonts w:ascii="Trebuchet MS" w:hAnsi="Trebuchet MS"/>
      <w:bCs/>
      <w:i/>
      <w:sz w:val="18"/>
      <w:szCs w:val="16"/>
      <w:lang w:val="pl-PL" w:eastAsia="pl-PL" w:bidi="ar-SA"/>
    </w:rPr>
  </w:style>
  <w:style w:type="paragraph" w:customStyle="1" w:styleId="SZCz-tabele">
    <w:name w:val="SZCz-tabele"/>
    <w:basedOn w:val="Normalny"/>
    <w:link w:val="SZCz-tabeleZnak"/>
    <w:rsid w:val="00EE41DC"/>
    <w:pPr>
      <w:jc w:val="center"/>
    </w:pPr>
    <w:rPr>
      <w:rFonts w:ascii="Arial" w:hAnsi="Arial" w:cs="Arial"/>
      <w:bCs/>
      <w:color w:val="000000"/>
      <w:sz w:val="18"/>
      <w:szCs w:val="18"/>
    </w:rPr>
  </w:style>
  <w:style w:type="character" w:customStyle="1" w:styleId="SZCz-tabeleZnak">
    <w:name w:val="SZCz-tabele Znak"/>
    <w:link w:val="SZCz-tabele"/>
    <w:locked/>
    <w:rsid w:val="00EE41DC"/>
    <w:rPr>
      <w:rFonts w:ascii="Arial" w:hAnsi="Arial" w:cs="Arial"/>
      <w:bCs/>
      <w:color w:val="000000"/>
      <w:sz w:val="18"/>
      <w:szCs w:val="18"/>
      <w:lang w:val="pl-PL" w:eastAsia="pl-PL" w:bidi="ar-SA"/>
    </w:rPr>
  </w:style>
  <w:style w:type="paragraph" w:customStyle="1" w:styleId="Swindeksdolny">
    <w:name w:val="Sw_indeks dolny"/>
    <w:basedOn w:val="Tekstprzypisudolnego"/>
    <w:link w:val="SwindeksdolnyZnak"/>
    <w:qFormat/>
    <w:rsid w:val="00EE41DC"/>
    <w:rPr>
      <w:rFonts w:ascii="Times New Roman" w:hAnsi="Times New Roman"/>
    </w:rPr>
  </w:style>
  <w:style w:type="character" w:customStyle="1" w:styleId="SwindeksdolnyZnak">
    <w:name w:val="Sw_indeks dolny Znak"/>
    <w:basedOn w:val="TekstprzypisudolnegoZnak"/>
    <w:link w:val="Swindeksdolny"/>
    <w:locked/>
    <w:rsid w:val="00EE41DC"/>
    <w:rPr>
      <w:rFonts w:ascii="Arial" w:hAnsi="Arial"/>
      <w:sz w:val="18"/>
      <w:lang w:val="pl-PL" w:eastAsia="pl-PL" w:bidi="ar-SA"/>
    </w:rPr>
  </w:style>
  <w:style w:type="paragraph" w:customStyle="1" w:styleId="Swwypkt">
    <w:name w:val="Sw_wypkt"/>
    <w:basedOn w:val="Kwypunkt"/>
    <w:link w:val="SwwypktZnak"/>
    <w:rsid w:val="009A5BD8"/>
    <w:pPr>
      <w:numPr>
        <w:numId w:val="19"/>
      </w:numPr>
      <w:spacing w:line="276" w:lineRule="auto"/>
    </w:pPr>
    <w:rPr>
      <w:rFonts w:ascii="Times New Roman" w:hAnsi="Times New Roman"/>
      <w:sz w:val="24"/>
    </w:rPr>
  </w:style>
  <w:style w:type="character" w:customStyle="1" w:styleId="SwwypktZnak">
    <w:name w:val="Sw_wypkt Znak"/>
    <w:link w:val="Swwypkt"/>
    <w:locked/>
    <w:rsid w:val="009A5BD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B42C8"/>
    <w:rPr>
      <w:sz w:val="24"/>
      <w:szCs w:val="24"/>
    </w:rPr>
  </w:style>
  <w:style w:type="paragraph" w:styleId="Nagwek1">
    <w:name w:val="heading 1"/>
    <w:basedOn w:val="Normalny"/>
    <w:next w:val="Normalny"/>
    <w:link w:val="Nagwek1Znak"/>
    <w:qFormat/>
    <w:rsid w:val="008B42C8"/>
    <w:pPr>
      <w:keepNext/>
      <w:keepLines/>
      <w:spacing w:before="480"/>
      <w:outlineLvl w:val="0"/>
    </w:pPr>
    <w:rPr>
      <w:rFonts w:ascii="Cambria" w:hAnsi="Cambria"/>
      <w:b/>
      <w:bCs/>
      <w:color w:val="365F91"/>
      <w:sz w:val="28"/>
      <w:szCs w:val="28"/>
    </w:rPr>
  </w:style>
  <w:style w:type="paragraph" w:styleId="Nagwek2">
    <w:name w:val="heading 2"/>
    <w:aliases w:val="Nagłówek 2_Śląsk"/>
    <w:basedOn w:val="Styl2lsk"/>
    <w:next w:val="Normalny"/>
    <w:link w:val="Nagwek2Znak"/>
    <w:qFormat/>
    <w:rsid w:val="008B42C8"/>
  </w:style>
  <w:style w:type="paragraph" w:styleId="Nagwek3">
    <w:name w:val="heading 3"/>
    <w:aliases w:val="Org Heading 1,h1"/>
    <w:basedOn w:val="Normalny"/>
    <w:next w:val="Normalny"/>
    <w:link w:val="Nagwek3Znak"/>
    <w:qFormat/>
    <w:rsid w:val="008B42C8"/>
    <w:pPr>
      <w:keepNext/>
      <w:spacing w:before="240" w:after="60"/>
      <w:ind w:left="2280" w:hanging="720"/>
      <w:outlineLvl w:val="2"/>
    </w:pPr>
    <w:rPr>
      <w:rFonts w:ascii="Arial" w:hAnsi="Arial" w:cs="Arial"/>
      <w:b/>
      <w:bCs/>
      <w:sz w:val="26"/>
      <w:szCs w:val="26"/>
    </w:rPr>
  </w:style>
  <w:style w:type="paragraph" w:styleId="Nagwek4">
    <w:name w:val="heading 4"/>
    <w:aliases w:val="Bijlage,Bijlage Znak"/>
    <w:basedOn w:val="Normalny"/>
    <w:next w:val="Normalny"/>
    <w:link w:val="Nagwek4Znak"/>
    <w:qFormat/>
    <w:rsid w:val="008B42C8"/>
    <w:pPr>
      <w:keepNext/>
      <w:spacing w:before="240" w:after="60"/>
      <w:ind w:left="864" w:hanging="864"/>
      <w:outlineLvl w:val="3"/>
    </w:pPr>
    <w:rPr>
      <w:b/>
      <w:bCs/>
      <w:sz w:val="28"/>
      <w:szCs w:val="28"/>
    </w:rPr>
  </w:style>
  <w:style w:type="paragraph" w:styleId="Nagwek5">
    <w:name w:val="heading 5"/>
    <w:basedOn w:val="Normalny"/>
    <w:next w:val="Normalny"/>
    <w:link w:val="Nagwek5Znak"/>
    <w:qFormat/>
    <w:rsid w:val="008B42C8"/>
    <w:pPr>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8B42C8"/>
    <w:pPr>
      <w:spacing w:before="240" w:after="60"/>
      <w:ind w:left="1152" w:hanging="1152"/>
      <w:outlineLvl w:val="5"/>
    </w:pPr>
    <w:rPr>
      <w:b/>
      <w:bCs/>
      <w:sz w:val="22"/>
      <w:szCs w:val="22"/>
    </w:rPr>
  </w:style>
  <w:style w:type="paragraph" w:styleId="Nagwek7">
    <w:name w:val="heading 7"/>
    <w:basedOn w:val="Normalny"/>
    <w:next w:val="Normalny"/>
    <w:link w:val="Nagwek7Znak"/>
    <w:qFormat/>
    <w:rsid w:val="008B42C8"/>
    <w:pPr>
      <w:spacing w:before="240" w:after="60"/>
      <w:ind w:left="1296" w:hanging="1296"/>
      <w:outlineLvl w:val="6"/>
    </w:pPr>
  </w:style>
  <w:style w:type="paragraph" w:styleId="Nagwek8">
    <w:name w:val="heading 8"/>
    <w:basedOn w:val="Normalny"/>
    <w:next w:val="Normalny"/>
    <w:link w:val="Nagwek8Znak"/>
    <w:qFormat/>
    <w:rsid w:val="008B42C8"/>
    <w:pPr>
      <w:spacing w:before="240" w:after="60"/>
      <w:ind w:left="1440" w:hanging="1440"/>
      <w:outlineLvl w:val="7"/>
    </w:pPr>
    <w:rPr>
      <w:i/>
      <w:iCs/>
    </w:rPr>
  </w:style>
  <w:style w:type="paragraph" w:styleId="Nagwek9">
    <w:name w:val="heading 9"/>
    <w:basedOn w:val="Normalny"/>
    <w:next w:val="Normalny"/>
    <w:link w:val="Nagwek9Znak"/>
    <w:qFormat/>
    <w:rsid w:val="008B42C8"/>
    <w:pPr>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B42C8"/>
    <w:rPr>
      <w:rFonts w:ascii="Cambria" w:hAnsi="Cambria"/>
      <w:b/>
      <w:bCs/>
      <w:color w:val="365F91"/>
      <w:sz w:val="28"/>
      <w:szCs w:val="28"/>
      <w:lang w:val="pl-PL" w:eastAsia="pl-PL" w:bidi="ar-SA"/>
    </w:rPr>
  </w:style>
  <w:style w:type="character" w:customStyle="1" w:styleId="Nagwek2Znak">
    <w:name w:val="Nagłówek 2 Znak"/>
    <w:aliases w:val="Nagłówek 2_Śląsk Znak"/>
    <w:link w:val="Nagwek2"/>
    <w:locked/>
    <w:rsid w:val="008B42C8"/>
    <w:rPr>
      <w:rFonts w:ascii="Trebuchet MS" w:hAnsi="Trebuchet MS"/>
      <w:b/>
      <w:bCs/>
      <w:iCs/>
      <w:caps/>
      <w:sz w:val="24"/>
      <w:szCs w:val="24"/>
      <w:lang w:val="pl-PL" w:eastAsia="pl-PL" w:bidi="ar-SA"/>
    </w:rPr>
  </w:style>
  <w:style w:type="character" w:customStyle="1" w:styleId="Nagwek3Znak">
    <w:name w:val="Nagłówek 3 Znak"/>
    <w:aliases w:val="Org Heading 1 Znak,h1 Znak"/>
    <w:link w:val="Nagwek3"/>
    <w:locked/>
    <w:rsid w:val="008B42C8"/>
    <w:rPr>
      <w:rFonts w:ascii="Arial" w:hAnsi="Arial" w:cs="Arial"/>
      <w:b/>
      <w:bCs/>
      <w:sz w:val="26"/>
      <w:szCs w:val="26"/>
      <w:lang w:val="pl-PL" w:eastAsia="pl-PL" w:bidi="ar-SA"/>
    </w:rPr>
  </w:style>
  <w:style w:type="character" w:customStyle="1" w:styleId="Nagwek4Znak">
    <w:name w:val="Nagłówek 4 Znak"/>
    <w:aliases w:val="Bijlage Znak1,Bijlage Znak Znak"/>
    <w:link w:val="Nagwek4"/>
    <w:locked/>
    <w:rsid w:val="008B42C8"/>
    <w:rPr>
      <w:b/>
      <w:bCs/>
      <w:sz w:val="28"/>
      <w:szCs w:val="28"/>
      <w:lang w:val="pl-PL" w:eastAsia="pl-PL" w:bidi="ar-SA"/>
    </w:rPr>
  </w:style>
  <w:style w:type="character" w:customStyle="1" w:styleId="Nagwek5Znak">
    <w:name w:val="Nagłówek 5 Znak"/>
    <w:link w:val="Nagwek5"/>
    <w:locked/>
    <w:rsid w:val="008B42C8"/>
    <w:rPr>
      <w:b/>
      <w:bCs/>
      <w:i/>
      <w:iCs/>
      <w:sz w:val="26"/>
      <w:szCs w:val="26"/>
      <w:lang w:val="pl-PL" w:eastAsia="pl-PL" w:bidi="ar-SA"/>
    </w:rPr>
  </w:style>
  <w:style w:type="character" w:customStyle="1" w:styleId="Nagwek6Znak">
    <w:name w:val="Nagłówek 6 Znak"/>
    <w:link w:val="Nagwek6"/>
    <w:locked/>
    <w:rsid w:val="008B42C8"/>
    <w:rPr>
      <w:b/>
      <w:bCs/>
      <w:sz w:val="22"/>
      <w:szCs w:val="22"/>
      <w:lang w:val="pl-PL" w:eastAsia="pl-PL" w:bidi="ar-SA"/>
    </w:rPr>
  </w:style>
  <w:style w:type="character" w:customStyle="1" w:styleId="Nagwek7Znak">
    <w:name w:val="Nagłówek 7 Znak"/>
    <w:link w:val="Nagwek7"/>
    <w:locked/>
    <w:rsid w:val="008B42C8"/>
    <w:rPr>
      <w:sz w:val="24"/>
      <w:szCs w:val="24"/>
      <w:lang w:val="pl-PL" w:eastAsia="pl-PL" w:bidi="ar-SA"/>
    </w:rPr>
  </w:style>
  <w:style w:type="character" w:customStyle="1" w:styleId="Nagwek8Znak">
    <w:name w:val="Nagłówek 8 Znak"/>
    <w:link w:val="Nagwek8"/>
    <w:locked/>
    <w:rsid w:val="008B42C8"/>
    <w:rPr>
      <w:i/>
      <w:iCs/>
      <w:sz w:val="24"/>
      <w:szCs w:val="24"/>
      <w:lang w:val="pl-PL" w:eastAsia="pl-PL" w:bidi="ar-SA"/>
    </w:rPr>
  </w:style>
  <w:style w:type="character" w:customStyle="1" w:styleId="Nagwek9Znak">
    <w:name w:val="Nagłówek 9 Znak"/>
    <w:link w:val="Nagwek9"/>
    <w:locked/>
    <w:rsid w:val="008B42C8"/>
    <w:rPr>
      <w:rFonts w:ascii="Arial" w:hAnsi="Arial" w:cs="Arial"/>
      <w:sz w:val="22"/>
      <w:szCs w:val="22"/>
      <w:lang w:val="pl-PL" w:eastAsia="pl-PL" w:bidi="ar-SA"/>
    </w:rPr>
  </w:style>
  <w:style w:type="paragraph" w:styleId="Mapadokumentu">
    <w:name w:val="Document Map"/>
    <w:basedOn w:val="Normalny"/>
    <w:link w:val="MapadokumentuZnak"/>
    <w:rsid w:val="008B42C8"/>
    <w:rPr>
      <w:rFonts w:ascii="Tahoma" w:hAnsi="Tahoma" w:cs="Tahoma"/>
      <w:sz w:val="16"/>
      <w:szCs w:val="16"/>
    </w:rPr>
  </w:style>
  <w:style w:type="character" w:customStyle="1" w:styleId="MapadokumentuZnak">
    <w:name w:val="Mapa dokumentu Znak"/>
    <w:link w:val="Mapadokumentu"/>
    <w:locked/>
    <w:rsid w:val="008B42C8"/>
    <w:rPr>
      <w:rFonts w:ascii="Tahoma" w:hAnsi="Tahoma" w:cs="Tahoma"/>
      <w:sz w:val="16"/>
      <w:szCs w:val="16"/>
      <w:lang w:val="pl-PL" w:eastAsia="pl-PL" w:bidi="ar-SA"/>
    </w:rPr>
  </w:style>
  <w:style w:type="paragraph" w:styleId="Nagwek">
    <w:name w:val="header"/>
    <w:basedOn w:val="Normalny"/>
    <w:link w:val="NagwekZnak"/>
    <w:rsid w:val="008B42C8"/>
    <w:pPr>
      <w:tabs>
        <w:tab w:val="center" w:pos="4536"/>
        <w:tab w:val="right" w:pos="9072"/>
      </w:tabs>
    </w:pPr>
  </w:style>
  <w:style w:type="character" w:customStyle="1" w:styleId="NagwekZnak">
    <w:name w:val="Nagłówek Znak"/>
    <w:link w:val="Nagwek"/>
    <w:locked/>
    <w:rsid w:val="008B42C8"/>
    <w:rPr>
      <w:sz w:val="24"/>
      <w:szCs w:val="24"/>
      <w:lang w:val="pl-PL" w:eastAsia="pl-PL" w:bidi="ar-SA"/>
    </w:rPr>
  </w:style>
  <w:style w:type="paragraph" w:styleId="Stopka">
    <w:name w:val="footer"/>
    <w:basedOn w:val="Normalny"/>
    <w:link w:val="StopkaZnak"/>
    <w:rsid w:val="008B42C8"/>
    <w:pPr>
      <w:tabs>
        <w:tab w:val="center" w:pos="4536"/>
        <w:tab w:val="right" w:pos="9072"/>
      </w:tabs>
    </w:pPr>
  </w:style>
  <w:style w:type="character" w:customStyle="1" w:styleId="StopkaZnak">
    <w:name w:val="Stopka Znak"/>
    <w:link w:val="Stopka"/>
    <w:locked/>
    <w:rsid w:val="008B42C8"/>
    <w:rPr>
      <w:sz w:val="24"/>
      <w:szCs w:val="24"/>
      <w:lang w:val="pl-PL" w:eastAsia="pl-PL" w:bidi="ar-SA"/>
    </w:rPr>
  </w:style>
  <w:style w:type="paragraph" w:styleId="Tekstdymka">
    <w:name w:val="Balloon Text"/>
    <w:basedOn w:val="Normalny"/>
    <w:link w:val="TekstdymkaZnak"/>
    <w:rsid w:val="008B42C8"/>
    <w:rPr>
      <w:rFonts w:ascii="Tahoma" w:hAnsi="Tahoma" w:cs="Tahoma"/>
      <w:sz w:val="16"/>
      <w:szCs w:val="16"/>
    </w:rPr>
  </w:style>
  <w:style w:type="character" w:customStyle="1" w:styleId="TekstdymkaZnak">
    <w:name w:val="Tekst dymka Znak"/>
    <w:link w:val="Tekstdymka"/>
    <w:locked/>
    <w:rsid w:val="008B42C8"/>
    <w:rPr>
      <w:rFonts w:ascii="Tahoma" w:hAnsi="Tahoma" w:cs="Tahoma"/>
      <w:sz w:val="16"/>
      <w:szCs w:val="16"/>
      <w:lang w:val="pl-PL" w:eastAsia="pl-PL" w:bidi="ar-SA"/>
    </w:rPr>
  </w:style>
  <w:style w:type="character" w:customStyle="1" w:styleId="frambanner1iwlabel4css1">
    <w:name w:val="frambanner1iwlabel4css1"/>
    <w:rsid w:val="008B42C8"/>
    <w:rPr>
      <w:rFonts w:ascii="Arial" w:hAnsi="Arial" w:cs="Arial"/>
      <w:color w:val="FFFFCC"/>
      <w:sz w:val="15"/>
      <w:szCs w:val="15"/>
    </w:rPr>
  </w:style>
  <w:style w:type="paragraph" w:styleId="Tytu">
    <w:name w:val="Title"/>
    <w:basedOn w:val="Normalny"/>
    <w:link w:val="TytuZnak"/>
    <w:qFormat/>
    <w:rsid w:val="008B42C8"/>
    <w:pPr>
      <w:spacing w:line="360" w:lineRule="auto"/>
      <w:jc w:val="center"/>
    </w:pPr>
    <w:rPr>
      <w:b/>
      <w:szCs w:val="20"/>
    </w:rPr>
  </w:style>
  <w:style w:type="character" w:customStyle="1" w:styleId="TytuZnak">
    <w:name w:val="Tytuł Znak"/>
    <w:link w:val="Tytu"/>
    <w:locked/>
    <w:rsid w:val="008B42C8"/>
    <w:rPr>
      <w:b/>
      <w:sz w:val="24"/>
      <w:lang w:val="pl-PL" w:eastAsia="pl-PL" w:bidi="ar-SA"/>
    </w:rPr>
  </w:style>
  <w:style w:type="paragraph" w:customStyle="1" w:styleId="normalBP">
    <w:name w:val="normal BP"/>
    <w:basedOn w:val="Normalny"/>
    <w:link w:val="normalBPZnak"/>
    <w:rsid w:val="008B42C8"/>
    <w:pPr>
      <w:spacing w:line="276" w:lineRule="auto"/>
      <w:jc w:val="both"/>
    </w:pPr>
    <w:rPr>
      <w:sz w:val="22"/>
      <w:szCs w:val="22"/>
    </w:rPr>
  </w:style>
  <w:style w:type="character" w:customStyle="1" w:styleId="normalBPZnak">
    <w:name w:val="normal BP Znak"/>
    <w:link w:val="normalBP"/>
    <w:locked/>
    <w:rsid w:val="008B42C8"/>
    <w:rPr>
      <w:sz w:val="22"/>
      <w:szCs w:val="22"/>
      <w:lang w:val="pl-PL" w:eastAsia="pl-PL" w:bidi="ar-SA"/>
    </w:rPr>
  </w:style>
  <w:style w:type="paragraph" w:customStyle="1" w:styleId="Nagwekspisutreci1">
    <w:name w:val="Nagłówek spisu treści1"/>
    <w:basedOn w:val="Nagwek1"/>
    <w:next w:val="Normalny"/>
    <w:semiHidden/>
    <w:rsid w:val="008B42C8"/>
    <w:pPr>
      <w:spacing w:line="276" w:lineRule="auto"/>
      <w:outlineLvl w:val="9"/>
    </w:pPr>
    <w:rPr>
      <w:lang w:eastAsia="en-US"/>
    </w:rPr>
  </w:style>
  <w:style w:type="paragraph" w:customStyle="1" w:styleId="nag1spec">
    <w:name w:val="nagł 1_spec"/>
    <w:basedOn w:val="Nagwek1"/>
    <w:link w:val="nag1specZnak"/>
    <w:rsid w:val="008B42C8"/>
    <w:pPr>
      <w:keepLines w:val="0"/>
      <w:spacing w:before="240" w:after="60"/>
    </w:pPr>
    <w:rPr>
      <w:rFonts w:cs="Arial"/>
      <w:b w:val="0"/>
      <w:color w:val="auto"/>
      <w:kern w:val="32"/>
      <w:sz w:val="36"/>
      <w:szCs w:val="36"/>
    </w:rPr>
  </w:style>
  <w:style w:type="character" w:customStyle="1" w:styleId="nag1specZnak">
    <w:name w:val="nagł 1_spec Znak"/>
    <w:link w:val="nag1spec"/>
    <w:locked/>
    <w:rsid w:val="008B42C8"/>
    <w:rPr>
      <w:rFonts w:ascii="Cambria" w:hAnsi="Cambria" w:cs="Arial"/>
      <w:b/>
      <w:bCs/>
      <w:color w:val="365F91"/>
      <w:kern w:val="32"/>
      <w:sz w:val="36"/>
      <w:szCs w:val="36"/>
      <w:lang w:val="pl-PL" w:eastAsia="pl-PL" w:bidi="ar-SA"/>
    </w:rPr>
  </w:style>
  <w:style w:type="paragraph" w:customStyle="1" w:styleId="Akapitzlist1">
    <w:name w:val="Akapit z listą1"/>
    <w:basedOn w:val="Normalny"/>
    <w:rsid w:val="008B42C8"/>
    <w:pPr>
      <w:ind w:left="720"/>
      <w:contextualSpacing/>
    </w:pPr>
  </w:style>
  <w:style w:type="paragraph" w:customStyle="1" w:styleId="nag1BP">
    <w:name w:val="nagł 1_BP"/>
    <w:basedOn w:val="Nagwek1"/>
    <w:link w:val="nag1BPZnak"/>
    <w:rsid w:val="008B42C8"/>
    <w:pPr>
      <w:keepLines w:val="0"/>
      <w:spacing w:before="240" w:after="60"/>
      <w:ind w:left="432" w:hanging="432"/>
    </w:pPr>
    <w:rPr>
      <w:rFonts w:ascii="Times New Roman" w:hAnsi="Times New Roman"/>
      <w:color w:val="auto"/>
      <w:kern w:val="32"/>
      <w:sz w:val="32"/>
      <w:szCs w:val="32"/>
    </w:rPr>
  </w:style>
  <w:style w:type="character" w:customStyle="1" w:styleId="nag1BPZnak">
    <w:name w:val="nagł 1_BP Znak"/>
    <w:link w:val="nag1BP"/>
    <w:locked/>
    <w:rsid w:val="008B42C8"/>
    <w:rPr>
      <w:rFonts w:ascii="Cambria" w:hAnsi="Cambria"/>
      <w:b/>
      <w:bCs/>
      <w:color w:val="365F91"/>
      <w:kern w:val="32"/>
      <w:sz w:val="32"/>
      <w:szCs w:val="32"/>
      <w:lang w:val="pl-PL" w:eastAsia="pl-PL" w:bidi="ar-SA"/>
    </w:rPr>
  </w:style>
  <w:style w:type="paragraph" w:customStyle="1" w:styleId="DSnagl3">
    <w:name w:val="DS_nagl3"/>
    <w:basedOn w:val="DSnagl1"/>
    <w:next w:val="DSnormal"/>
    <w:link w:val="DSnagl3Znak"/>
    <w:rsid w:val="008B42C8"/>
    <w:pPr>
      <w:spacing w:before="240" w:after="120"/>
    </w:pPr>
    <w:rPr>
      <w:sz w:val="22"/>
      <w:szCs w:val="22"/>
    </w:rPr>
  </w:style>
  <w:style w:type="character" w:customStyle="1" w:styleId="DSnagl3Znak">
    <w:name w:val="DS_nagl3 Znak"/>
    <w:link w:val="DSnagl3"/>
    <w:locked/>
    <w:rsid w:val="008B42C8"/>
    <w:rPr>
      <w:rFonts w:ascii="Calibri" w:hAnsi="Calibri"/>
      <w:b/>
      <w:bCs/>
      <w:iCs/>
      <w:caps/>
      <w:sz w:val="22"/>
      <w:szCs w:val="22"/>
      <w:lang w:val="pl-PL" w:eastAsia="pl-PL" w:bidi="ar-SA"/>
    </w:rPr>
  </w:style>
  <w:style w:type="paragraph" w:customStyle="1" w:styleId="nag2BP">
    <w:name w:val="nagł 2_BP"/>
    <w:basedOn w:val="Normalny"/>
    <w:link w:val="nag2BPZnak"/>
    <w:rsid w:val="008B42C8"/>
    <w:pPr>
      <w:keepNext/>
      <w:tabs>
        <w:tab w:val="num" w:pos="1440"/>
      </w:tabs>
      <w:spacing w:before="240" w:after="60" w:line="360" w:lineRule="auto"/>
      <w:ind w:left="1440" w:hanging="720"/>
      <w:jc w:val="both"/>
      <w:outlineLvl w:val="1"/>
    </w:pPr>
    <w:rPr>
      <w:b/>
      <w:bCs/>
      <w:i/>
      <w:iCs/>
      <w:sz w:val="28"/>
      <w:szCs w:val="28"/>
    </w:rPr>
  </w:style>
  <w:style w:type="character" w:customStyle="1" w:styleId="nag2BPZnak">
    <w:name w:val="nagł 2_BP Znak"/>
    <w:link w:val="nag2BP"/>
    <w:locked/>
    <w:rsid w:val="008B42C8"/>
    <w:rPr>
      <w:b/>
      <w:bCs/>
      <w:i/>
      <w:iCs/>
      <w:sz w:val="28"/>
      <w:szCs w:val="28"/>
      <w:lang w:val="pl-PL" w:eastAsia="pl-PL" w:bidi="ar-SA"/>
    </w:rPr>
  </w:style>
  <w:style w:type="paragraph" w:customStyle="1" w:styleId="StylNagwek214ptPogrubienie">
    <w:name w:val="Styl Nagłówek 2 + 14 pt Pogrubienie"/>
    <w:basedOn w:val="Nagwek2"/>
    <w:link w:val="StylNagwek214ptPogrubienieZnak"/>
    <w:rsid w:val="008B42C8"/>
    <w:pPr>
      <w:numPr>
        <w:ilvl w:val="1"/>
      </w:numPr>
      <w:ind w:left="576" w:hanging="576"/>
    </w:pPr>
    <w:rPr>
      <w:sz w:val="28"/>
    </w:rPr>
  </w:style>
  <w:style w:type="character" w:customStyle="1" w:styleId="StylNagwek214ptPogrubienieZnak">
    <w:name w:val="Styl Nagłówek 2 + 14 pt Pogrubienie Znak"/>
    <w:link w:val="StylNagwek214ptPogrubienie"/>
    <w:locked/>
    <w:rsid w:val="008B42C8"/>
    <w:rPr>
      <w:rFonts w:ascii="Trebuchet MS" w:hAnsi="Trebuchet MS"/>
      <w:b/>
      <w:bCs/>
      <w:iCs/>
      <w:caps/>
      <w:sz w:val="28"/>
      <w:szCs w:val="24"/>
      <w:lang w:val="pl-PL" w:eastAsia="pl-PL" w:bidi="ar-SA"/>
    </w:rPr>
  </w:style>
  <w:style w:type="paragraph" w:styleId="Tekstprzypisudolnego">
    <w:name w:val="footnote text"/>
    <w:aliases w:val="Char"/>
    <w:basedOn w:val="Normalny"/>
    <w:link w:val="TekstprzypisudolnegoZnak"/>
    <w:rsid w:val="008B42C8"/>
    <w:pPr>
      <w:ind w:left="567" w:hanging="567"/>
      <w:jc w:val="both"/>
    </w:pPr>
    <w:rPr>
      <w:rFonts w:ascii="Arial" w:hAnsi="Arial"/>
      <w:sz w:val="18"/>
      <w:szCs w:val="20"/>
    </w:rPr>
  </w:style>
  <w:style w:type="character" w:customStyle="1" w:styleId="TekstprzypisudolnegoZnak">
    <w:name w:val="Tekst przypisu dolnego Znak"/>
    <w:aliases w:val="Char Znak"/>
    <w:link w:val="Tekstprzypisudolnego"/>
    <w:locked/>
    <w:rsid w:val="008B42C8"/>
    <w:rPr>
      <w:rFonts w:ascii="Arial" w:hAnsi="Arial"/>
      <w:sz w:val="18"/>
      <w:lang w:val="pl-PL" w:eastAsia="pl-PL" w:bidi="ar-SA"/>
    </w:rPr>
  </w:style>
  <w:style w:type="character" w:styleId="Odwoanieprzypisudolnego">
    <w:name w:val="footnote reference"/>
    <w:rsid w:val="008B42C8"/>
    <w:rPr>
      <w:rFonts w:cs="Times New Roman"/>
      <w:vertAlign w:val="superscript"/>
    </w:rPr>
  </w:style>
  <w:style w:type="character" w:customStyle="1" w:styleId="Tytuksiki1">
    <w:name w:val="Tytuł książki1"/>
    <w:rsid w:val="008B42C8"/>
    <w:rPr>
      <w:rFonts w:cs="Times New Roman"/>
      <w:b/>
      <w:bCs/>
      <w:smallCaps/>
      <w:spacing w:val="5"/>
    </w:rPr>
  </w:style>
  <w:style w:type="paragraph" w:customStyle="1" w:styleId="Styl1">
    <w:name w:val="Styl1"/>
    <w:basedOn w:val="Nagwek2"/>
    <w:link w:val="Styl1Znak"/>
    <w:rsid w:val="008B42C8"/>
    <w:pPr>
      <w:numPr>
        <w:numId w:val="1"/>
      </w:numPr>
      <w:tabs>
        <w:tab w:val="num" w:pos="360"/>
      </w:tabs>
      <w:ind w:left="0" w:firstLine="0"/>
    </w:pPr>
    <w:rPr>
      <w:sz w:val="28"/>
    </w:rPr>
  </w:style>
  <w:style w:type="paragraph" w:customStyle="1" w:styleId="Styl2">
    <w:name w:val="Styl2"/>
    <w:basedOn w:val="Nagwek3"/>
    <w:link w:val="Styl2Znak"/>
    <w:rsid w:val="008B42C8"/>
    <w:pPr>
      <w:numPr>
        <w:ilvl w:val="1"/>
        <w:numId w:val="1"/>
      </w:numPr>
      <w:ind w:left="4117" w:hanging="431"/>
    </w:pPr>
    <w:rPr>
      <w:i/>
    </w:rPr>
  </w:style>
  <w:style w:type="character" w:customStyle="1" w:styleId="Styl1Znak">
    <w:name w:val="Styl1 Znak"/>
    <w:link w:val="Styl1"/>
    <w:locked/>
    <w:rsid w:val="008B42C8"/>
    <w:rPr>
      <w:rFonts w:ascii="Trebuchet MS" w:hAnsi="Trebuchet MS"/>
      <w:b/>
      <w:bCs/>
      <w:iCs/>
      <w:caps/>
      <w:sz w:val="28"/>
      <w:szCs w:val="24"/>
    </w:rPr>
  </w:style>
  <w:style w:type="character" w:customStyle="1" w:styleId="Styl2Znak">
    <w:name w:val="Styl2 Znak"/>
    <w:link w:val="Styl2"/>
    <w:locked/>
    <w:rsid w:val="008B42C8"/>
    <w:rPr>
      <w:rFonts w:ascii="Arial" w:hAnsi="Arial" w:cs="Arial"/>
      <w:b/>
      <w:bCs/>
      <w:i/>
      <w:sz w:val="26"/>
      <w:szCs w:val="26"/>
    </w:rPr>
  </w:style>
  <w:style w:type="character" w:styleId="Odwoaniedokomentarza">
    <w:name w:val="annotation reference"/>
    <w:rsid w:val="008B42C8"/>
    <w:rPr>
      <w:rFonts w:cs="Times New Roman"/>
      <w:sz w:val="16"/>
      <w:szCs w:val="16"/>
    </w:rPr>
  </w:style>
  <w:style w:type="paragraph" w:styleId="Tekstkomentarza">
    <w:name w:val="annotation text"/>
    <w:basedOn w:val="Normalny"/>
    <w:link w:val="TekstkomentarzaZnak"/>
    <w:rsid w:val="008B42C8"/>
    <w:rPr>
      <w:sz w:val="20"/>
      <w:szCs w:val="20"/>
    </w:rPr>
  </w:style>
  <w:style w:type="character" w:customStyle="1" w:styleId="TekstkomentarzaZnak">
    <w:name w:val="Tekst komentarza Znak"/>
    <w:link w:val="Tekstkomentarza"/>
    <w:locked/>
    <w:rsid w:val="008B42C8"/>
    <w:rPr>
      <w:lang w:val="pl-PL" w:eastAsia="pl-PL" w:bidi="ar-SA"/>
    </w:rPr>
  </w:style>
  <w:style w:type="paragraph" w:styleId="Tematkomentarza">
    <w:name w:val="annotation subject"/>
    <w:basedOn w:val="Tekstkomentarza"/>
    <w:next w:val="Tekstkomentarza"/>
    <w:link w:val="TematkomentarzaZnak"/>
    <w:rsid w:val="008B42C8"/>
    <w:rPr>
      <w:b/>
      <w:bCs/>
    </w:rPr>
  </w:style>
  <w:style w:type="character" w:customStyle="1" w:styleId="TematkomentarzaZnak">
    <w:name w:val="Temat komentarza Znak"/>
    <w:link w:val="Tematkomentarza"/>
    <w:locked/>
    <w:rsid w:val="008B42C8"/>
    <w:rPr>
      <w:b/>
      <w:bCs/>
      <w:lang w:val="pl-PL" w:eastAsia="pl-PL" w:bidi="ar-SA"/>
    </w:rPr>
  </w:style>
  <w:style w:type="character" w:styleId="Numerstrony">
    <w:name w:val="page number"/>
    <w:rsid w:val="008B42C8"/>
    <w:rPr>
      <w:rFonts w:cs="Times New Roman"/>
    </w:rPr>
  </w:style>
  <w:style w:type="character" w:customStyle="1" w:styleId="frambanner1iwlabel5css1">
    <w:name w:val="frambanner1iwlabel5css1"/>
    <w:rsid w:val="008B42C8"/>
    <w:rPr>
      <w:rFonts w:ascii="Arial" w:hAnsi="Arial" w:cs="Arial"/>
      <w:color w:val="FFFFCC"/>
      <w:sz w:val="15"/>
      <w:szCs w:val="15"/>
    </w:rPr>
  </w:style>
  <w:style w:type="paragraph" w:customStyle="1" w:styleId="tresc">
    <w:name w:val="tresc"/>
    <w:basedOn w:val="Normalny"/>
    <w:rsid w:val="008B42C8"/>
    <w:pPr>
      <w:spacing w:before="113" w:after="113"/>
      <w:jc w:val="both"/>
    </w:pPr>
    <w:rPr>
      <w:rFonts w:ascii="Trebuchet MS" w:hAnsi="Trebuchet MS"/>
      <w:sz w:val="20"/>
      <w:lang w:eastAsia="ar-SA"/>
    </w:rPr>
  </w:style>
  <w:style w:type="paragraph" w:customStyle="1" w:styleId="pogrubiony">
    <w:name w:val="pogrubiony"/>
    <w:basedOn w:val="tresc"/>
    <w:rsid w:val="008B42C8"/>
    <w:pPr>
      <w:spacing w:after="57"/>
      <w:jc w:val="left"/>
    </w:pPr>
    <w:rPr>
      <w:b/>
      <w:bCs/>
      <w:color w:val="333366"/>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rescmaly">
    <w:name w:val="tresc maly"/>
    <w:basedOn w:val="tresc"/>
    <w:rsid w:val="008B42C8"/>
    <w:pPr>
      <w:spacing w:before="0" w:after="0"/>
    </w:pPr>
    <w:rPr>
      <w:sz w:val="14"/>
      <w:szCs w:val="20"/>
    </w:rPr>
  </w:style>
  <w:style w:type="character" w:styleId="Hipercze">
    <w:name w:val="Hyperlink"/>
    <w:rsid w:val="008B42C8"/>
    <w:rPr>
      <w:rFonts w:ascii="Arial" w:hAnsi="Arial" w:cs="Times New Roman"/>
      <w:color w:val="0000FF"/>
      <w:sz w:val="24"/>
      <w:u w:val="single"/>
    </w:rPr>
  </w:style>
  <w:style w:type="paragraph" w:styleId="NormalnyWeb">
    <w:name w:val="Normal (Web)"/>
    <w:basedOn w:val="Normalny"/>
    <w:rsid w:val="008B42C8"/>
    <w:pPr>
      <w:spacing w:before="100" w:beforeAutospacing="1" w:after="100" w:afterAutospacing="1"/>
    </w:pPr>
  </w:style>
  <w:style w:type="paragraph" w:customStyle="1" w:styleId="Akapitzlist10">
    <w:name w:val="Akapit z listą1"/>
    <w:basedOn w:val="Normalny"/>
    <w:rsid w:val="008B42C8"/>
    <w:pPr>
      <w:ind w:left="720"/>
    </w:pPr>
  </w:style>
  <w:style w:type="character" w:customStyle="1" w:styleId="fontstyle18">
    <w:name w:val="fontstyle18"/>
    <w:rsid w:val="008B42C8"/>
    <w:rPr>
      <w:rFonts w:cs="Times New Roman"/>
    </w:rPr>
  </w:style>
  <w:style w:type="table" w:styleId="Tabela-Siatka">
    <w:name w:val="Table Grid"/>
    <w:basedOn w:val="Standardowy"/>
    <w:rsid w:val="008B42C8"/>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3">
    <w:name w:val="tekst3"/>
    <w:basedOn w:val="Tekstpodstawowy"/>
    <w:rsid w:val="008B42C8"/>
    <w:pPr>
      <w:spacing w:before="120" w:after="240"/>
      <w:ind w:left="1620"/>
    </w:pPr>
    <w:rPr>
      <w:rFonts w:ascii="Arial" w:hAnsi="Arial"/>
    </w:rPr>
  </w:style>
  <w:style w:type="paragraph" w:customStyle="1" w:styleId="normalnyakapit">
    <w:name w:val="normalny akapit"/>
    <w:basedOn w:val="normalBP"/>
    <w:link w:val="normalnyakapitZnak"/>
    <w:rsid w:val="008B42C8"/>
    <w:rPr>
      <w:b/>
      <w:i/>
      <w:sz w:val="24"/>
      <w:szCs w:val="24"/>
    </w:rPr>
  </w:style>
  <w:style w:type="character" w:customStyle="1" w:styleId="normalnyakapitZnak">
    <w:name w:val="normalny akapit Znak"/>
    <w:link w:val="normalnyakapit"/>
    <w:locked/>
    <w:rsid w:val="008B42C8"/>
    <w:rPr>
      <w:b/>
      <w:i/>
      <w:sz w:val="24"/>
      <w:szCs w:val="24"/>
      <w:lang w:val="pl-PL" w:eastAsia="pl-PL" w:bidi="ar-SA"/>
    </w:rPr>
  </w:style>
  <w:style w:type="paragraph" w:styleId="Tekstpodstawowy">
    <w:name w:val="Body Text"/>
    <w:basedOn w:val="Normalny"/>
    <w:link w:val="TekstpodstawowyZnak"/>
    <w:rsid w:val="008B42C8"/>
    <w:pPr>
      <w:spacing w:after="120"/>
    </w:pPr>
  </w:style>
  <w:style w:type="character" w:customStyle="1" w:styleId="TekstpodstawowyZnak">
    <w:name w:val="Tekst podstawowy Znak"/>
    <w:link w:val="Tekstpodstawowy"/>
    <w:locked/>
    <w:rsid w:val="008B42C8"/>
    <w:rPr>
      <w:sz w:val="24"/>
      <w:szCs w:val="24"/>
      <w:lang w:val="pl-PL" w:eastAsia="pl-PL" w:bidi="ar-SA"/>
    </w:rPr>
  </w:style>
  <w:style w:type="paragraph" w:customStyle="1" w:styleId="Default">
    <w:name w:val="Default"/>
    <w:link w:val="DefaultZnak"/>
    <w:rsid w:val="008B42C8"/>
    <w:pPr>
      <w:autoSpaceDE w:val="0"/>
      <w:autoSpaceDN w:val="0"/>
      <w:adjustRightInd w:val="0"/>
    </w:pPr>
    <w:rPr>
      <w:rFonts w:ascii="Arial" w:hAnsi="Arial" w:cs="Arial"/>
      <w:color w:val="000000"/>
      <w:sz w:val="24"/>
      <w:szCs w:val="24"/>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qFormat/>
    <w:rsid w:val="008B42C8"/>
    <w:pPr>
      <w:spacing w:before="120" w:after="120"/>
    </w:pPr>
    <w:rPr>
      <w:rFonts w:ascii="Trebuchet MS" w:hAnsi="Trebuchet MS"/>
      <w:bCs/>
      <w:i/>
      <w:sz w:val="16"/>
      <w:szCs w:val="18"/>
    </w:rPr>
  </w:style>
  <w:style w:type="paragraph" w:customStyle="1" w:styleId="tekst2">
    <w:name w:val="tekst2"/>
    <w:basedOn w:val="Tekstpodstawowy"/>
    <w:rsid w:val="008B42C8"/>
    <w:pPr>
      <w:spacing w:before="120" w:after="240"/>
      <w:ind w:left="900"/>
    </w:pPr>
    <w:rPr>
      <w:rFonts w:ascii="Arial" w:hAnsi="Arial"/>
    </w:rPr>
  </w:style>
  <w:style w:type="paragraph" w:customStyle="1" w:styleId="punkty3">
    <w:name w:val="punkty3"/>
    <w:basedOn w:val="tekst3"/>
    <w:rsid w:val="008B42C8"/>
    <w:pPr>
      <w:tabs>
        <w:tab w:val="num" w:pos="360"/>
      </w:tabs>
      <w:ind w:left="360" w:firstLine="1260"/>
    </w:pPr>
  </w:style>
  <w:style w:type="paragraph" w:customStyle="1" w:styleId="punkty1">
    <w:name w:val="punkty1"/>
    <w:basedOn w:val="tekst3"/>
    <w:rsid w:val="008B42C8"/>
    <w:pPr>
      <w:tabs>
        <w:tab w:val="num" w:pos="360"/>
      </w:tabs>
      <w:ind w:left="360"/>
    </w:pPr>
  </w:style>
  <w:style w:type="paragraph" w:customStyle="1" w:styleId="punkty2">
    <w:name w:val="punkty2"/>
    <w:basedOn w:val="tekst3"/>
    <w:rsid w:val="008B42C8"/>
    <w:pPr>
      <w:tabs>
        <w:tab w:val="num" w:pos="360"/>
      </w:tabs>
      <w:ind w:left="360" w:firstLine="540"/>
    </w:pPr>
  </w:style>
  <w:style w:type="paragraph" w:customStyle="1" w:styleId="1">
    <w:name w:val="1"/>
    <w:basedOn w:val="Nagwek1"/>
    <w:rsid w:val="008B42C8"/>
    <w:pPr>
      <w:keepLines w:val="0"/>
      <w:numPr>
        <w:numId w:val="2"/>
      </w:numPr>
      <w:spacing w:before="240" w:after="60"/>
      <w:ind w:left="0" w:firstLine="0"/>
    </w:pPr>
    <w:rPr>
      <w:rFonts w:ascii="Arial" w:hAnsi="Arial" w:cs="Arial"/>
      <w:color w:val="auto"/>
      <w:kern w:val="32"/>
      <w:sz w:val="32"/>
      <w:szCs w:val="32"/>
    </w:rPr>
  </w:style>
  <w:style w:type="paragraph" w:customStyle="1" w:styleId="2">
    <w:name w:val="2"/>
    <w:basedOn w:val="Nagwek3"/>
    <w:rsid w:val="008B42C8"/>
    <w:pPr>
      <w:numPr>
        <w:ilvl w:val="1"/>
        <w:numId w:val="2"/>
      </w:numPr>
      <w:ind w:left="576" w:hanging="576"/>
    </w:pPr>
  </w:style>
  <w:style w:type="paragraph" w:customStyle="1" w:styleId="3">
    <w:name w:val="3"/>
    <w:basedOn w:val="Nagwek3"/>
    <w:rsid w:val="008B42C8"/>
    <w:pPr>
      <w:numPr>
        <w:ilvl w:val="2"/>
      </w:numPr>
      <w:ind w:left="900" w:hanging="720"/>
    </w:pPr>
    <w:rPr>
      <w:i/>
    </w:rPr>
  </w:style>
  <w:style w:type="paragraph" w:customStyle="1" w:styleId="opistabeli">
    <w:name w:val="opis tabeli"/>
    <w:basedOn w:val="Normalny"/>
    <w:rsid w:val="008B42C8"/>
    <w:rPr>
      <w:rFonts w:ascii="Arial" w:hAnsi="Arial" w:cs="Arial"/>
    </w:rPr>
  </w:style>
  <w:style w:type="paragraph" w:customStyle="1" w:styleId="TabelaPOP">
    <w:name w:val="TabelaPOP"/>
    <w:basedOn w:val="1"/>
    <w:rsid w:val="008B42C8"/>
    <w:pPr>
      <w:numPr>
        <w:numId w:val="0"/>
      </w:numPr>
      <w:jc w:val="center"/>
      <w:outlineLvl w:val="9"/>
    </w:pPr>
    <w:rPr>
      <w:caps/>
    </w:rPr>
  </w:style>
  <w:style w:type="paragraph" w:customStyle="1" w:styleId="punkty1a">
    <w:name w:val="punkty1a"/>
    <w:basedOn w:val="tekst3"/>
    <w:rsid w:val="008B42C8"/>
    <w:pPr>
      <w:tabs>
        <w:tab w:val="num" w:pos="360"/>
      </w:tabs>
      <w:ind w:left="360"/>
    </w:pPr>
  </w:style>
  <w:style w:type="paragraph" w:customStyle="1" w:styleId="punkty2a">
    <w:name w:val="punkty 2a"/>
    <w:basedOn w:val="tekst3"/>
    <w:rsid w:val="008B42C8"/>
    <w:pPr>
      <w:tabs>
        <w:tab w:val="num" w:pos="1260"/>
      </w:tabs>
      <w:ind w:left="360" w:firstLine="540"/>
    </w:pPr>
  </w:style>
  <w:style w:type="paragraph" w:customStyle="1" w:styleId="punty3a">
    <w:name w:val="punty3a"/>
    <w:basedOn w:val="tekst3"/>
    <w:rsid w:val="008B42C8"/>
    <w:pPr>
      <w:numPr>
        <w:numId w:val="3"/>
      </w:numPr>
      <w:tabs>
        <w:tab w:val="clear" w:pos="644"/>
        <w:tab w:val="num" w:pos="360"/>
        <w:tab w:val="num" w:pos="1980"/>
      </w:tabs>
      <w:ind w:left="360" w:firstLine="1260"/>
    </w:pPr>
  </w:style>
  <w:style w:type="paragraph" w:customStyle="1" w:styleId="czopisowa">
    <w:name w:val="część opisowa"/>
    <w:basedOn w:val="1"/>
    <w:rsid w:val="008B42C8"/>
  </w:style>
  <w:style w:type="paragraph" w:customStyle="1" w:styleId="numerki">
    <w:name w:val="numerki"/>
    <w:basedOn w:val="Nagwek3"/>
    <w:rsid w:val="008B42C8"/>
    <w:pPr>
      <w:numPr>
        <w:ilvl w:val="2"/>
      </w:numPr>
      <w:tabs>
        <w:tab w:val="num" w:pos="4932"/>
      </w:tabs>
      <w:ind w:left="4932" w:hanging="432"/>
    </w:pPr>
    <w:rPr>
      <w:sz w:val="16"/>
    </w:rPr>
  </w:style>
  <w:style w:type="paragraph" w:customStyle="1" w:styleId="punkt">
    <w:name w:val="punkt"/>
    <w:basedOn w:val="Nagwek3"/>
    <w:rsid w:val="008B42C8"/>
    <w:pPr>
      <w:numPr>
        <w:ilvl w:val="1"/>
        <w:numId w:val="4"/>
      </w:numPr>
      <w:tabs>
        <w:tab w:val="clear" w:pos="4932"/>
        <w:tab w:val="num" w:pos="360"/>
      </w:tabs>
      <w:ind w:left="2280" w:hanging="720"/>
    </w:pPr>
  </w:style>
  <w:style w:type="paragraph" w:styleId="Spistreci1">
    <w:name w:val="toc 1"/>
    <w:basedOn w:val="Normalny"/>
    <w:next w:val="Normalny"/>
    <w:autoRedefine/>
    <w:rsid w:val="008B42C8"/>
    <w:pPr>
      <w:tabs>
        <w:tab w:val="left" w:pos="360"/>
        <w:tab w:val="right" w:leader="dot" w:pos="9062"/>
      </w:tabs>
      <w:spacing w:after="120"/>
      <w:ind w:left="357" w:hanging="357"/>
    </w:pPr>
    <w:rPr>
      <w:rFonts w:ascii="Calibri" w:hAnsi="Calibri"/>
      <w:b/>
      <w:sz w:val="20"/>
    </w:rPr>
  </w:style>
  <w:style w:type="paragraph" w:styleId="Spistreci3">
    <w:name w:val="toc 3"/>
    <w:basedOn w:val="Normalny"/>
    <w:next w:val="Normalny"/>
    <w:autoRedefine/>
    <w:rsid w:val="008B42C8"/>
    <w:pPr>
      <w:tabs>
        <w:tab w:val="left" w:pos="900"/>
        <w:tab w:val="right" w:leader="dot" w:pos="9062"/>
      </w:tabs>
      <w:ind w:left="900" w:hanging="420"/>
    </w:pPr>
  </w:style>
  <w:style w:type="paragraph" w:customStyle="1" w:styleId="hiper1">
    <w:name w:val="hiper1"/>
    <w:basedOn w:val="Spistreci3"/>
    <w:rsid w:val="008B42C8"/>
    <w:rPr>
      <w:noProof/>
    </w:rPr>
  </w:style>
  <w:style w:type="paragraph" w:customStyle="1" w:styleId="spispop">
    <w:name w:val="spispop"/>
    <w:basedOn w:val="Spistreci1"/>
    <w:rsid w:val="008B42C8"/>
    <w:rPr>
      <w:rFonts w:cs="Arial"/>
      <w:noProof/>
    </w:rPr>
  </w:style>
  <w:style w:type="character" w:customStyle="1" w:styleId="frambanner1iwlabel3css1">
    <w:name w:val="frambanner1iwlabel3css1"/>
    <w:rsid w:val="008B42C8"/>
    <w:rPr>
      <w:rFonts w:ascii="Arial" w:hAnsi="Arial" w:cs="Arial"/>
      <w:color w:val="FFFFCC"/>
      <w:sz w:val="15"/>
      <w:szCs w:val="15"/>
    </w:rPr>
  </w:style>
  <w:style w:type="character" w:customStyle="1" w:styleId="Znakiprzypiswdolnych">
    <w:name w:val="Znaki przypisów dolnych"/>
    <w:rsid w:val="008B42C8"/>
    <w:rPr>
      <w:vertAlign w:val="superscript"/>
    </w:rPr>
  </w:style>
  <w:style w:type="paragraph" w:customStyle="1" w:styleId="tyt1">
    <w:name w:val="tyt1"/>
    <w:basedOn w:val="Normalny"/>
    <w:next w:val="Normalny"/>
    <w:rsid w:val="008B42C8"/>
    <w:pPr>
      <w:ind w:left="567" w:hanging="567"/>
    </w:pPr>
    <w:rPr>
      <w:rFonts w:ascii="Arial" w:hAnsi="Arial"/>
      <w:b/>
      <w:caps/>
      <w:sz w:val="28"/>
      <w:szCs w:val="20"/>
    </w:rPr>
  </w:style>
  <w:style w:type="paragraph" w:customStyle="1" w:styleId="pauza2">
    <w:name w:val="pauza2"/>
    <w:basedOn w:val="Normalny"/>
    <w:rsid w:val="008B42C8"/>
    <w:pPr>
      <w:tabs>
        <w:tab w:val="num" w:pos="926"/>
      </w:tabs>
      <w:spacing w:line="360" w:lineRule="auto"/>
      <w:ind w:left="926"/>
      <w:jc w:val="both"/>
    </w:pPr>
    <w:rPr>
      <w:rFonts w:ascii="Arial" w:hAnsi="Arial"/>
      <w:sz w:val="20"/>
      <w:szCs w:val="20"/>
    </w:rPr>
  </w:style>
  <w:style w:type="character" w:styleId="Pogrubienie">
    <w:name w:val="Strong"/>
    <w:qFormat/>
    <w:rsid w:val="008B42C8"/>
    <w:rPr>
      <w:rFonts w:cs="Times New Roman"/>
      <w:b/>
      <w:bCs/>
    </w:rPr>
  </w:style>
  <w:style w:type="character" w:customStyle="1" w:styleId="zielonybold1">
    <w:name w:val="zielonybold1"/>
    <w:rsid w:val="008B42C8"/>
    <w:rPr>
      <w:rFonts w:ascii="Verdana" w:hAnsi="Verdana" w:cs="Times New Roman"/>
      <w:b/>
      <w:bCs/>
      <w:color w:val="F2756F"/>
      <w:sz w:val="14"/>
      <w:szCs w:val="14"/>
    </w:rPr>
  </w:style>
  <w:style w:type="paragraph" w:styleId="Tekstpodstawowy3">
    <w:name w:val="Body Text 3"/>
    <w:basedOn w:val="Normalny"/>
    <w:link w:val="Tekstpodstawowy3Znak"/>
    <w:rsid w:val="008B42C8"/>
    <w:pPr>
      <w:spacing w:after="120"/>
    </w:pPr>
    <w:rPr>
      <w:sz w:val="16"/>
      <w:szCs w:val="16"/>
    </w:rPr>
  </w:style>
  <w:style w:type="character" w:customStyle="1" w:styleId="Tekstpodstawowy3Znak">
    <w:name w:val="Tekst podstawowy 3 Znak"/>
    <w:link w:val="Tekstpodstawowy3"/>
    <w:locked/>
    <w:rsid w:val="008B42C8"/>
    <w:rPr>
      <w:sz w:val="16"/>
      <w:szCs w:val="16"/>
      <w:lang w:val="pl-PL" w:eastAsia="pl-PL" w:bidi="ar-SA"/>
    </w:rPr>
  </w:style>
  <w:style w:type="character" w:styleId="UyteHipercze">
    <w:name w:val="FollowedHyperlink"/>
    <w:rsid w:val="008B42C8"/>
    <w:rPr>
      <w:rFonts w:cs="Times New Roman"/>
      <w:color w:val="800080"/>
      <w:u w:val="single"/>
    </w:rPr>
  </w:style>
  <w:style w:type="paragraph" w:customStyle="1" w:styleId="xl25">
    <w:name w:val="xl25"/>
    <w:basedOn w:val="Normalny"/>
    <w:rsid w:val="008B42C8"/>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6">
    <w:name w:val="xl26"/>
    <w:basedOn w:val="Normalny"/>
    <w:rsid w:val="008B42C8"/>
    <w:pPr>
      <w:pBdr>
        <w:top w:val="single" w:sz="8" w:space="0" w:color="auto"/>
        <w:bottom w:val="single" w:sz="4" w:space="0" w:color="auto"/>
      </w:pBdr>
      <w:shd w:val="clear" w:color="auto" w:fill="CCFFFF"/>
      <w:spacing w:before="100" w:beforeAutospacing="1" w:after="100" w:afterAutospacing="1"/>
    </w:pPr>
  </w:style>
  <w:style w:type="paragraph" w:customStyle="1" w:styleId="xl27">
    <w:name w:val="xl27"/>
    <w:basedOn w:val="Normalny"/>
    <w:rsid w:val="008B42C8"/>
    <w:pPr>
      <w:pBdr>
        <w:left w:val="single" w:sz="8" w:space="0" w:color="auto"/>
        <w:bottom w:val="single" w:sz="8" w:space="0" w:color="auto"/>
        <w:right w:val="single" w:sz="8" w:space="0" w:color="auto"/>
      </w:pBdr>
      <w:shd w:val="clear" w:color="auto" w:fill="00FF00"/>
      <w:spacing w:before="100" w:beforeAutospacing="1" w:after="100" w:afterAutospacing="1"/>
    </w:pPr>
    <w:rPr>
      <w:rFonts w:ascii="Arial" w:hAnsi="Arial" w:cs="Arial"/>
      <w:b/>
      <w:bCs/>
    </w:rPr>
  </w:style>
  <w:style w:type="paragraph" w:customStyle="1" w:styleId="xl28">
    <w:name w:val="xl28"/>
    <w:basedOn w:val="Normalny"/>
    <w:rsid w:val="008B42C8"/>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9">
    <w:name w:val="xl29"/>
    <w:basedOn w:val="Normalny"/>
    <w:rsid w:val="008B42C8"/>
    <w:pPr>
      <w:pBdr>
        <w:top w:val="single" w:sz="4" w:space="0" w:color="auto"/>
        <w:left w:val="single" w:sz="8" w:space="0" w:color="auto"/>
        <w:right w:val="single" w:sz="8" w:space="0" w:color="auto"/>
      </w:pBdr>
      <w:shd w:val="clear" w:color="auto" w:fill="CCFFFF"/>
      <w:spacing w:before="100" w:beforeAutospacing="1" w:after="100" w:afterAutospacing="1"/>
    </w:pPr>
  </w:style>
  <w:style w:type="paragraph" w:customStyle="1" w:styleId="xl30">
    <w:name w:val="xl30"/>
    <w:basedOn w:val="Normalny"/>
    <w:rsid w:val="008B42C8"/>
    <w:pPr>
      <w:pBdr>
        <w:top w:val="single" w:sz="4" w:space="0" w:color="auto"/>
        <w:left w:val="single" w:sz="8" w:space="0" w:color="auto"/>
        <w:bottom w:val="single" w:sz="8" w:space="0" w:color="auto"/>
        <w:right w:val="single" w:sz="8" w:space="0" w:color="auto"/>
      </w:pBdr>
      <w:shd w:val="clear" w:color="auto" w:fill="CCFFFF"/>
      <w:spacing w:before="100" w:beforeAutospacing="1" w:after="100" w:afterAutospacing="1"/>
    </w:pPr>
  </w:style>
  <w:style w:type="paragraph" w:customStyle="1" w:styleId="xl31">
    <w:name w:val="xl31"/>
    <w:basedOn w:val="Normalny"/>
    <w:rsid w:val="008B42C8"/>
    <w:pPr>
      <w:pBdr>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32">
    <w:name w:val="xl32"/>
    <w:basedOn w:val="Normalny"/>
    <w:rsid w:val="008B42C8"/>
    <w:pPr>
      <w:pBdr>
        <w:top w:val="single" w:sz="4" w:space="0" w:color="auto"/>
        <w:bottom w:val="single" w:sz="4" w:space="0" w:color="auto"/>
      </w:pBdr>
      <w:shd w:val="clear" w:color="auto" w:fill="CCFFFF"/>
      <w:spacing w:before="100" w:beforeAutospacing="1" w:after="100" w:afterAutospacing="1"/>
    </w:pPr>
  </w:style>
  <w:style w:type="paragraph" w:customStyle="1" w:styleId="xl33">
    <w:name w:val="xl33"/>
    <w:basedOn w:val="Normalny"/>
    <w:rsid w:val="008B42C8"/>
    <w:pPr>
      <w:pBdr>
        <w:top w:val="single" w:sz="4" w:space="0" w:color="auto"/>
      </w:pBdr>
      <w:shd w:val="clear" w:color="auto" w:fill="CCFFFF"/>
      <w:spacing w:before="100" w:beforeAutospacing="1" w:after="100" w:afterAutospacing="1"/>
    </w:pPr>
  </w:style>
  <w:style w:type="paragraph" w:customStyle="1" w:styleId="xl34">
    <w:name w:val="xl34"/>
    <w:basedOn w:val="Normalny"/>
    <w:rsid w:val="008B42C8"/>
    <w:pPr>
      <w:pBdr>
        <w:top w:val="single" w:sz="8" w:space="0" w:color="auto"/>
        <w:bottom w:val="single" w:sz="4" w:space="0" w:color="auto"/>
      </w:pBdr>
      <w:shd w:val="clear" w:color="auto" w:fill="CCFFFF"/>
      <w:spacing w:before="100" w:beforeAutospacing="1" w:after="100" w:afterAutospacing="1"/>
    </w:pPr>
  </w:style>
  <w:style w:type="paragraph" w:customStyle="1" w:styleId="xl35">
    <w:name w:val="xl35"/>
    <w:basedOn w:val="Normalny"/>
    <w:rsid w:val="008B42C8"/>
    <w:pPr>
      <w:pBdr>
        <w:top w:val="single" w:sz="4" w:space="0" w:color="auto"/>
        <w:bottom w:val="single" w:sz="8" w:space="0" w:color="auto"/>
      </w:pBdr>
      <w:shd w:val="clear" w:color="auto" w:fill="CCFFFF"/>
      <w:spacing w:before="100" w:beforeAutospacing="1" w:after="100" w:afterAutospacing="1"/>
    </w:pPr>
  </w:style>
  <w:style w:type="paragraph" w:customStyle="1" w:styleId="xl36">
    <w:name w:val="xl36"/>
    <w:basedOn w:val="Normalny"/>
    <w:rsid w:val="008B42C8"/>
    <w:pPr>
      <w:pBdr>
        <w:bottom w:val="single" w:sz="4" w:space="0" w:color="auto"/>
      </w:pBdr>
      <w:shd w:val="clear" w:color="auto" w:fill="CCFFFF"/>
      <w:spacing w:before="100" w:beforeAutospacing="1" w:after="100" w:afterAutospacing="1"/>
    </w:pPr>
  </w:style>
  <w:style w:type="paragraph" w:customStyle="1" w:styleId="xl37">
    <w:name w:val="xl37"/>
    <w:basedOn w:val="Normalny"/>
    <w:rsid w:val="008B42C8"/>
    <w:pPr>
      <w:pBdr>
        <w:bottom w:val="single" w:sz="8" w:space="0" w:color="auto"/>
      </w:pBdr>
      <w:shd w:val="clear" w:color="auto" w:fill="00FF00"/>
      <w:spacing w:before="100" w:beforeAutospacing="1" w:after="100" w:afterAutospacing="1"/>
    </w:pPr>
    <w:rPr>
      <w:rFonts w:ascii="Arial" w:hAnsi="Arial" w:cs="Arial"/>
      <w:b/>
      <w:bCs/>
    </w:rPr>
  </w:style>
  <w:style w:type="character" w:styleId="Uwydatnienie">
    <w:name w:val="Emphasis"/>
    <w:qFormat/>
    <w:rsid w:val="008B42C8"/>
    <w:rPr>
      <w:rFonts w:cs="Times New Roman"/>
      <w:i/>
      <w:iCs/>
    </w:rPr>
  </w:style>
  <w:style w:type="paragraph" w:customStyle="1" w:styleId="atekstpodstawowyzwcieciem">
    <w:name w:val="atekstpodstawowyzwcieciem"/>
    <w:basedOn w:val="Normalny"/>
    <w:rsid w:val="008B42C8"/>
    <w:pPr>
      <w:autoSpaceDE w:val="0"/>
      <w:autoSpaceDN w:val="0"/>
      <w:spacing w:before="120"/>
    </w:pPr>
  </w:style>
  <w:style w:type="paragraph" w:customStyle="1" w:styleId="pauza0">
    <w:name w:val="pauza0"/>
    <w:basedOn w:val="Normalny"/>
    <w:rsid w:val="008B42C8"/>
    <w:pPr>
      <w:autoSpaceDE w:val="0"/>
      <w:autoSpaceDN w:val="0"/>
    </w:pPr>
  </w:style>
  <w:style w:type="paragraph" w:customStyle="1" w:styleId="ATEKSTPODSTAWOWYZWCIECIEM0">
    <w:name w:val="A TEKST PODSTAWOWY Z WCIECIEM"/>
    <w:basedOn w:val="Default"/>
    <w:next w:val="Default"/>
    <w:rsid w:val="008B42C8"/>
    <w:pPr>
      <w:spacing w:before="120"/>
    </w:pPr>
    <w:rPr>
      <w:rFonts w:ascii="Times New Roman" w:hAnsi="Times New Roman" w:cs="Times New Roman"/>
      <w:color w:val="auto"/>
    </w:rPr>
  </w:style>
  <w:style w:type="paragraph" w:customStyle="1" w:styleId="-PauzapoT">
    <w:name w:val="- Pauza po 'T'"/>
    <w:basedOn w:val="Default"/>
    <w:next w:val="Default"/>
    <w:rsid w:val="008B42C8"/>
    <w:rPr>
      <w:rFonts w:ascii="Times New Roman" w:hAnsi="Times New Roman" w:cs="Times New Roman"/>
      <w:color w:val="auto"/>
    </w:rPr>
  </w:style>
  <w:style w:type="paragraph" w:customStyle="1" w:styleId="pauza00">
    <w:name w:val="pauza 0"/>
    <w:basedOn w:val="Default"/>
    <w:next w:val="Default"/>
    <w:rsid w:val="008B42C8"/>
    <w:rPr>
      <w:rFonts w:ascii="Times New Roman" w:hAnsi="Times New Roman" w:cs="Times New Roman"/>
      <w:color w:val="auto"/>
    </w:rPr>
  </w:style>
  <w:style w:type="paragraph" w:customStyle="1" w:styleId="Normalny1">
    <w:name w:val="Normalny1"/>
    <w:basedOn w:val="Normalny"/>
    <w:rsid w:val="008B42C8"/>
    <w:pPr>
      <w:spacing w:before="100" w:beforeAutospacing="1" w:after="100" w:afterAutospacing="1"/>
    </w:pPr>
    <w:rPr>
      <w:color w:val="000000"/>
    </w:rPr>
  </w:style>
  <w:style w:type="paragraph" w:styleId="Tekstpodstawowy2">
    <w:name w:val="Body Text 2"/>
    <w:basedOn w:val="Normalny"/>
    <w:link w:val="Tekstpodstawowy2Znak"/>
    <w:rsid w:val="008B42C8"/>
    <w:pPr>
      <w:spacing w:after="120" w:line="480" w:lineRule="auto"/>
    </w:pPr>
  </w:style>
  <w:style w:type="character" w:customStyle="1" w:styleId="Tekstpodstawowy2Znak">
    <w:name w:val="Tekst podstawowy 2 Znak"/>
    <w:link w:val="Tekstpodstawowy2"/>
    <w:locked/>
    <w:rsid w:val="008B42C8"/>
    <w:rPr>
      <w:sz w:val="24"/>
      <w:szCs w:val="24"/>
      <w:lang w:val="pl-PL" w:eastAsia="pl-PL" w:bidi="ar-SA"/>
    </w:rPr>
  </w:style>
  <w:style w:type="paragraph" w:customStyle="1" w:styleId="TabellenText">
    <w:name w:val="Tabellen Text"/>
    <w:rsid w:val="008B42C8"/>
    <w:pPr>
      <w:spacing w:before="60"/>
      <w:jc w:val="both"/>
    </w:pPr>
    <w:rPr>
      <w:rFonts w:ascii="Arial" w:hAnsi="Arial" w:cs="Arial"/>
      <w:color w:val="000000"/>
      <w:lang w:val="de-DE"/>
    </w:rPr>
  </w:style>
  <w:style w:type="paragraph" w:styleId="Spistreci2">
    <w:name w:val="toc 2"/>
    <w:basedOn w:val="Normalny"/>
    <w:next w:val="Normalny"/>
    <w:autoRedefine/>
    <w:rsid w:val="008B42C8"/>
    <w:pPr>
      <w:tabs>
        <w:tab w:val="left" w:pos="426"/>
        <w:tab w:val="right" w:leader="dot" w:pos="9062"/>
      </w:tabs>
    </w:pPr>
    <w:rPr>
      <w:noProof/>
    </w:rPr>
  </w:style>
  <w:style w:type="paragraph" w:styleId="Zwykytekst">
    <w:name w:val="Plain Text"/>
    <w:basedOn w:val="Normalny"/>
    <w:link w:val="ZwykytekstZnak"/>
    <w:rsid w:val="008B42C8"/>
    <w:rPr>
      <w:rFonts w:ascii="Courier New" w:hAnsi="Courier New" w:cs="Courier New"/>
      <w:sz w:val="20"/>
      <w:szCs w:val="20"/>
    </w:rPr>
  </w:style>
  <w:style w:type="character" w:customStyle="1" w:styleId="ZwykytekstZnak">
    <w:name w:val="Zwykły tekst Znak"/>
    <w:link w:val="Zwykytekst"/>
    <w:locked/>
    <w:rsid w:val="008B42C8"/>
    <w:rPr>
      <w:rFonts w:ascii="Courier New" w:hAnsi="Courier New" w:cs="Courier New"/>
      <w:lang w:val="pl-PL" w:eastAsia="pl-PL" w:bidi="ar-SA"/>
    </w:rPr>
  </w:style>
  <w:style w:type="paragraph" w:styleId="Tekstprzypisukocowego">
    <w:name w:val="endnote text"/>
    <w:basedOn w:val="Normalny"/>
    <w:link w:val="TekstprzypisukocowegoZnak"/>
    <w:rsid w:val="008B42C8"/>
    <w:rPr>
      <w:sz w:val="20"/>
      <w:szCs w:val="20"/>
    </w:rPr>
  </w:style>
  <w:style w:type="character" w:customStyle="1" w:styleId="TekstprzypisukocowegoZnak">
    <w:name w:val="Tekst przypisu końcowego Znak"/>
    <w:link w:val="Tekstprzypisukocowego"/>
    <w:locked/>
    <w:rsid w:val="008B42C8"/>
    <w:rPr>
      <w:lang w:val="pl-PL" w:eastAsia="pl-PL" w:bidi="ar-SA"/>
    </w:rPr>
  </w:style>
  <w:style w:type="paragraph" w:styleId="Zagicieodgryformularza">
    <w:name w:val="HTML Top of Form"/>
    <w:basedOn w:val="Normalny"/>
    <w:next w:val="Normalny"/>
    <w:link w:val="ZagicieodgryformularzaZnak"/>
    <w:hidden/>
    <w:rsid w:val="008B42C8"/>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link w:val="Zagicieodgryformularza"/>
    <w:locked/>
    <w:rsid w:val="008B42C8"/>
    <w:rPr>
      <w:rFonts w:ascii="Arial" w:hAnsi="Arial" w:cs="Arial"/>
      <w:vanish/>
      <w:sz w:val="16"/>
      <w:szCs w:val="16"/>
      <w:lang w:val="pl-PL" w:eastAsia="pl-PL" w:bidi="ar-SA"/>
    </w:rPr>
  </w:style>
  <w:style w:type="paragraph" w:styleId="Zagicieoddouformularza">
    <w:name w:val="HTML Bottom of Form"/>
    <w:basedOn w:val="Normalny"/>
    <w:next w:val="Normalny"/>
    <w:link w:val="ZagicieoddouformularzaZnak"/>
    <w:hidden/>
    <w:rsid w:val="008B42C8"/>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link w:val="Zagicieoddouformularza"/>
    <w:locked/>
    <w:rsid w:val="008B42C8"/>
    <w:rPr>
      <w:rFonts w:ascii="Arial" w:hAnsi="Arial" w:cs="Arial"/>
      <w:vanish/>
      <w:sz w:val="16"/>
      <w:szCs w:val="16"/>
      <w:lang w:val="pl-PL" w:eastAsia="pl-PL" w:bidi="ar-SA"/>
    </w:rPr>
  </w:style>
  <w:style w:type="paragraph" w:customStyle="1" w:styleId="tekstkoncowy">
    <w:name w:val="tekst_koncowy"/>
    <w:basedOn w:val="Normalny"/>
    <w:rsid w:val="008B42C8"/>
    <w:pPr>
      <w:spacing w:line="360" w:lineRule="atLeast"/>
      <w:jc w:val="both"/>
    </w:pPr>
    <w:rPr>
      <w:rFonts w:ascii="Arial" w:hAnsi="Arial"/>
      <w:lang w:val="en-GB"/>
    </w:rPr>
  </w:style>
  <w:style w:type="paragraph" w:styleId="Tekstpodstawowywcity">
    <w:name w:val="Body Text Indent"/>
    <w:basedOn w:val="Normalny"/>
    <w:link w:val="TekstpodstawowywcityZnak"/>
    <w:rsid w:val="008B42C8"/>
    <w:pPr>
      <w:spacing w:after="120"/>
      <w:ind w:left="283"/>
    </w:pPr>
  </w:style>
  <w:style w:type="character" w:customStyle="1" w:styleId="TekstpodstawowywcityZnak">
    <w:name w:val="Tekst podstawowy wcięty Znak"/>
    <w:link w:val="Tekstpodstawowywcity"/>
    <w:locked/>
    <w:rsid w:val="008B42C8"/>
    <w:rPr>
      <w:sz w:val="24"/>
      <w:szCs w:val="24"/>
      <w:lang w:val="pl-PL" w:eastAsia="pl-PL" w:bidi="ar-SA"/>
    </w:rPr>
  </w:style>
  <w:style w:type="character" w:customStyle="1" w:styleId="a">
    <w:name w:val="a"/>
    <w:rsid w:val="008B42C8"/>
    <w:rPr>
      <w:rFonts w:cs="Times New Roman"/>
    </w:rPr>
  </w:style>
  <w:style w:type="paragraph" w:customStyle="1" w:styleId="Tabela">
    <w:name w:val="Tabela"/>
    <w:basedOn w:val="Normalny"/>
    <w:autoRedefine/>
    <w:rsid w:val="008B42C8"/>
    <w:pPr>
      <w:spacing w:line="360" w:lineRule="auto"/>
      <w:jc w:val="center"/>
    </w:pPr>
    <w:rPr>
      <w:color w:val="000000"/>
      <w:sz w:val="20"/>
      <w:szCs w:val="20"/>
    </w:rPr>
  </w:style>
  <w:style w:type="paragraph" w:customStyle="1" w:styleId="Standardowy1">
    <w:name w:val="Standardowy1"/>
    <w:rsid w:val="008B42C8"/>
    <w:pPr>
      <w:overflowPunct w:val="0"/>
      <w:autoSpaceDE w:val="0"/>
      <w:autoSpaceDN w:val="0"/>
      <w:adjustRightInd w:val="0"/>
      <w:textAlignment w:val="baseline"/>
    </w:pPr>
  </w:style>
  <w:style w:type="paragraph" w:customStyle="1" w:styleId="Tekst4">
    <w:name w:val="Tekst 4"/>
    <w:basedOn w:val="Nagwek4"/>
    <w:rsid w:val="008B42C8"/>
    <w:pPr>
      <w:keepNext w:val="0"/>
      <w:numPr>
        <w:ilvl w:val="3"/>
      </w:numPr>
      <w:tabs>
        <w:tab w:val="left" w:pos="1474"/>
      </w:tabs>
      <w:spacing w:before="0" w:after="0"/>
      <w:ind w:left="510" w:firstLine="567"/>
      <w:jc w:val="both"/>
    </w:pPr>
    <w:rPr>
      <w:rFonts w:ascii="Arial" w:hAnsi="Arial"/>
      <w:b w:val="0"/>
      <w:sz w:val="20"/>
    </w:rPr>
  </w:style>
  <w:style w:type="paragraph" w:customStyle="1" w:styleId="Wypunktowanie">
    <w:name w:val="Wypunktowanie"/>
    <w:basedOn w:val="Normalny"/>
    <w:rsid w:val="008B42C8"/>
    <w:pPr>
      <w:tabs>
        <w:tab w:val="num" w:pos="227"/>
        <w:tab w:val="left" w:pos="794"/>
        <w:tab w:val="num" w:pos="900"/>
      </w:tabs>
      <w:ind w:left="1248" w:hanging="227"/>
      <w:jc w:val="both"/>
      <w:outlineLvl w:val="1"/>
    </w:pPr>
    <w:rPr>
      <w:rFonts w:ascii="Arial" w:hAnsi="Arial" w:cs="Arial"/>
      <w:bCs/>
      <w:iCs/>
      <w:sz w:val="20"/>
      <w:szCs w:val="28"/>
    </w:rPr>
  </w:style>
  <w:style w:type="paragraph" w:styleId="Spistreci4">
    <w:name w:val="toc 4"/>
    <w:basedOn w:val="Normalny"/>
    <w:next w:val="Normalny"/>
    <w:autoRedefine/>
    <w:rsid w:val="008B42C8"/>
    <w:pPr>
      <w:ind w:left="720"/>
    </w:pPr>
  </w:style>
  <w:style w:type="paragraph" w:customStyle="1" w:styleId="StylArial11ptWyjustowanyPierwszywiersz125cmInterli">
    <w:name w:val="Styl Arial 11 pt Wyjustowany Pierwszy wiersz:  125 cm Interli..."/>
    <w:basedOn w:val="Normalny"/>
    <w:rsid w:val="008B42C8"/>
    <w:pPr>
      <w:spacing w:line="360" w:lineRule="auto"/>
      <w:ind w:firstLine="708"/>
      <w:jc w:val="both"/>
    </w:pPr>
    <w:rPr>
      <w:rFonts w:ascii="Arial" w:hAnsi="Arial"/>
      <w:sz w:val="22"/>
      <w:szCs w:val="20"/>
    </w:rPr>
  </w:style>
  <w:style w:type="paragraph" w:customStyle="1" w:styleId="arialblok">
    <w:name w:val="arial blok"/>
    <w:basedOn w:val="Normalny"/>
    <w:rsid w:val="008B42C8"/>
    <w:pPr>
      <w:spacing w:line="300" w:lineRule="auto"/>
      <w:jc w:val="both"/>
    </w:pPr>
    <w:rPr>
      <w:rFonts w:ascii="Arial" w:hAnsi="Arial"/>
      <w:sz w:val="22"/>
      <w:szCs w:val="20"/>
    </w:rPr>
  </w:style>
  <w:style w:type="paragraph" w:customStyle="1" w:styleId="Normalny10">
    <w:name w:val="Normalny1"/>
    <w:basedOn w:val="Normalny"/>
    <w:rsid w:val="008B42C8"/>
    <w:pPr>
      <w:widowControl w:val="0"/>
      <w:suppressAutoHyphens/>
      <w:spacing w:line="360" w:lineRule="auto"/>
    </w:pPr>
    <w:rPr>
      <w:color w:val="000000"/>
    </w:rPr>
  </w:style>
  <w:style w:type="paragraph" w:customStyle="1" w:styleId="NA">
    <w:name w:val="N/A"/>
    <w:basedOn w:val="Normalny10"/>
    <w:rsid w:val="008B42C8"/>
    <w:pPr>
      <w:tabs>
        <w:tab w:val="left" w:pos="9000"/>
        <w:tab w:val="right" w:pos="9360"/>
      </w:tabs>
      <w:jc w:val="both"/>
    </w:pPr>
    <w:rPr>
      <w:rFonts w:ascii="Arial" w:hAnsi="Arial"/>
      <w:lang w:val="en-US"/>
    </w:rPr>
  </w:style>
  <w:style w:type="paragraph" w:customStyle="1" w:styleId="pauza">
    <w:name w:val="pauza"/>
    <w:basedOn w:val="Normalny10"/>
    <w:rsid w:val="008B42C8"/>
    <w:pPr>
      <w:ind w:left="567" w:hanging="567"/>
    </w:pPr>
  </w:style>
  <w:style w:type="paragraph" w:customStyle="1" w:styleId="Nagwek10">
    <w:name w:val="Nagłówek1"/>
    <w:basedOn w:val="Normalny"/>
    <w:rsid w:val="008B42C8"/>
    <w:pPr>
      <w:tabs>
        <w:tab w:val="center" w:pos="4536"/>
        <w:tab w:val="right" w:pos="9072"/>
      </w:tabs>
      <w:suppressAutoHyphens/>
      <w:spacing w:line="360" w:lineRule="auto"/>
    </w:pPr>
    <w:rPr>
      <w:color w:val="000000"/>
    </w:rPr>
  </w:style>
  <w:style w:type="paragraph" w:customStyle="1" w:styleId="TableContents">
    <w:name w:val="Table Contents"/>
    <w:basedOn w:val="Tekstpodstawowy"/>
    <w:rsid w:val="008B42C8"/>
    <w:pPr>
      <w:suppressLineNumbers/>
      <w:suppressAutoHyphens/>
      <w:spacing w:after="0" w:line="360" w:lineRule="auto"/>
    </w:pPr>
    <w:rPr>
      <w:b/>
      <w:color w:val="000000"/>
    </w:rPr>
  </w:style>
  <w:style w:type="paragraph" w:customStyle="1" w:styleId="Tytutabeli">
    <w:name w:val="Tytuł tabeli"/>
    <w:basedOn w:val="Normalny"/>
    <w:rsid w:val="008B42C8"/>
    <w:pPr>
      <w:widowControl w:val="0"/>
      <w:autoSpaceDE w:val="0"/>
      <w:autoSpaceDN w:val="0"/>
      <w:adjustRightInd w:val="0"/>
      <w:spacing w:after="120"/>
      <w:jc w:val="center"/>
    </w:pPr>
    <w:rPr>
      <w:b/>
      <w:bCs/>
      <w:i/>
      <w:iCs/>
    </w:rPr>
  </w:style>
  <w:style w:type="paragraph" w:customStyle="1" w:styleId="astrzaa">
    <w:name w:val="astrzała"/>
    <w:basedOn w:val="Normalny"/>
    <w:rsid w:val="008B42C8"/>
    <w:pPr>
      <w:numPr>
        <w:numId w:val="5"/>
      </w:numPr>
      <w:tabs>
        <w:tab w:val="clear" w:pos="360"/>
        <w:tab w:val="num" w:pos="1276"/>
      </w:tabs>
      <w:spacing w:line="300" w:lineRule="auto"/>
      <w:ind w:left="1276" w:hanging="425"/>
    </w:pPr>
    <w:rPr>
      <w:rFonts w:ascii="Tahoma" w:hAnsi="Tahoma"/>
      <w:sz w:val="22"/>
      <w:szCs w:val="20"/>
    </w:rPr>
  </w:style>
  <w:style w:type="paragraph" w:customStyle="1" w:styleId="punkty">
    <w:name w:val="punkty"/>
    <w:basedOn w:val="Normalny"/>
    <w:rsid w:val="008B42C8"/>
    <w:pPr>
      <w:numPr>
        <w:numId w:val="6"/>
      </w:numPr>
    </w:pPr>
    <w:rPr>
      <w:sz w:val="20"/>
      <w:szCs w:val="20"/>
    </w:rPr>
  </w:style>
  <w:style w:type="paragraph" w:customStyle="1" w:styleId="MPUTekst">
    <w:name w:val="MPU Tekst"/>
    <w:basedOn w:val="Tekstpodstawowy"/>
    <w:next w:val="Normalny"/>
    <w:rsid w:val="008B42C8"/>
    <w:pPr>
      <w:spacing w:after="0" w:line="360" w:lineRule="auto"/>
      <w:ind w:left="357"/>
      <w:jc w:val="both"/>
    </w:pPr>
    <w:rPr>
      <w:rFonts w:ascii="Arial" w:hAnsi="Arial" w:cs="Arial"/>
      <w:sz w:val="20"/>
    </w:rPr>
  </w:style>
  <w:style w:type="paragraph" w:styleId="Tekstpodstawowywcity3">
    <w:name w:val="Body Text Indent 3"/>
    <w:basedOn w:val="Normalny"/>
    <w:link w:val="Tekstpodstawowywcity3Znak"/>
    <w:rsid w:val="008B42C8"/>
    <w:pPr>
      <w:spacing w:after="120"/>
      <w:ind w:left="283"/>
    </w:pPr>
    <w:rPr>
      <w:sz w:val="16"/>
      <w:szCs w:val="16"/>
    </w:rPr>
  </w:style>
  <w:style w:type="character" w:customStyle="1" w:styleId="Tekstpodstawowywcity3Znak">
    <w:name w:val="Tekst podstawowy wcięty 3 Znak"/>
    <w:link w:val="Tekstpodstawowywcity3"/>
    <w:locked/>
    <w:rsid w:val="008B42C8"/>
    <w:rPr>
      <w:sz w:val="16"/>
      <w:szCs w:val="16"/>
      <w:lang w:val="pl-PL" w:eastAsia="pl-PL" w:bidi="ar-SA"/>
    </w:rPr>
  </w:style>
  <w:style w:type="paragraph" w:customStyle="1" w:styleId="ADnumeracjakasadowa">
    <w:name w:val="AD numeracja kasadowa"/>
    <w:basedOn w:val="Normalny"/>
    <w:rsid w:val="008B42C8"/>
    <w:pPr>
      <w:tabs>
        <w:tab w:val="num" w:pos="2160"/>
      </w:tabs>
      <w:spacing w:line="360" w:lineRule="auto"/>
      <w:ind w:left="2160" w:hanging="360"/>
      <w:jc w:val="both"/>
      <w:outlineLvl w:val="0"/>
    </w:pPr>
    <w:rPr>
      <w:rFonts w:ascii="Arial" w:hAnsi="Arial"/>
      <w:sz w:val="20"/>
      <w:szCs w:val="20"/>
    </w:rPr>
  </w:style>
  <w:style w:type="paragraph" w:customStyle="1" w:styleId="1ustp">
    <w:name w:val="1. ustęp"/>
    <w:basedOn w:val="Normalny"/>
    <w:rsid w:val="008B42C8"/>
    <w:pPr>
      <w:keepLines/>
      <w:tabs>
        <w:tab w:val="left" w:pos="567"/>
        <w:tab w:val="left" w:pos="1134"/>
        <w:tab w:val="left" w:pos="1701"/>
        <w:tab w:val="left" w:pos="2268"/>
        <w:tab w:val="left" w:pos="2835"/>
        <w:tab w:val="left" w:pos="3402"/>
        <w:tab w:val="left" w:pos="3969"/>
      </w:tabs>
      <w:spacing w:line="360" w:lineRule="auto"/>
      <w:jc w:val="both"/>
    </w:pPr>
    <w:rPr>
      <w:rFonts w:ascii="Arial" w:hAnsi="Arial"/>
      <w:sz w:val="20"/>
      <w:szCs w:val="20"/>
    </w:rPr>
  </w:style>
  <w:style w:type="paragraph" w:styleId="Tekstpodstawowywcity2">
    <w:name w:val="Body Text Indent 2"/>
    <w:basedOn w:val="Normalny"/>
    <w:link w:val="Tekstpodstawowywcity2Znak"/>
    <w:rsid w:val="008B42C8"/>
    <w:pPr>
      <w:spacing w:after="120" w:line="480" w:lineRule="auto"/>
      <w:ind w:left="283"/>
    </w:pPr>
  </w:style>
  <w:style w:type="character" w:customStyle="1" w:styleId="Tekstpodstawowywcity2Znak">
    <w:name w:val="Tekst podstawowy wcięty 2 Znak"/>
    <w:link w:val="Tekstpodstawowywcity2"/>
    <w:locked/>
    <w:rsid w:val="008B42C8"/>
    <w:rPr>
      <w:sz w:val="24"/>
      <w:szCs w:val="24"/>
      <w:lang w:val="pl-PL" w:eastAsia="pl-PL" w:bidi="ar-SA"/>
    </w:rPr>
  </w:style>
  <w:style w:type="table" w:customStyle="1" w:styleId="stylpowiatkrakowski">
    <w:name w:val="styl powiat krakowski"/>
    <w:rsid w:val="008B42C8"/>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paragraph" w:styleId="Spisilustracji">
    <w:name w:val="table of figures"/>
    <w:aliases w:val="spis rys Kra"/>
    <w:basedOn w:val="normalKra"/>
    <w:next w:val="normalKra"/>
    <w:rsid w:val="008B42C8"/>
    <w:rPr>
      <w:sz w:val="18"/>
    </w:rPr>
  </w:style>
  <w:style w:type="paragraph" w:customStyle="1" w:styleId="punktor">
    <w:name w:val="_punktor"/>
    <w:basedOn w:val="Normalny"/>
    <w:rsid w:val="008B42C8"/>
    <w:pPr>
      <w:numPr>
        <w:numId w:val="8"/>
      </w:numPr>
      <w:autoSpaceDE w:val="0"/>
      <w:autoSpaceDN w:val="0"/>
      <w:adjustRightInd w:val="0"/>
      <w:spacing w:after="120" w:line="360" w:lineRule="auto"/>
      <w:jc w:val="both"/>
    </w:pPr>
    <w:rPr>
      <w:rFonts w:ascii="Arial" w:hAnsi="Arial"/>
    </w:rPr>
  </w:style>
  <w:style w:type="paragraph" w:customStyle="1" w:styleId="punktor10">
    <w:name w:val="_punktor10"/>
    <w:basedOn w:val="punktor"/>
    <w:rsid w:val="008B42C8"/>
    <w:pPr>
      <w:spacing w:after="80" w:line="240" w:lineRule="auto"/>
    </w:pPr>
    <w:rPr>
      <w:sz w:val="20"/>
    </w:rPr>
  </w:style>
  <w:style w:type="paragraph" w:customStyle="1" w:styleId="StylNagwekArial10ptPo6pt">
    <w:name w:val="Styl Nagłówek + Arial 10 pt Po:  6 pt"/>
    <w:basedOn w:val="Nagwek"/>
    <w:rsid w:val="008B42C8"/>
    <w:pPr>
      <w:spacing w:before="20" w:after="60"/>
    </w:pPr>
    <w:rPr>
      <w:rFonts w:ascii="Arial" w:hAnsi="Arial"/>
      <w:sz w:val="20"/>
      <w:szCs w:val="20"/>
    </w:rPr>
  </w:style>
  <w:style w:type="character" w:customStyle="1" w:styleId="Tekstzastpczy1">
    <w:name w:val="Tekst zastępczy1"/>
    <w:semiHidden/>
    <w:rsid w:val="008B42C8"/>
    <w:rPr>
      <w:rFonts w:cs="Times New Roman"/>
      <w:color w:val="808080"/>
    </w:rPr>
  </w:style>
  <w:style w:type="paragraph" w:customStyle="1" w:styleId="StylNagwek214ptPogrubienie1">
    <w:name w:val="Styl Nagłówek 2 + 14 pt Pogrubienie1"/>
    <w:basedOn w:val="Nagwek2"/>
    <w:rsid w:val="008B42C8"/>
    <w:pPr>
      <w:numPr>
        <w:ilvl w:val="1"/>
      </w:numPr>
      <w:ind w:left="576" w:hanging="576"/>
    </w:pPr>
    <w:rPr>
      <w:sz w:val="28"/>
    </w:rPr>
  </w:style>
  <w:style w:type="paragraph" w:customStyle="1" w:styleId="Zawartotabeli">
    <w:name w:val="Zawartość tabeli"/>
    <w:basedOn w:val="Normalny"/>
    <w:rsid w:val="008B42C8"/>
    <w:pPr>
      <w:suppressLineNumbers/>
      <w:tabs>
        <w:tab w:val="left" w:pos="567"/>
      </w:tabs>
      <w:suppressAutoHyphens/>
      <w:spacing w:after="120"/>
      <w:jc w:val="both"/>
    </w:pPr>
    <w:rPr>
      <w:rFonts w:ascii="Arial" w:hAnsi="Arial"/>
      <w:sz w:val="22"/>
      <w:szCs w:val="20"/>
      <w:lang w:eastAsia="ar-SA"/>
    </w:rPr>
  </w:style>
  <w:style w:type="paragraph" w:customStyle="1" w:styleId="nagwek2M">
    <w:name w:val="nagłówek 2 M"/>
    <w:basedOn w:val="StylNagwek214ptPogrubienie"/>
    <w:link w:val="nagwek2MZnak"/>
    <w:rsid w:val="008B42C8"/>
  </w:style>
  <w:style w:type="character" w:customStyle="1" w:styleId="nagwek2MZnak">
    <w:name w:val="nagłówek 2 M Znak"/>
    <w:basedOn w:val="StylNagwek214ptPogrubienieZnak"/>
    <w:link w:val="nagwek2M"/>
    <w:locked/>
    <w:rsid w:val="008B42C8"/>
    <w:rPr>
      <w:rFonts w:ascii="Trebuchet MS" w:hAnsi="Trebuchet MS"/>
      <w:b/>
      <w:bCs/>
      <w:iCs/>
      <w:caps/>
      <w:sz w:val="28"/>
      <w:szCs w:val="24"/>
      <w:lang w:val="pl-PL" w:eastAsia="pl-PL" w:bidi="ar-SA"/>
    </w:rPr>
  </w:style>
  <w:style w:type="paragraph" w:customStyle="1" w:styleId="normalBP0">
    <w:name w:val="normal_BP"/>
    <w:basedOn w:val="Normalny"/>
    <w:link w:val="normalBPZnak0"/>
    <w:rsid w:val="008B42C8"/>
    <w:pPr>
      <w:widowControl w:val="0"/>
      <w:autoSpaceDE w:val="0"/>
      <w:autoSpaceDN w:val="0"/>
      <w:adjustRightInd w:val="0"/>
      <w:spacing w:line="276" w:lineRule="auto"/>
      <w:jc w:val="both"/>
    </w:pPr>
    <w:rPr>
      <w:sz w:val="22"/>
      <w:szCs w:val="22"/>
    </w:rPr>
  </w:style>
  <w:style w:type="paragraph" w:customStyle="1" w:styleId="nag3BP">
    <w:name w:val="nagł 3_BP"/>
    <w:basedOn w:val="Nagwek3"/>
    <w:link w:val="nag3BPZnak"/>
    <w:rsid w:val="008B42C8"/>
    <w:pPr>
      <w:numPr>
        <w:ilvl w:val="2"/>
      </w:numPr>
      <w:ind w:left="2280" w:hanging="720"/>
    </w:pPr>
    <w:rPr>
      <w:rFonts w:ascii="Times New Roman" w:hAnsi="Times New Roman" w:cs="Times New Roman"/>
    </w:rPr>
  </w:style>
  <w:style w:type="character" w:customStyle="1" w:styleId="normalBPZnak0">
    <w:name w:val="normal_BP Znak"/>
    <w:link w:val="normalBP0"/>
    <w:locked/>
    <w:rsid w:val="008B42C8"/>
    <w:rPr>
      <w:sz w:val="22"/>
      <w:szCs w:val="22"/>
      <w:lang w:val="pl-PL" w:eastAsia="pl-PL" w:bidi="ar-SA"/>
    </w:rPr>
  </w:style>
  <w:style w:type="character" w:customStyle="1" w:styleId="nag3BPZnak">
    <w:name w:val="nagł 3_BP Znak"/>
    <w:basedOn w:val="Nagwek3Znak"/>
    <w:link w:val="nag3BP"/>
    <w:locked/>
    <w:rsid w:val="008B42C8"/>
    <w:rPr>
      <w:rFonts w:ascii="Arial" w:hAnsi="Arial" w:cs="Arial"/>
      <w:b/>
      <w:bCs/>
      <w:sz w:val="26"/>
      <w:szCs w:val="26"/>
      <w:lang w:val="pl-PL" w:eastAsia="pl-PL" w:bidi="ar-SA"/>
    </w:rPr>
  </w:style>
  <w:style w:type="paragraph" w:styleId="Listapunktowana">
    <w:name w:val="List Bullet"/>
    <w:basedOn w:val="Normalny"/>
    <w:link w:val="ListapunktowanaZnak"/>
    <w:rsid w:val="008B42C8"/>
  </w:style>
  <w:style w:type="character" w:customStyle="1" w:styleId="ListapunktowanaZnak">
    <w:name w:val="Lista punktowana Znak"/>
    <w:link w:val="Listapunktowana"/>
    <w:locked/>
    <w:rsid w:val="008B42C8"/>
    <w:rPr>
      <w:sz w:val="24"/>
      <w:szCs w:val="24"/>
      <w:lang w:val="pl-PL" w:eastAsia="pl-PL" w:bidi="ar-SA"/>
    </w:rPr>
  </w:style>
  <w:style w:type="table" w:styleId="Tabela-Klasyczny3">
    <w:name w:val="Table Classic 3"/>
    <w:basedOn w:val="Standardowy"/>
    <w:rsid w:val="008B42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rsid w:val="008B42C8"/>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rsid w:val="008B42C8"/>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rsid w:val="008B42C8"/>
    <w:pPr>
      <w:jc w:val="center"/>
    </w:pPr>
    <w:rPr>
      <w:rFonts w:ascii="Arial" w:hAnsi="Arial"/>
      <w:sz w:val="24"/>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rPr>
        <w:rFonts w:cs="Times New Roman"/>
        <w:caps/>
        <w:color w:val="auto"/>
      </w:rPr>
      <w:tblPr/>
      <w:tcPr>
        <w:tcBorders>
          <w:tl2br w:val="none" w:sz="0" w:space="0" w:color="auto"/>
          <w:tr2bl w:val="none" w:sz="0" w:space="0" w:color="auto"/>
        </w:tcBorders>
      </w:tcPr>
    </w:tblStylePr>
  </w:style>
  <w:style w:type="paragraph" w:styleId="Lista-kontynuacja2">
    <w:name w:val="List Continue 2"/>
    <w:basedOn w:val="Normalny"/>
    <w:rsid w:val="008B42C8"/>
    <w:pPr>
      <w:spacing w:after="120"/>
      <w:ind w:left="566"/>
    </w:pPr>
  </w:style>
  <w:style w:type="character" w:styleId="Odwoanieprzypisukocowego">
    <w:name w:val="endnote reference"/>
    <w:rsid w:val="008B42C8"/>
    <w:rPr>
      <w:rFonts w:cs="Times New Roman"/>
      <w:vertAlign w:val="superscript"/>
    </w:rPr>
  </w:style>
  <w:style w:type="paragraph" w:customStyle="1" w:styleId="Styl3">
    <w:name w:val="Styl3"/>
    <w:basedOn w:val="Spistreci2"/>
    <w:autoRedefine/>
    <w:rsid w:val="008B42C8"/>
    <w:pPr>
      <w:tabs>
        <w:tab w:val="left" w:pos="960"/>
      </w:tabs>
    </w:pPr>
    <w:rPr>
      <w:rFonts w:ascii="Arial" w:hAnsi="Arial"/>
      <w:kern w:val="32"/>
    </w:rPr>
  </w:style>
  <w:style w:type="paragraph" w:customStyle="1" w:styleId="Styl4">
    <w:name w:val="Styl4"/>
    <w:basedOn w:val="Spistreci2"/>
    <w:autoRedefine/>
    <w:rsid w:val="008B42C8"/>
    <w:pPr>
      <w:tabs>
        <w:tab w:val="left" w:pos="960"/>
      </w:tabs>
    </w:pPr>
    <w:rPr>
      <w:rFonts w:ascii="Arial" w:hAnsi="Arial"/>
      <w:kern w:val="32"/>
    </w:rPr>
  </w:style>
  <w:style w:type="paragraph" w:customStyle="1" w:styleId="font5">
    <w:name w:val="font5"/>
    <w:basedOn w:val="Normalny"/>
    <w:rsid w:val="008B42C8"/>
    <w:pPr>
      <w:spacing w:before="100" w:beforeAutospacing="1" w:after="100" w:afterAutospacing="1"/>
    </w:pPr>
    <w:rPr>
      <w:sz w:val="18"/>
      <w:szCs w:val="18"/>
    </w:rPr>
  </w:style>
  <w:style w:type="paragraph" w:customStyle="1" w:styleId="font6">
    <w:name w:val="font6"/>
    <w:basedOn w:val="Normalny"/>
    <w:rsid w:val="008B42C8"/>
    <w:pPr>
      <w:spacing w:before="100" w:beforeAutospacing="1" w:after="100" w:afterAutospacing="1"/>
    </w:pPr>
    <w:rPr>
      <w:sz w:val="18"/>
      <w:szCs w:val="18"/>
    </w:rPr>
  </w:style>
  <w:style w:type="paragraph" w:customStyle="1" w:styleId="xl63">
    <w:name w:val="xl63"/>
    <w:basedOn w:val="Normalny"/>
    <w:rsid w:val="008B42C8"/>
    <w:pPr>
      <w:spacing w:before="100" w:beforeAutospacing="1" w:after="100" w:afterAutospacing="1"/>
      <w:textAlignment w:val="center"/>
    </w:pPr>
  </w:style>
  <w:style w:type="paragraph" w:customStyle="1" w:styleId="xl64">
    <w:name w:val="xl64"/>
    <w:basedOn w:val="Normalny"/>
    <w:rsid w:val="008B42C8"/>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Normalny"/>
    <w:rsid w:val="008B42C8"/>
    <w:pPr>
      <w:pBdr>
        <w:top w:val="double" w:sz="6"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Normalny"/>
    <w:rsid w:val="008B42C8"/>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Normalny"/>
    <w:rsid w:val="008B42C8"/>
    <w:pPr>
      <w:pBdr>
        <w:top w:val="double" w:sz="6"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Normalny"/>
    <w:rsid w:val="008B42C8"/>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9">
    <w:name w:val="xl69"/>
    <w:basedOn w:val="Normalny"/>
    <w:rsid w:val="008B42C8"/>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0">
    <w:name w:val="xl70"/>
    <w:basedOn w:val="Normalny"/>
    <w:rsid w:val="008B42C8"/>
    <w:pPr>
      <w:pBdr>
        <w:top w:val="double" w:sz="6" w:space="0" w:color="auto"/>
        <w:left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1">
    <w:name w:val="xl71"/>
    <w:basedOn w:val="Normalny"/>
    <w:rsid w:val="008B42C8"/>
    <w:pPr>
      <w:pBdr>
        <w:left w:val="single" w:sz="8" w:space="0" w:color="auto"/>
        <w:bottom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2">
    <w:name w:val="xl72"/>
    <w:basedOn w:val="Normalny"/>
    <w:rsid w:val="008B42C8"/>
    <w:pPr>
      <w:pBdr>
        <w:top w:val="double" w:sz="6" w:space="0" w:color="auto"/>
        <w:left w:val="double" w:sz="6"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
    <w:name w:val="xl73"/>
    <w:basedOn w:val="Normalny"/>
    <w:rsid w:val="008B42C8"/>
    <w:pPr>
      <w:pBdr>
        <w:left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4">
    <w:name w:val="xl74"/>
    <w:basedOn w:val="Normalny"/>
    <w:rsid w:val="008B42C8"/>
    <w:pPr>
      <w:pBdr>
        <w:left w:val="double" w:sz="6"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75">
    <w:name w:val="xl75"/>
    <w:basedOn w:val="Normalny"/>
    <w:rsid w:val="008B42C8"/>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6">
    <w:name w:val="xl76"/>
    <w:basedOn w:val="Normalny"/>
    <w:rsid w:val="008B42C8"/>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7">
    <w:name w:val="xl77"/>
    <w:basedOn w:val="Normalny"/>
    <w:rsid w:val="008B42C8"/>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8">
    <w:name w:val="xl78"/>
    <w:basedOn w:val="Normalny"/>
    <w:rsid w:val="008B42C8"/>
    <w:pPr>
      <w:pBdr>
        <w:right w:val="double" w:sz="6" w:space="0" w:color="auto"/>
      </w:pBdr>
      <w:spacing w:before="100" w:beforeAutospacing="1" w:after="100" w:afterAutospacing="1"/>
      <w:jc w:val="center"/>
      <w:textAlignment w:val="center"/>
    </w:pPr>
    <w:rPr>
      <w:b/>
      <w:bCs/>
      <w:sz w:val="18"/>
      <w:szCs w:val="18"/>
    </w:rPr>
  </w:style>
  <w:style w:type="paragraph" w:customStyle="1" w:styleId="xl79">
    <w:name w:val="xl79"/>
    <w:basedOn w:val="Normalny"/>
    <w:rsid w:val="008B42C8"/>
    <w:pPr>
      <w:spacing w:before="100" w:beforeAutospacing="1" w:after="100" w:afterAutospacing="1"/>
      <w:textAlignment w:val="center"/>
    </w:pPr>
  </w:style>
  <w:style w:type="paragraph" w:customStyle="1" w:styleId="xl80">
    <w:name w:val="xl80"/>
    <w:basedOn w:val="Normalny"/>
    <w:rsid w:val="008B42C8"/>
    <w:pPr>
      <w:pBdr>
        <w:left w:val="double" w:sz="6"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81">
    <w:name w:val="xl81"/>
    <w:basedOn w:val="Normalny"/>
    <w:rsid w:val="008B42C8"/>
    <w:pPr>
      <w:pBdr>
        <w:right w:val="double" w:sz="6" w:space="0" w:color="auto"/>
      </w:pBdr>
      <w:spacing w:before="100" w:beforeAutospacing="1" w:after="100" w:afterAutospacing="1"/>
      <w:jc w:val="center"/>
      <w:textAlignment w:val="center"/>
    </w:pPr>
    <w:rPr>
      <w:sz w:val="18"/>
      <w:szCs w:val="18"/>
    </w:rPr>
  </w:style>
  <w:style w:type="paragraph" w:customStyle="1" w:styleId="xl82">
    <w:name w:val="xl82"/>
    <w:basedOn w:val="Normalny"/>
    <w:rsid w:val="008B42C8"/>
    <w:pPr>
      <w:pBdr>
        <w:bottom w:val="double" w:sz="6" w:space="0" w:color="auto"/>
        <w:right w:val="double" w:sz="6" w:space="0" w:color="auto"/>
      </w:pBdr>
      <w:spacing w:before="100" w:beforeAutospacing="1" w:after="100" w:afterAutospacing="1"/>
      <w:jc w:val="center"/>
      <w:textAlignment w:val="center"/>
    </w:pPr>
    <w:rPr>
      <w:sz w:val="18"/>
      <w:szCs w:val="18"/>
    </w:rPr>
  </w:style>
  <w:style w:type="paragraph" w:customStyle="1" w:styleId="xl83">
    <w:name w:val="xl83"/>
    <w:basedOn w:val="Normalny"/>
    <w:rsid w:val="008B42C8"/>
    <w:pPr>
      <w:pBdr>
        <w:left w:val="double" w:sz="6" w:space="0" w:color="auto"/>
        <w:bottom w:val="double" w:sz="6" w:space="0" w:color="auto"/>
        <w:right w:val="single" w:sz="8" w:space="0" w:color="auto"/>
      </w:pBdr>
      <w:shd w:val="clear" w:color="000000" w:fill="D8D8D8"/>
      <w:spacing w:before="100" w:beforeAutospacing="1" w:after="100" w:afterAutospacing="1"/>
      <w:jc w:val="center"/>
      <w:textAlignment w:val="center"/>
    </w:pPr>
    <w:rPr>
      <w:b/>
      <w:bCs/>
      <w:sz w:val="18"/>
      <w:szCs w:val="18"/>
    </w:rPr>
  </w:style>
  <w:style w:type="paragraph" w:customStyle="1" w:styleId="xl84">
    <w:name w:val="xl84"/>
    <w:basedOn w:val="Normalny"/>
    <w:rsid w:val="008B42C8"/>
    <w:pPr>
      <w:pBdr>
        <w:bottom w:val="double" w:sz="6" w:space="0" w:color="auto"/>
        <w:right w:val="single" w:sz="8" w:space="0" w:color="auto"/>
      </w:pBdr>
      <w:shd w:val="clear" w:color="000000" w:fill="D8D8D8"/>
      <w:spacing w:before="100" w:beforeAutospacing="1" w:after="100" w:afterAutospacing="1"/>
      <w:jc w:val="center"/>
      <w:textAlignment w:val="center"/>
    </w:pPr>
    <w:rPr>
      <w:sz w:val="18"/>
      <w:szCs w:val="18"/>
    </w:rPr>
  </w:style>
  <w:style w:type="paragraph" w:customStyle="1" w:styleId="xl85">
    <w:name w:val="xl85"/>
    <w:basedOn w:val="Normalny"/>
    <w:rsid w:val="008B42C8"/>
    <w:pPr>
      <w:pBdr>
        <w:bottom w:val="double" w:sz="6" w:space="0" w:color="auto"/>
        <w:right w:val="single" w:sz="8" w:space="0" w:color="auto"/>
      </w:pBdr>
      <w:shd w:val="clear" w:color="000000" w:fill="D8D8D8"/>
      <w:spacing w:before="100" w:beforeAutospacing="1" w:after="100" w:afterAutospacing="1"/>
      <w:jc w:val="center"/>
      <w:textAlignment w:val="center"/>
    </w:pPr>
    <w:rPr>
      <w:color w:val="FF0000"/>
      <w:sz w:val="18"/>
      <w:szCs w:val="18"/>
    </w:rPr>
  </w:style>
  <w:style w:type="character" w:customStyle="1" w:styleId="Wyrnieniedelikatne1">
    <w:name w:val="Wyróżnienie delikatne1"/>
    <w:rsid w:val="008B42C8"/>
    <w:rPr>
      <w:rFonts w:cs="Times New Roman"/>
      <w:i/>
      <w:iCs/>
      <w:color w:val="808080"/>
    </w:rPr>
  </w:style>
  <w:style w:type="paragraph" w:customStyle="1" w:styleId="Nagowek3">
    <w:name w:val="Nagłowek 3"/>
    <w:basedOn w:val="Nagwek3"/>
    <w:next w:val="Nagwek4"/>
    <w:link w:val="Nagowek3Znak"/>
    <w:rsid w:val="008B42C8"/>
    <w:pPr>
      <w:numPr>
        <w:numId w:val="10"/>
      </w:numPr>
    </w:pPr>
    <w:rPr>
      <w:i/>
    </w:rPr>
  </w:style>
  <w:style w:type="character" w:customStyle="1" w:styleId="Nagowek3Znak">
    <w:name w:val="Nagłowek 3 Znak"/>
    <w:link w:val="Nagowek3"/>
    <w:locked/>
    <w:rsid w:val="008B42C8"/>
    <w:rPr>
      <w:rFonts w:ascii="Arial" w:hAnsi="Arial" w:cs="Arial"/>
      <w:b/>
      <w:bCs/>
      <w:i/>
      <w:sz w:val="26"/>
      <w:szCs w:val="26"/>
    </w:rPr>
  </w:style>
  <w:style w:type="paragraph" w:customStyle="1" w:styleId="Akapitzlist2">
    <w:name w:val="Akapit z listą2"/>
    <w:basedOn w:val="Normalny"/>
    <w:rsid w:val="008B42C8"/>
    <w:pPr>
      <w:ind w:left="720"/>
    </w:pPr>
  </w:style>
  <w:style w:type="character" w:customStyle="1" w:styleId="Tekstzastpczy2">
    <w:name w:val="Tekst zastępczy2"/>
    <w:semiHidden/>
    <w:rsid w:val="008B42C8"/>
    <w:rPr>
      <w:rFonts w:cs="Times New Roman"/>
      <w:color w:val="808080"/>
    </w:rPr>
  </w:style>
  <w:style w:type="paragraph" w:customStyle="1" w:styleId="Nagwekspisutreci2">
    <w:name w:val="Nagłówek spisu treści2"/>
    <w:basedOn w:val="Nagwek1"/>
    <w:next w:val="Normalny"/>
    <w:semiHidden/>
    <w:rsid w:val="008B42C8"/>
    <w:pPr>
      <w:spacing w:line="276" w:lineRule="auto"/>
      <w:outlineLvl w:val="9"/>
    </w:pPr>
    <w:rPr>
      <w:lang w:eastAsia="en-US"/>
    </w:rPr>
  </w:style>
  <w:style w:type="character" w:customStyle="1" w:styleId="eltit1">
    <w:name w:val="eltit1"/>
    <w:rsid w:val="008B42C8"/>
    <w:rPr>
      <w:rFonts w:ascii="Verdana" w:hAnsi="Verdana" w:cs="Times New Roman"/>
      <w:color w:val="333366"/>
      <w:sz w:val="20"/>
      <w:szCs w:val="20"/>
    </w:rPr>
  </w:style>
  <w:style w:type="paragraph" w:customStyle="1" w:styleId="default0">
    <w:name w:val="default"/>
    <w:basedOn w:val="Normalny"/>
    <w:rsid w:val="008B42C8"/>
    <w:rPr>
      <w:color w:val="000000"/>
    </w:rPr>
  </w:style>
  <w:style w:type="paragraph" w:styleId="Spistreci5">
    <w:name w:val="toc 5"/>
    <w:basedOn w:val="Normalny"/>
    <w:next w:val="Normalny"/>
    <w:autoRedefine/>
    <w:rsid w:val="008B42C8"/>
    <w:pPr>
      <w:spacing w:after="100" w:line="276" w:lineRule="auto"/>
      <w:ind w:left="880"/>
    </w:pPr>
    <w:rPr>
      <w:rFonts w:ascii="Calibri" w:hAnsi="Calibri"/>
      <w:sz w:val="22"/>
      <w:szCs w:val="22"/>
    </w:rPr>
  </w:style>
  <w:style w:type="paragraph" w:styleId="Spistreci6">
    <w:name w:val="toc 6"/>
    <w:basedOn w:val="Normalny"/>
    <w:next w:val="Normalny"/>
    <w:autoRedefine/>
    <w:rsid w:val="008B42C8"/>
    <w:pPr>
      <w:spacing w:after="100" w:line="276" w:lineRule="auto"/>
      <w:ind w:left="1100"/>
    </w:pPr>
    <w:rPr>
      <w:rFonts w:ascii="Calibri" w:hAnsi="Calibri"/>
      <w:sz w:val="22"/>
      <w:szCs w:val="22"/>
    </w:rPr>
  </w:style>
  <w:style w:type="paragraph" w:styleId="Spistreci7">
    <w:name w:val="toc 7"/>
    <w:basedOn w:val="Normalny"/>
    <w:next w:val="Normalny"/>
    <w:autoRedefine/>
    <w:rsid w:val="008B42C8"/>
    <w:pPr>
      <w:spacing w:after="100" w:line="276" w:lineRule="auto"/>
      <w:ind w:left="1320"/>
    </w:pPr>
    <w:rPr>
      <w:rFonts w:ascii="Calibri" w:hAnsi="Calibri"/>
      <w:sz w:val="22"/>
      <w:szCs w:val="22"/>
    </w:rPr>
  </w:style>
  <w:style w:type="paragraph" w:styleId="Spistreci8">
    <w:name w:val="toc 8"/>
    <w:basedOn w:val="Normalny"/>
    <w:next w:val="Normalny"/>
    <w:autoRedefine/>
    <w:rsid w:val="008B42C8"/>
    <w:pPr>
      <w:spacing w:after="100" w:line="276" w:lineRule="auto"/>
      <w:ind w:left="1540"/>
    </w:pPr>
    <w:rPr>
      <w:rFonts w:ascii="Calibri" w:hAnsi="Calibri"/>
      <w:sz w:val="22"/>
      <w:szCs w:val="22"/>
    </w:rPr>
  </w:style>
  <w:style w:type="paragraph" w:styleId="Spistreci9">
    <w:name w:val="toc 9"/>
    <w:basedOn w:val="Normalny"/>
    <w:next w:val="Normalny"/>
    <w:autoRedefine/>
    <w:rsid w:val="008B42C8"/>
    <w:pPr>
      <w:spacing w:after="100" w:line="276" w:lineRule="auto"/>
      <w:ind w:left="1760"/>
    </w:pPr>
    <w:rPr>
      <w:rFonts w:ascii="Calibri" w:hAnsi="Calibri"/>
      <w:sz w:val="22"/>
      <w:szCs w:val="22"/>
    </w:rPr>
  </w:style>
  <w:style w:type="paragraph" w:styleId="Podtytu">
    <w:name w:val="Subtitle"/>
    <w:basedOn w:val="Normalny"/>
    <w:next w:val="Normalny"/>
    <w:link w:val="PodtytuZnak"/>
    <w:qFormat/>
    <w:rsid w:val="008B42C8"/>
    <w:pPr>
      <w:numPr>
        <w:ilvl w:val="1"/>
      </w:numPr>
    </w:pPr>
    <w:rPr>
      <w:rFonts w:ascii="Cambria" w:hAnsi="Cambria"/>
      <w:i/>
      <w:iCs/>
      <w:color w:val="4F81BD"/>
      <w:spacing w:val="15"/>
    </w:rPr>
  </w:style>
  <w:style w:type="character" w:customStyle="1" w:styleId="PodtytuZnak">
    <w:name w:val="Podtytuł Znak"/>
    <w:link w:val="Podtytu"/>
    <w:locked/>
    <w:rsid w:val="008B42C8"/>
    <w:rPr>
      <w:rFonts w:ascii="Cambria" w:hAnsi="Cambria"/>
      <w:i/>
      <w:iCs/>
      <w:color w:val="4F81BD"/>
      <w:spacing w:val="15"/>
      <w:sz w:val="24"/>
      <w:szCs w:val="24"/>
      <w:lang w:val="pl-PL" w:eastAsia="pl-PL" w:bidi="ar-SA"/>
    </w:rPr>
  </w:style>
  <w:style w:type="character" w:customStyle="1" w:styleId="Wyrnienieintensywne1">
    <w:name w:val="Wyróżnienie intensywne1"/>
    <w:rsid w:val="008B42C8"/>
    <w:rPr>
      <w:rFonts w:cs="Times New Roman"/>
      <w:b/>
      <w:bCs/>
      <w:i/>
      <w:iCs/>
      <w:color w:val="4F81BD"/>
    </w:rPr>
  </w:style>
  <w:style w:type="paragraph" w:customStyle="1" w:styleId="Podstawowy">
    <w:name w:val="Podstawowy"/>
    <w:basedOn w:val="Normalny"/>
    <w:rsid w:val="008B42C8"/>
    <w:pPr>
      <w:spacing w:before="60" w:line="360" w:lineRule="auto"/>
      <w:ind w:firstLine="476"/>
      <w:jc w:val="both"/>
    </w:pPr>
    <w:rPr>
      <w:rFonts w:ascii="Arial" w:hAnsi="Arial"/>
      <w:sz w:val="22"/>
      <w:szCs w:val="20"/>
    </w:rPr>
  </w:style>
  <w:style w:type="paragraph" w:customStyle="1" w:styleId="Nagowek5">
    <w:name w:val="Nagłowek 5"/>
    <w:basedOn w:val="Nagwek3"/>
    <w:link w:val="Nagowek5Znak"/>
    <w:rsid w:val="008B42C8"/>
    <w:pPr>
      <w:numPr>
        <w:ilvl w:val="2"/>
      </w:numPr>
      <w:ind w:left="2280" w:hanging="720"/>
    </w:pPr>
  </w:style>
  <w:style w:type="character" w:customStyle="1" w:styleId="Nagowek5Znak">
    <w:name w:val="Nagłowek 5 Znak"/>
    <w:basedOn w:val="Nagwek3Znak"/>
    <w:link w:val="Nagowek5"/>
    <w:locked/>
    <w:rsid w:val="008B42C8"/>
    <w:rPr>
      <w:rFonts w:ascii="Arial" w:hAnsi="Arial" w:cs="Arial"/>
      <w:b/>
      <w:bCs/>
      <w:sz w:val="26"/>
      <w:szCs w:val="26"/>
      <w:lang w:val="pl-PL" w:eastAsia="pl-PL" w:bidi="ar-SA"/>
    </w:rPr>
  </w:style>
  <w:style w:type="paragraph" w:customStyle="1" w:styleId="msolistparagraph0">
    <w:name w:val="msolistparagraph"/>
    <w:basedOn w:val="Normalny"/>
    <w:rsid w:val="008B42C8"/>
    <w:pPr>
      <w:ind w:left="720"/>
    </w:pPr>
  </w:style>
  <w:style w:type="paragraph" w:customStyle="1" w:styleId="Nagwek0">
    <w:name w:val="Nagłówek 0"/>
    <w:basedOn w:val="Normalny"/>
    <w:next w:val="Normalny"/>
    <w:link w:val="Nagwek0Znak"/>
    <w:autoRedefine/>
    <w:rsid w:val="008B42C8"/>
    <w:rPr>
      <w:rFonts w:ascii="Cambria" w:hAnsi="Cambria"/>
      <w:b/>
      <w:sz w:val="48"/>
      <w:szCs w:val="48"/>
    </w:rPr>
  </w:style>
  <w:style w:type="character" w:customStyle="1" w:styleId="Nagwek0Znak">
    <w:name w:val="Nagłówek 0 Znak"/>
    <w:link w:val="Nagwek0"/>
    <w:locked/>
    <w:rsid w:val="008B42C8"/>
    <w:rPr>
      <w:rFonts w:ascii="Cambria" w:hAnsi="Cambria"/>
      <w:b/>
      <w:sz w:val="48"/>
      <w:szCs w:val="48"/>
      <w:lang w:val="pl-PL" w:eastAsia="pl-PL" w:bidi="ar-SA"/>
    </w:rPr>
  </w:style>
  <w:style w:type="paragraph" w:customStyle="1" w:styleId="nagwek1M">
    <w:name w:val="nagłówek 1 M"/>
    <w:basedOn w:val="Nagwek1"/>
    <w:link w:val="nagwek1MZnak"/>
    <w:rsid w:val="008B42C8"/>
    <w:rPr>
      <w:b w:val="0"/>
      <w:color w:val="00B050"/>
      <w:sz w:val="48"/>
      <w:szCs w:val="48"/>
    </w:rPr>
  </w:style>
  <w:style w:type="character" w:customStyle="1" w:styleId="nagwek1MZnak">
    <w:name w:val="nagłówek 1 M Znak"/>
    <w:link w:val="nagwek1M"/>
    <w:locked/>
    <w:rsid w:val="008B42C8"/>
    <w:rPr>
      <w:rFonts w:ascii="Cambria" w:hAnsi="Cambria"/>
      <w:b/>
      <w:bCs/>
      <w:color w:val="00B050"/>
      <w:sz w:val="48"/>
      <w:szCs w:val="48"/>
      <w:lang w:val="pl-PL" w:eastAsia="pl-PL" w:bidi="ar-SA"/>
    </w:rPr>
  </w:style>
  <w:style w:type="character" w:customStyle="1" w:styleId="Tekstzastpczy3">
    <w:name w:val="Tekst zastępczy3"/>
    <w:semiHidden/>
    <w:rsid w:val="008B42C8"/>
    <w:rPr>
      <w:rFonts w:cs="Times New Roman"/>
      <w:color w:val="808080"/>
    </w:rPr>
  </w:style>
  <w:style w:type="paragraph" w:customStyle="1" w:styleId="xl86">
    <w:name w:val="xl86"/>
    <w:basedOn w:val="Normalny"/>
    <w:rsid w:val="008B42C8"/>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87">
    <w:name w:val="xl87"/>
    <w:basedOn w:val="Normalny"/>
    <w:rsid w:val="008B42C8"/>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Normalny"/>
    <w:rsid w:val="008B42C8"/>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9">
    <w:name w:val="xl89"/>
    <w:basedOn w:val="Normalny"/>
    <w:rsid w:val="008B42C8"/>
    <w:pPr>
      <w:pBdr>
        <w:bottom w:val="double" w:sz="6" w:space="0" w:color="auto"/>
        <w:right w:val="single" w:sz="8" w:space="0" w:color="auto"/>
      </w:pBdr>
      <w:shd w:val="clear" w:color="000000" w:fill="D8D8D8"/>
      <w:spacing w:before="100" w:beforeAutospacing="1" w:after="100" w:afterAutospacing="1"/>
      <w:jc w:val="center"/>
      <w:textAlignment w:val="center"/>
    </w:pPr>
    <w:rPr>
      <w:b/>
      <w:bCs/>
      <w:color w:val="FF0000"/>
      <w:sz w:val="18"/>
      <w:szCs w:val="18"/>
    </w:rPr>
  </w:style>
  <w:style w:type="paragraph" w:customStyle="1" w:styleId="xl90">
    <w:name w:val="xl90"/>
    <w:basedOn w:val="Normalny"/>
    <w:rsid w:val="008B42C8"/>
    <w:pPr>
      <w:spacing w:before="100" w:beforeAutospacing="1" w:after="100" w:afterAutospacing="1"/>
      <w:textAlignment w:val="center"/>
    </w:pPr>
    <w:rPr>
      <w:b/>
      <w:bCs/>
    </w:rPr>
  </w:style>
  <w:style w:type="paragraph" w:customStyle="1" w:styleId="Nagwekspisutreci3">
    <w:name w:val="Nagłówek spisu treści3"/>
    <w:basedOn w:val="Nagwek1"/>
    <w:next w:val="Normalny"/>
    <w:link w:val="TOCHeadingChar"/>
    <w:rsid w:val="008B42C8"/>
    <w:pPr>
      <w:outlineLvl w:val="9"/>
    </w:pPr>
  </w:style>
  <w:style w:type="paragraph" w:customStyle="1" w:styleId="TytuPOP">
    <w:name w:val="Tytuł POP"/>
    <w:basedOn w:val="Normalny"/>
    <w:link w:val="TytuPOPZnak"/>
    <w:rsid w:val="008B42C8"/>
    <w:rPr>
      <w:rFonts w:ascii="Cambria" w:hAnsi="Cambria"/>
      <w:b/>
      <w:sz w:val="48"/>
      <w:szCs w:val="48"/>
    </w:rPr>
  </w:style>
  <w:style w:type="character" w:customStyle="1" w:styleId="TytuPOPZnak">
    <w:name w:val="Tytuł POP Znak"/>
    <w:link w:val="TytuPOP"/>
    <w:locked/>
    <w:rsid w:val="008B42C8"/>
    <w:rPr>
      <w:rFonts w:ascii="Cambria" w:hAnsi="Cambria"/>
      <w:b/>
      <w:sz w:val="48"/>
      <w:szCs w:val="48"/>
      <w:lang w:val="pl-PL" w:eastAsia="pl-PL" w:bidi="ar-SA"/>
    </w:rPr>
  </w:style>
  <w:style w:type="paragraph" w:customStyle="1" w:styleId="font7">
    <w:name w:val="font7"/>
    <w:basedOn w:val="Normalny"/>
    <w:rsid w:val="008B42C8"/>
    <w:pPr>
      <w:spacing w:before="100" w:beforeAutospacing="1" w:after="100" w:afterAutospacing="1"/>
    </w:pPr>
    <w:rPr>
      <w:b/>
      <w:bCs/>
      <w:sz w:val="18"/>
      <w:szCs w:val="18"/>
    </w:rPr>
  </w:style>
  <w:style w:type="paragraph" w:customStyle="1" w:styleId="font8">
    <w:name w:val="font8"/>
    <w:basedOn w:val="Normalny"/>
    <w:rsid w:val="008B42C8"/>
    <w:pPr>
      <w:spacing w:before="100" w:beforeAutospacing="1" w:after="100" w:afterAutospacing="1"/>
    </w:pPr>
    <w:rPr>
      <w:sz w:val="18"/>
      <w:szCs w:val="18"/>
    </w:rPr>
  </w:style>
  <w:style w:type="paragraph" w:customStyle="1" w:styleId="xl91">
    <w:name w:val="xl91"/>
    <w:basedOn w:val="Normalny"/>
    <w:rsid w:val="008B42C8"/>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normalKra">
    <w:name w:val="normal Kra"/>
    <w:basedOn w:val="nag1BP"/>
    <w:link w:val="normalKraZnak"/>
    <w:rsid w:val="008B42C8"/>
    <w:pPr>
      <w:spacing w:before="120" w:after="120"/>
      <w:ind w:left="0" w:firstLine="0"/>
      <w:jc w:val="both"/>
    </w:pPr>
    <w:rPr>
      <w:rFonts w:ascii="Trebuchet MS" w:hAnsi="Trebuchet MS"/>
      <w:b w:val="0"/>
      <w:sz w:val="20"/>
      <w:szCs w:val="20"/>
    </w:rPr>
  </w:style>
  <w:style w:type="paragraph" w:customStyle="1" w:styleId="nagwek1Kra">
    <w:name w:val="nagłówek 1 Kra"/>
    <w:basedOn w:val="Nagwek1"/>
    <w:link w:val="nagwek1KraZnak"/>
    <w:rsid w:val="008B42C8"/>
    <w:pPr>
      <w:numPr>
        <w:numId w:val="11"/>
      </w:numPr>
      <w:spacing w:before="0" w:after="240"/>
      <w:ind w:left="357" w:hanging="357"/>
    </w:pPr>
    <w:rPr>
      <w:rFonts w:ascii="Trebuchet MS" w:hAnsi="Trebuchet MS"/>
      <w:color w:val="333366"/>
    </w:rPr>
  </w:style>
  <w:style w:type="character" w:customStyle="1" w:styleId="normalKraZnak">
    <w:name w:val="normal Kra Znak"/>
    <w:link w:val="normalKra"/>
    <w:locked/>
    <w:rsid w:val="008B42C8"/>
    <w:rPr>
      <w:rFonts w:ascii="Trebuchet MS" w:hAnsi="Trebuchet MS"/>
      <w:b/>
      <w:bCs/>
      <w:color w:val="365F91"/>
      <w:kern w:val="32"/>
      <w:sz w:val="32"/>
      <w:szCs w:val="32"/>
      <w:lang w:val="pl-PL" w:eastAsia="pl-PL" w:bidi="ar-SA"/>
    </w:rPr>
  </w:style>
  <w:style w:type="paragraph" w:customStyle="1" w:styleId="nagwek2Kra">
    <w:name w:val="nagłówek 2 Kra"/>
    <w:basedOn w:val="nag2BP"/>
    <w:link w:val="nagwek2KraZnak"/>
    <w:rsid w:val="008B42C8"/>
    <w:pPr>
      <w:numPr>
        <w:numId w:val="12"/>
      </w:numPr>
      <w:spacing w:after="120" w:line="240" w:lineRule="auto"/>
      <w:ind w:left="357" w:hanging="357"/>
    </w:pPr>
    <w:rPr>
      <w:rFonts w:ascii="Trebuchet MS" w:hAnsi="Trebuchet MS"/>
      <w:i w:val="0"/>
      <w:color w:val="333366"/>
      <w:sz w:val="24"/>
      <w:szCs w:val="24"/>
    </w:rPr>
  </w:style>
  <w:style w:type="character" w:customStyle="1" w:styleId="nagwek1KraZnak">
    <w:name w:val="nagłówek 1 Kra Znak"/>
    <w:link w:val="nagwek1Kra"/>
    <w:locked/>
    <w:rsid w:val="008B42C8"/>
    <w:rPr>
      <w:rFonts w:ascii="Trebuchet MS" w:hAnsi="Trebuchet MS"/>
      <w:b/>
      <w:bCs/>
      <w:color w:val="333366"/>
      <w:sz w:val="28"/>
      <w:szCs w:val="28"/>
    </w:rPr>
  </w:style>
  <w:style w:type="paragraph" w:customStyle="1" w:styleId="nagwek3Kra">
    <w:name w:val="nagłówek 3 Kra"/>
    <w:basedOn w:val="Styl2"/>
    <w:link w:val="nagwek3KraZnak"/>
    <w:rsid w:val="008B42C8"/>
    <w:pPr>
      <w:numPr>
        <w:ilvl w:val="0"/>
        <w:numId w:val="14"/>
      </w:numPr>
      <w:pBdr>
        <w:top w:val="single" w:sz="4" w:space="1" w:color="000000" w:shadow="1"/>
        <w:left w:val="single" w:sz="4" w:space="4" w:color="000000" w:shadow="1"/>
        <w:bottom w:val="single" w:sz="4" w:space="1" w:color="000000" w:shadow="1"/>
        <w:right w:val="single" w:sz="4" w:space="4" w:color="000000" w:shadow="1"/>
      </w:pBdr>
      <w:shd w:val="clear" w:color="auto" w:fill="333366"/>
      <w:tabs>
        <w:tab w:val="num" w:pos="720"/>
      </w:tabs>
      <w:spacing w:after="120"/>
    </w:pPr>
    <w:rPr>
      <w:rFonts w:ascii="Trebuchet MS" w:hAnsi="Trebuchet MS"/>
      <w:iCs/>
      <w:color w:val="FFFFFF"/>
      <w:sz w:val="20"/>
      <w:szCs w:val="20"/>
    </w:rPr>
  </w:style>
  <w:style w:type="character" w:customStyle="1" w:styleId="nagwek2KraZnak">
    <w:name w:val="nagłówek 2 Kra Znak"/>
    <w:link w:val="nagwek2Kra"/>
    <w:locked/>
    <w:rsid w:val="008B42C8"/>
    <w:rPr>
      <w:rFonts w:ascii="Trebuchet MS" w:hAnsi="Trebuchet MS"/>
      <w:b/>
      <w:bCs/>
      <w:iCs/>
      <w:color w:val="333366"/>
      <w:sz w:val="24"/>
      <w:szCs w:val="24"/>
    </w:rPr>
  </w:style>
  <w:style w:type="paragraph" w:customStyle="1" w:styleId="nagwek4Kra">
    <w:name w:val="nagłówek 4 Kra"/>
    <w:basedOn w:val="Styl2"/>
    <w:link w:val="nagwek4KraZnak"/>
    <w:rsid w:val="008B42C8"/>
    <w:pPr>
      <w:numPr>
        <w:ilvl w:val="0"/>
        <w:numId w:val="0"/>
      </w:numPr>
      <w:spacing w:before="120" w:after="120"/>
    </w:pPr>
    <w:rPr>
      <w:rFonts w:ascii="Trebuchet MS" w:hAnsi="Trebuchet MS"/>
      <w:i w:val="0"/>
      <w:color w:val="333366"/>
      <w:sz w:val="20"/>
      <w:szCs w:val="20"/>
    </w:rPr>
  </w:style>
  <w:style w:type="character" w:customStyle="1" w:styleId="nagwek3KraZnak">
    <w:name w:val="nagłówek 3 Kra Znak"/>
    <w:link w:val="nagwek3Kra"/>
    <w:locked/>
    <w:rsid w:val="008B42C8"/>
    <w:rPr>
      <w:rFonts w:ascii="Trebuchet MS" w:hAnsi="Trebuchet MS" w:cs="Arial"/>
      <w:b/>
      <w:bCs/>
      <w:i/>
      <w:iCs/>
      <w:color w:val="FFFFFF"/>
      <w:shd w:val="clear" w:color="auto" w:fill="333366"/>
    </w:rPr>
  </w:style>
  <w:style w:type="paragraph" w:customStyle="1" w:styleId="nagtabelKra">
    <w:name w:val="nagł tabel Kra"/>
    <w:basedOn w:val="Default"/>
    <w:link w:val="nagtabelZnak"/>
    <w:rsid w:val="008B42C8"/>
    <w:pPr>
      <w:tabs>
        <w:tab w:val="left" w:pos="567"/>
      </w:tabs>
      <w:spacing w:after="120"/>
      <w:jc w:val="center"/>
    </w:pPr>
    <w:rPr>
      <w:rFonts w:ascii="Trebuchet MS" w:hAnsi="Trebuchet MS" w:cs="Times New Roman"/>
      <w:b/>
      <w:color w:val="auto"/>
      <w:sz w:val="18"/>
      <w:szCs w:val="18"/>
      <w:lang w:eastAsia="en-US"/>
    </w:rPr>
  </w:style>
  <w:style w:type="character" w:customStyle="1" w:styleId="nagwek4KraZnak">
    <w:name w:val="nagłówek 4 Kra Znak"/>
    <w:link w:val="nagwek4Kra"/>
    <w:locked/>
    <w:rsid w:val="008B42C8"/>
    <w:rPr>
      <w:rFonts w:ascii="Trebuchet MS" w:hAnsi="Trebuchet MS" w:cs="Arial"/>
      <w:b/>
      <w:bCs/>
      <w:i/>
      <w:color w:val="333366"/>
      <w:sz w:val="26"/>
      <w:szCs w:val="26"/>
      <w:lang w:val="pl-PL" w:eastAsia="pl-PL" w:bidi="ar-SA"/>
    </w:rPr>
  </w:style>
  <w:style w:type="paragraph" w:customStyle="1" w:styleId="DSpodpistab">
    <w:name w:val="DS_podpis tab"/>
    <w:basedOn w:val="podpistabK"/>
    <w:link w:val="DSpodpistabZnak"/>
    <w:rsid w:val="008B42C8"/>
    <w:pPr>
      <w:jc w:val="both"/>
    </w:pPr>
    <w:rPr>
      <w:rFonts w:ascii="Calibri" w:hAnsi="Calibri"/>
      <w:sz w:val="18"/>
    </w:rPr>
  </w:style>
  <w:style w:type="character" w:customStyle="1" w:styleId="DefaultZnak">
    <w:name w:val="Default Znak"/>
    <w:link w:val="Default"/>
    <w:locked/>
    <w:rsid w:val="008B42C8"/>
    <w:rPr>
      <w:rFonts w:ascii="Arial" w:hAnsi="Arial" w:cs="Arial"/>
      <w:color w:val="000000"/>
      <w:sz w:val="24"/>
      <w:szCs w:val="24"/>
      <w:lang w:val="pl-PL" w:eastAsia="pl-PL" w:bidi="ar-SA"/>
    </w:rPr>
  </w:style>
  <w:style w:type="character" w:customStyle="1" w:styleId="nagtabelZnak">
    <w:name w:val="nagł tabel Znak"/>
    <w:link w:val="nagtabelKra"/>
    <w:locked/>
    <w:rsid w:val="008B42C8"/>
    <w:rPr>
      <w:rFonts w:ascii="Trebuchet MS" w:hAnsi="Trebuchet MS" w:cs="Arial"/>
      <w:b/>
      <w:color w:val="000000"/>
      <w:sz w:val="18"/>
      <w:szCs w:val="18"/>
      <w:lang w:val="pl-PL" w:eastAsia="en-US" w:bidi="ar-SA"/>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8B42C8"/>
    <w:rPr>
      <w:rFonts w:ascii="Trebuchet MS" w:hAnsi="Trebuchet MS"/>
      <w:bCs/>
      <w:i/>
      <w:sz w:val="16"/>
      <w:szCs w:val="18"/>
      <w:lang w:val="pl-PL" w:eastAsia="pl-PL" w:bidi="ar-SA"/>
    </w:rPr>
  </w:style>
  <w:style w:type="character" w:customStyle="1" w:styleId="DSpodpistabZnak">
    <w:name w:val="DS_podpis tab Znak"/>
    <w:link w:val="DSpodpistab"/>
    <w:locked/>
    <w:rsid w:val="008B42C8"/>
    <w:rPr>
      <w:rFonts w:ascii="Calibri" w:hAnsi="Calibri"/>
      <w:bCs/>
      <w:i/>
      <w:sz w:val="18"/>
      <w:szCs w:val="16"/>
      <w:lang w:val="pl-PL" w:eastAsia="pl-PL" w:bidi="ar-SA"/>
    </w:rPr>
  </w:style>
  <w:style w:type="paragraph" w:customStyle="1" w:styleId="DSnagspis">
    <w:name w:val="DS_nag_spis"/>
    <w:basedOn w:val="Nagwek1"/>
    <w:link w:val="DSnagspisZnak"/>
    <w:rsid w:val="008B42C8"/>
    <w:pPr>
      <w:keepLines w:val="0"/>
      <w:tabs>
        <w:tab w:val="left" w:pos="567"/>
      </w:tabs>
      <w:suppressAutoHyphens/>
      <w:spacing w:before="360" w:after="240"/>
      <w:ind w:left="431" w:hanging="431"/>
    </w:pPr>
    <w:rPr>
      <w:rFonts w:ascii="Calibri" w:hAnsi="Calibri" w:cs="Arial"/>
      <w:color w:val="006600"/>
      <w:kern w:val="28"/>
      <w:szCs w:val="32"/>
      <w:lang w:eastAsia="ar-SA"/>
    </w:rPr>
  </w:style>
  <w:style w:type="character" w:customStyle="1" w:styleId="DSnagspisZnak">
    <w:name w:val="DS_nag_spis Znak"/>
    <w:link w:val="DSnagspis"/>
    <w:locked/>
    <w:rsid w:val="008B42C8"/>
    <w:rPr>
      <w:rFonts w:ascii="Calibri" w:hAnsi="Calibri" w:cs="Arial"/>
      <w:b/>
      <w:bCs/>
      <w:color w:val="006600"/>
      <w:kern w:val="28"/>
      <w:sz w:val="28"/>
      <w:szCs w:val="32"/>
      <w:lang w:val="pl-PL" w:eastAsia="ar-SA" w:bidi="ar-SA"/>
    </w:rPr>
  </w:style>
  <w:style w:type="paragraph" w:customStyle="1" w:styleId="naglowek3">
    <w:name w:val="naglowek 3"/>
    <w:basedOn w:val="Nagwek2"/>
    <w:link w:val="naglowek3Znak"/>
    <w:rsid w:val="008B42C8"/>
    <w:pPr>
      <w:pBdr>
        <w:top w:val="single" w:sz="2" w:space="1" w:color="000000" w:shadow="1"/>
        <w:left w:val="single" w:sz="2" w:space="1" w:color="000000" w:shadow="1"/>
        <w:bottom w:val="single" w:sz="2" w:space="1" w:color="000000" w:shadow="1"/>
        <w:right w:val="single" w:sz="2" w:space="1" w:color="000000" w:shadow="1"/>
      </w:pBdr>
      <w:shd w:val="clear" w:color="auto" w:fill="333366"/>
      <w:tabs>
        <w:tab w:val="left" w:pos="567"/>
      </w:tabs>
      <w:suppressAutoHyphens/>
      <w:spacing w:before="403" w:after="233"/>
      <w:ind w:left="720" w:hanging="720"/>
    </w:pPr>
    <w:rPr>
      <w:color w:val="FFFFFF"/>
      <w:sz w:val="20"/>
      <w:lang w:eastAsia="ar-SA"/>
    </w:rPr>
  </w:style>
  <w:style w:type="character" w:customStyle="1" w:styleId="naglowek3Znak">
    <w:name w:val="naglowek 3 Znak"/>
    <w:link w:val="naglowek3"/>
    <w:locked/>
    <w:rsid w:val="008B42C8"/>
    <w:rPr>
      <w:rFonts w:ascii="Trebuchet MS" w:hAnsi="Trebuchet MS"/>
      <w:b/>
      <w:bCs/>
      <w:iCs/>
      <w:caps/>
      <w:color w:val="FFFFFF"/>
      <w:sz w:val="24"/>
      <w:szCs w:val="24"/>
      <w:lang w:val="pl-PL" w:eastAsia="ar-SA" w:bidi="ar-SA"/>
    </w:rPr>
  </w:style>
  <w:style w:type="paragraph" w:customStyle="1" w:styleId="Knagl1">
    <w:name w:val="Knagl1"/>
    <w:basedOn w:val="DSnagspis"/>
    <w:link w:val="Knagl1Znak"/>
    <w:rsid w:val="008B42C8"/>
    <w:pPr>
      <w:numPr>
        <w:numId w:val="15"/>
      </w:numPr>
      <w:ind w:left="720"/>
    </w:pPr>
  </w:style>
  <w:style w:type="paragraph" w:customStyle="1" w:styleId="DSnagl1">
    <w:name w:val="DS_nagl1"/>
    <w:basedOn w:val="Styl1"/>
    <w:link w:val="DSnagl1Znak"/>
    <w:rsid w:val="008B42C8"/>
    <w:pPr>
      <w:numPr>
        <w:numId w:val="0"/>
      </w:numPr>
      <w:spacing w:before="0" w:after="240"/>
    </w:pPr>
    <w:rPr>
      <w:rFonts w:ascii="Calibri" w:hAnsi="Calibri"/>
      <w:sz w:val="32"/>
    </w:rPr>
  </w:style>
  <w:style w:type="character" w:customStyle="1" w:styleId="Knagl1Znak">
    <w:name w:val="Knagl1 Znak"/>
    <w:link w:val="Knagl1"/>
    <w:locked/>
    <w:rsid w:val="008B42C8"/>
    <w:rPr>
      <w:rFonts w:ascii="Calibri" w:hAnsi="Calibri" w:cs="Arial"/>
      <w:b/>
      <w:bCs/>
      <w:color w:val="006600"/>
      <w:kern w:val="28"/>
      <w:sz w:val="28"/>
      <w:szCs w:val="32"/>
      <w:lang w:val="pl-PL" w:eastAsia="ar-SA" w:bidi="ar-SA"/>
    </w:rPr>
  </w:style>
  <w:style w:type="paragraph" w:customStyle="1" w:styleId="Knagl32">
    <w:name w:val="Knagl3.2"/>
    <w:basedOn w:val="naglowek3"/>
    <w:link w:val="Knagl32Znak"/>
    <w:rsid w:val="008B42C8"/>
    <w:pPr>
      <w:spacing w:before="240" w:after="120"/>
      <w:ind w:left="0" w:firstLine="0"/>
    </w:pPr>
  </w:style>
  <w:style w:type="character" w:customStyle="1" w:styleId="DSnagl1Znak">
    <w:name w:val="DS_nagl1 Znak"/>
    <w:link w:val="DSnagl1"/>
    <w:locked/>
    <w:rsid w:val="008B42C8"/>
    <w:rPr>
      <w:rFonts w:ascii="Calibri" w:hAnsi="Calibri" w:cs="Arial"/>
      <w:b/>
      <w:bCs/>
      <w:iCs/>
      <w:caps/>
      <w:color w:val="006600"/>
      <w:kern w:val="28"/>
      <w:sz w:val="32"/>
      <w:szCs w:val="24"/>
      <w:lang w:val="pl-PL" w:eastAsia="pl-PL" w:bidi="ar-SA"/>
    </w:rPr>
  </w:style>
  <w:style w:type="paragraph" w:customStyle="1" w:styleId="Kwypunkt">
    <w:name w:val="Kwypunkt"/>
    <w:basedOn w:val="normalBP"/>
    <w:link w:val="KwypunktZnak"/>
    <w:rsid w:val="008B42C8"/>
    <w:pPr>
      <w:numPr>
        <w:numId w:val="16"/>
      </w:numPr>
      <w:spacing w:line="240" w:lineRule="auto"/>
    </w:pPr>
    <w:rPr>
      <w:rFonts w:ascii="Trebuchet MS" w:hAnsi="Trebuchet MS"/>
      <w:sz w:val="20"/>
      <w:szCs w:val="20"/>
    </w:rPr>
  </w:style>
  <w:style w:type="character" w:customStyle="1" w:styleId="Knagl32Znak">
    <w:name w:val="Knagl3.2 Znak"/>
    <w:basedOn w:val="naglowek3Znak"/>
    <w:link w:val="Knagl32"/>
    <w:locked/>
    <w:rsid w:val="008B42C8"/>
    <w:rPr>
      <w:rFonts w:ascii="Trebuchet MS" w:hAnsi="Trebuchet MS"/>
      <w:b/>
      <w:bCs/>
      <w:iCs/>
      <w:caps/>
      <w:color w:val="FFFFFF"/>
      <w:sz w:val="24"/>
      <w:szCs w:val="24"/>
      <w:lang w:val="pl-PL" w:eastAsia="ar-SA" w:bidi="ar-SA"/>
    </w:rPr>
  </w:style>
  <w:style w:type="paragraph" w:customStyle="1" w:styleId="Kpodtytul">
    <w:name w:val="Kpodtytul"/>
    <w:basedOn w:val="Nagowek3"/>
    <w:link w:val="KpodtytulZnak"/>
    <w:rsid w:val="008B42C8"/>
    <w:pPr>
      <w:numPr>
        <w:numId w:val="0"/>
      </w:numPr>
      <w:ind w:left="360" w:hanging="360"/>
    </w:pPr>
    <w:rPr>
      <w:rFonts w:ascii="Trebuchet MS" w:hAnsi="Trebuchet MS"/>
      <w:i w:val="0"/>
      <w:color w:val="333366"/>
      <w:sz w:val="22"/>
      <w:szCs w:val="22"/>
    </w:rPr>
  </w:style>
  <w:style w:type="character" w:customStyle="1" w:styleId="KwypunktZnak">
    <w:name w:val="Kwypunkt Znak"/>
    <w:link w:val="Kwypunkt"/>
    <w:locked/>
    <w:rsid w:val="008B42C8"/>
    <w:rPr>
      <w:rFonts w:ascii="Trebuchet MS" w:hAnsi="Trebuchet MS"/>
    </w:rPr>
  </w:style>
  <w:style w:type="paragraph" w:customStyle="1" w:styleId="Ktytul">
    <w:name w:val="Ktytul"/>
    <w:basedOn w:val="Kpodtytul"/>
    <w:link w:val="KtytulZnak"/>
    <w:rsid w:val="008B42C8"/>
  </w:style>
  <w:style w:type="character" w:customStyle="1" w:styleId="KpodtytulZnak">
    <w:name w:val="Kpodtytul Znak"/>
    <w:link w:val="Kpodtytul"/>
    <w:locked/>
    <w:rsid w:val="008B42C8"/>
    <w:rPr>
      <w:rFonts w:ascii="Trebuchet MS" w:hAnsi="Trebuchet MS" w:cs="Arial"/>
      <w:b/>
      <w:bCs/>
      <w:i/>
      <w:color w:val="333366"/>
      <w:sz w:val="22"/>
      <w:szCs w:val="22"/>
      <w:lang w:val="pl-PL" w:eastAsia="pl-PL" w:bidi="ar-SA"/>
    </w:rPr>
  </w:style>
  <w:style w:type="paragraph" w:customStyle="1" w:styleId="DSpowyr">
    <w:name w:val="DS_powyr"/>
    <w:basedOn w:val="normalnyakapit"/>
    <w:next w:val="DSnormal"/>
    <w:link w:val="DSpowyrZnak"/>
    <w:rsid w:val="008B42C8"/>
    <w:pPr>
      <w:spacing w:before="240" w:after="120" w:line="240" w:lineRule="auto"/>
    </w:pPr>
    <w:rPr>
      <w:rFonts w:ascii="Calibri" w:hAnsi="Calibri"/>
      <w:sz w:val="22"/>
      <w:szCs w:val="18"/>
    </w:rPr>
  </w:style>
  <w:style w:type="character" w:customStyle="1" w:styleId="KtytulZnak">
    <w:name w:val="Ktytul Znak"/>
    <w:basedOn w:val="KpodtytulZnak"/>
    <w:link w:val="Ktytul"/>
    <w:locked/>
    <w:rsid w:val="008B42C8"/>
    <w:rPr>
      <w:rFonts w:ascii="Trebuchet MS" w:hAnsi="Trebuchet MS" w:cs="Arial"/>
      <w:b/>
      <w:bCs/>
      <w:i/>
      <w:color w:val="333366"/>
      <w:sz w:val="22"/>
      <w:szCs w:val="22"/>
      <w:lang w:val="pl-PL" w:eastAsia="pl-PL" w:bidi="ar-SA"/>
    </w:rPr>
  </w:style>
  <w:style w:type="paragraph" w:customStyle="1" w:styleId="DStytul">
    <w:name w:val="DS_tytul"/>
    <w:basedOn w:val="StylArial11ptWyjustowanyPierwszywiersz125cmInterli"/>
    <w:link w:val="DStytulZnak"/>
    <w:rsid w:val="008B42C8"/>
    <w:pPr>
      <w:spacing w:before="240" w:after="240" w:line="240" w:lineRule="auto"/>
      <w:ind w:firstLine="709"/>
    </w:pPr>
    <w:rPr>
      <w:rFonts w:ascii="Calibri" w:hAnsi="Calibri"/>
      <w:b/>
      <w:sz w:val="72"/>
    </w:rPr>
  </w:style>
  <w:style w:type="character" w:customStyle="1" w:styleId="DSpowyrZnak">
    <w:name w:val="DS_powyr Znak"/>
    <w:link w:val="DSpowyr"/>
    <w:locked/>
    <w:rsid w:val="008B42C8"/>
    <w:rPr>
      <w:rFonts w:ascii="Calibri" w:hAnsi="Calibri"/>
      <w:b/>
      <w:i/>
      <w:sz w:val="22"/>
      <w:szCs w:val="18"/>
      <w:lang w:val="pl-PL" w:eastAsia="pl-PL" w:bidi="ar-SA"/>
    </w:rPr>
  </w:style>
  <w:style w:type="paragraph" w:customStyle="1" w:styleId="DSnormal">
    <w:name w:val="DS_normal"/>
    <w:basedOn w:val="normalBP"/>
    <w:link w:val="DSnormalZnak"/>
    <w:rsid w:val="008B42C8"/>
    <w:pPr>
      <w:spacing w:before="120" w:after="120" w:line="240" w:lineRule="auto"/>
    </w:pPr>
    <w:rPr>
      <w:rFonts w:ascii="Calibri" w:hAnsi="Calibri"/>
      <w:sz w:val="20"/>
      <w:szCs w:val="20"/>
    </w:rPr>
  </w:style>
  <w:style w:type="character" w:customStyle="1" w:styleId="DStytulZnak">
    <w:name w:val="DS_tytul Znak"/>
    <w:link w:val="DStytul"/>
    <w:locked/>
    <w:rsid w:val="008B42C8"/>
    <w:rPr>
      <w:rFonts w:ascii="Calibri" w:hAnsi="Calibri" w:cs="Arial"/>
      <w:b/>
      <w:bCs/>
      <w:i/>
      <w:color w:val="333366"/>
      <w:sz w:val="72"/>
      <w:szCs w:val="26"/>
      <w:lang w:val="pl-PL" w:eastAsia="pl-PL" w:bidi="ar-SA"/>
    </w:rPr>
  </w:style>
  <w:style w:type="character" w:customStyle="1" w:styleId="DSnormalZnak">
    <w:name w:val="DS_normal Znak"/>
    <w:link w:val="DSnormal"/>
    <w:locked/>
    <w:rsid w:val="008B42C8"/>
    <w:rPr>
      <w:rFonts w:ascii="Calibri" w:hAnsi="Calibri"/>
      <w:sz w:val="22"/>
      <w:szCs w:val="22"/>
      <w:lang w:val="pl-PL" w:eastAsia="pl-PL" w:bidi="ar-SA"/>
    </w:rPr>
  </w:style>
  <w:style w:type="paragraph" w:customStyle="1" w:styleId="Knagl22">
    <w:name w:val="Knagl2.2"/>
    <w:basedOn w:val="nagwek2Kra"/>
    <w:link w:val="Knagl22Znak"/>
    <w:rsid w:val="008B42C8"/>
    <w:pPr>
      <w:ind w:left="720" w:hanging="360"/>
    </w:pPr>
  </w:style>
  <w:style w:type="paragraph" w:customStyle="1" w:styleId="Ktabela">
    <w:name w:val="Ktabela"/>
    <w:basedOn w:val="Legenda"/>
    <w:link w:val="KtabelaZnak"/>
    <w:rsid w:val="008B42C8"/>
    <w:rPr>
      <w:szCs w:val="16"/>
    </w:rPr>
  </w:style>
  <w:style w:type="character" w:customStyle="1" w:styleId="Knagl22Znak">
    <w:name w:val="Knagl2.2 Znak"/>
    <w:link w:val="Knagl22"/>
    <w:locked/>
    <w:rsid w:val="008B42C8"/>
    <w:rPr>
      <w:rFonts w:ascii="Trebuchet MS" w:hAnsi="Trebuchet MS"/>
      <w:b/>
      <w:bCs/>
      <w:iCs/>
      <w:color w:val="333366"/>
      <w:sz w:val="24"/>
      <w:szCs w:val="24"/>
    </w:rPr>
  </w:style>
  <w:style w:type="character" w:customStyle="1" w:styleId="KtabelaZnak">
    <w:name w:val="Ktabela Znak"/>
    <w:link w:val="Ktabela"/>
    <w:locked/>
    <w:rsid w:val="008B42C8"/>
    <w:rPr>
      <w:rFonts w:ascii="Trebuchet MS" w:hAnsi="Trebuchet MS"/>
      <w:bCs/>
      <w:i/>
      <w:sz w:val="16"/>
      <w:szCs w:val="16"/>
      <w:lang w:val="pl-PL" w:eastAsia="pl-PL" w:bidi="ar-SA"/>
    </w:rPr>
  </w:style>
  <w:style w:type="paragraph" w:customStyle="1" w:styleId="DSwyr">
    <w:name w:val="DS_wyr"/>
    <w:basedOn w:val="nagwek2Kra"/>
    <w:next w:val="Knagl22"/>
    <w:rsid w:val="008B42C8"/>
    <w:pPr>
      <w:numPr>
        <w:numId w:val="0"/>
      </w:numPr>
    </w:pPr>
    <w:rPr>
      <w:rFonts w:ascii="Calibri" w:hAnsi="Calibri"/>
      <w:color w:val="006600"/>
      <w:sz w:val="22"/>
    </w:rPr>
  </w:style>
  <w:style w:type="paragraph" w:customStyle="1" w:styleId="Kpunkty">
    <w:name w:val="K punkty"/>
    <w:basedOn w:val="normalKra"/>
    <w:link w:val="KpunktyZnak"/>
    <w:rsid w:val="008B42C8"/>
    <w:pPr>
      <w:spacing w:before="0" w:after="0"/>
      <w:ind w:left="357"/>
    </w:pPr>
  </w:style>
  <w:style w:type="character" w:customStyle="1" w:styleId="KpunktyZnak">
    <w:name w:val="K punkty Znak"/>
    <w:basedOn w:val="normalKraZnak"/>
    <w:link w:val="Kpunkty"/>
    <w:locked/>
    <w:rsid w:val="008B42C8"/>
    <w:rPr>
      <w:rFonts w:ascii="Trebuchet MS" w:hAnsi="Trebuchet MS"/>
      <w:b/>
      <w:bCs/>
      <w:color w:val="365F91"/>
      <w:kern w:val="32"/>
      <w:sz w:val="32"/>
      <w:szCs w:val="32"/>
      <w:lang w:val="pl-PL" w:eastAsia="pl-PL" w:bidi="ar-SA"/>
    </w:rPr>
  </w:style>
  <w:style w:type="paragraph" w:customStyle="1" w:styleId="Krawyl">
    <w:name w:val="Kra wyl"/>
    <w:basedOn w:val="normalKra"/>
    <w:link w:val="KrawylZnak"/>
    <w:rsid w:val="008B42C8"/>
    <w:pPr>
      <w:spacing w:before="0" w:after="0"/>
    </w:pPr>
  </w:style>
  <w:style w:type="character" w:customStyle="1" w:styleId="KrawylZnak">
    <w:name w:val="Kra wyl Znak"/>
    <w:basedOn w:val="normalKraZnak"/>
    <w:link w:val="Krawyl"/>
    <w:locked/>
    <w:rsid w:val="008B42C8"/>
    <w:rPr>
      <w:rFonts w:ascii="Trebuchet MS" w:hAnsi="Trebuchet MS"/>
      <w:b/>
      <w:bCs/>
      <w:color w:val="365F91"/>
      <w:kern w:val="32"/>
      <w:sz w:val="32"/>
      <w:szCs w:val="32"/>
      <w:lang w:val="pl-PL" w:eastAsia="pl-PL" w:bidi="ar-SA"/>
    </w:rPr>
  </w:style>
  <w:style w:type="paragraph" w:customStyle="1" w:styleId="Kpunkty0">
    <w:name w:val="Kpunkty"/>
    <w:basedOn w:val="normalKra"/>
    <w:link w:val="KpunktyZnak0"/>
    <w:rsid w:val="008B42C8"/>
    <w:pPr>
      <w:spacing w:before="0" w:after="0"/>
    </w:pPr>
  </w:style>
  <w:style w:type="character" w:customStyle="1" w:styleId="KpunktyZnak0">
    <w:name w:val="Kpunkty Znak"/>
    <w:basedOn w:val="normalKraZnak"/>
    <w:link w:val="Kpunkty0"/>
    <w:locked/>
    <w:rsid w:val="008B42C8"/>
    <w:rPr>
      <w:rFonts w:ascii="Trebuchet MS" w:hAnsi="Trebuchet MS"/>
      <w:b/>
      <w:bCs/>
      <w:color w:val="365F91"/>
      <w:kern w:val="32"/>
      <w:sz w:val="32"/>
      <w:szCs w:val="32"/>
      <w:lang w:val="pl-PL" w:eastAsia="pl-PL" w:bidi="ar-SA"/>
    </w:rPr>
  </w:style>
  <w:style w:type="table" w:customStyle="1" w:styleId="Tabela-Siatka1">
    <w:name w:val="Tabela - Siatka1"/>
    <w:rsid w:val="008B42C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2lsk">
    <w:name w:val="Styl_2_Śląsk"/>
    <w:basedOn w:val="Knagl22"/>
    <w:link w:val="Styl2lskZnak"/>
    <w:rsid w:val="008B42C8"/>
    <w:pPr>
      <w:numPr>
        <w:numId w:val="0"/>
      </w:numPr>
    </w:pPr>
    <w:rPr>
      <w:caps/>
      <w:color w:val="auto"/>
    </w:rPr>
  </w:style>
  <w:style w:type="character" w:customStyle="1" w:styleId="Styl2lskZnak">
    <w:name w:val="Styl_2_Śląsk Znak"/>
    <w:link w:val="Styl2lsk"/>
    <w:locked/>
    <w:rsid w:val="008B42C8"/>
    <w:rPr>
      <w:rFonts w:ascii="Trebuchet MS" w:hAnsi="Trebuchet MS"/>
      <w:b/>
      <w:bCs/>
      <w:iCs/>
      <w:caps/>
      <w:color w:val="333366"/>
      <w:sz w:val="24"/>
      <w:szCs w:val="24"/>
      <w:lang w:val="pl-PL" w:eastAsia="pl-PL" w:bidi="ar-SA"/>
    </w:rPr>
  </w:style>
  <w:style w:type="paragraph" w:customStyle="1" w:styleId="strumienntekstu">
    <w:name w:val="strumienn_tekstu"/>
    <w:basedOn w:val="Normalny"/>
    <w:rsid w:val="008B42C8"/>
    <w:pPr>
      <w:spacing w:after="120" w:line="360" w:lineRule="auto"/>
      <w:ind w:firstLine="454"/>
      <w:jc w:val="both"/>
    </w:pPr>
  </w:style>
  <w:style w:type="paragraph" w:customStyle="1" w:styleId="tytulltabeli">
    <w:name w:val="tytull_tabeli"/>
    <w:basedOn w:val="Normalny"/>
    <w:link w:val="tytulltabeliZnak"/>
    <w:rsid w:val="008B42C8"/>
    <w:pPr>
      <w:spacing w:after="120"/>
      <w:jc w:val="both"/>
    </w:pPr>
    <w:rPr>
      <w:sz w:val="20"/>
      <w:szCs w:val="20"/>
    </w:rPr>
  </w:style>
  <w:style w:type="character" w:customStyle="1" w:styleId="tytulltabeliZnak">
    <w:name w:val="tytull_tabeli Znak"/>
    <w:link w:val="tytulltabeli"/>
    <w:locked/>
    <w:rsid w:val="008B42C8"/>
    <w:rPr>
      <w:lang w:val="pl-PL" w:eastAsia="pl-PL" w:bidi="ar-SA"/>
    </w:rPr>
  </w:style>
  <w:style w:type="paragraph" w:customStyle="1" w:styleId="StylTrebuchetMS10ptWyjustowany">
    <w:name w:val="Styl Trebuchet MS 10 pt Wyjustowany"/>
    <w:basedOn w:val="Normalny"/>
    <w:rsid w:val="008B42C8"/>
    <w:pPr>
      <w:jc w:val="both"/>
    </w:pPr>
    <w:rPr>
      <w:rFonts w:ascii="Trebuchet MS" w:hAnsi="Trebuchet MS"/>
      <w:sz w:val="20"/>
      <w:szCs w:val="20"/>
    </w:rPr>
  </w:style>
  <w:style w:type="character" w:customStyle="1" w:styleId="tekst">
    <w:name w:val="tekst"/>
    <w:rsid w:val="008B42C8"/>
    <w:rPr>
      <w:rFonts w:cs="Times New Roman"/>
    </w:rPr>
  </w:style>
  <w:style w:type="character" w:customStyle="1" w:styleId="KnormalZnakZnakZnak">
    <w:name w:val="Knormal Znak Znak Znak"/>
    <w:link w:val="KnormalZnakZnak"/>
    <w:locked/>
    <w:rsid w:val="008B42C8"/>
    <w:rPr>
      <w:rFonts w:ascii="Trebuchet MS" w:hAnsi="Trebuchet MS"/>
      <w:lang w:bidi="ar-SA"/>
    </w:rPr>
  </w:style>
  <w:style w:type="paragraph" w:customStyle="1" w:styleId="KnormalZnakZnak">
    <w:name w:val="Knormal Znak Znak"/>
    <w:basedOn w:val="Normalny"/>
    <w:link w:val="KnormalZnakZnakZnak"/>
    <w:rsid w:val="008B42C8"/>
    <w:pPr>
      <w:spacing w:before="120" w:after="120"/>
      <w:jc w:val="both"/>
    </w:pPr>
    <w:rPr>
      <w:rFonts w:ascii="Trebuchet MS" w:hAnsi="Trebuchet MS"/>
      <w:sz w:val="20"/>
      <w:szCs w:val="20"/>
    </w:rPr>
  </w:style>
  <w:style w:type="paragraph" w:customStyle="1" w:styleId="podpistabK">
    <w:name w:val="podpis tab K"/>
    <w:basedOn w:val="Legenda"/>
    <w:link w:val="podpistabKZnak"/>
    <w:rsid w:val="008B42C8"/>
    <w:rPr>
      <w:bCs w:val="0"/>
      <w:szCs w:val="16"/>
    </w:rPr>
  </w:style>
  <w:style w:type="character" w:customStyle="1" w:styleId="podpistabKZnak">
    <w:name w:val="podpis tab K Znak"/>
    <w:link w:val="podpistabK"/>
    <w:locked/>
    <w:rsid w:val="008B42C8"/>
    <w:rPr>
      <w:rFonts w:ascii="Trebuchet MS" w:hAnsi="Trebuchet MS"/>
      <w:bCs/>
      <w:i/>
      <w:sz w:val="16"/>
      <w:szCs w:val="16"/>
      <w:lang w:val="pl-PL" w:eastAsia="pl-PL" w:bidi="ar-SA"/>
    </w:rPr>
  </w:style>
  <w:style w:type="paragraph" w:customStyle="1" w:styleId="WW-header">
    <w:name w:val="WW-header"/>
    <w:basedOn w:val="Normalny"/>
    <w:next w:val="Tekstpodstawowy"/>
    <w:rsid w:val="008B42C8"/>
    <w:pPr>
      <w:keepNext/>
      <w:widowControl w:val="0"/>
      <w:autoSpaceDE w:val="0"/>
      <w:autoSpaceDN w:val="0"/>
      <w:adjustRightInd w:val="0"/>
      <w:spacing w:before="240" w:after="120"/>
    </w:pPr>
    <w:rPr>
      <w:rFonts w:ascii="Arial" w:hAnsi="Arial" w:cs="Arial"/>
      <w:sz w:val="28"/>
      <w:szCs w:val="28"/>
    </w:rPr>
  </w:style>
  <w:style w:type="paragraph" w:customStyle="1" w:styleId="j">
    <w:name w:val="j"/>
    <w:basedOn w:val="Normalny"/>
    <w:rsid w:val="008B42C8"/>
    <w:pPr>
      <w:spacing w:before="100" w:beforeAutospacing="1" w:after="100" w:afterAutospacing="1"/>
    </w:pPr>
  </w:style>
  <w:style w:type="paragraph" w:customStyle="1" w:styleId="Punkty0">
    <w:name w:val="Punkty"/>
    <w:basedOn w:val="Normalny"/>
    <w:rsid w:val="008B42C8"/>
    <w:pPr>
      <w:tabs>
        <w:tab w:val="num" w:pos="360"/>
      </w:tabs>
      <w:spacing w:before="60" w:after="60" w:line="360" w:lineRule="auto"/>
      <w:ind w:left="360" w:hanging="360"/>
      <w:jc w:val="both"/>
    </w:pPr>
    <w:rPr>
      <w:rFonts w:ascii="Arial" w:hAnsi="Arial"/>
      <w:szCs w:val="20"/>
    </w:rPr>
  </w:style>
  <w:style w:type="paragraph" w:customStyle="1" w:styleId="Normalny3">
    <w:name w:val="Normalny+3"/>
    <w:basedOn w:val="Default"/>
    <w:next w:val="Default"/>
    <w:rsid w:val="008B42C8"/>
    <w:rPr>
      <w:rFonts w:ascii="Times New Roman" w:hAnsi="Times New Roman" w:cs="Times New Roman"/>
      <w:color w:val="auto"/>
    </w:rPr>
  </w:style>
  <w:style w:type="paragraph" w:customStyle="1" w:styleId="nagwek11">
    <w:name w:val="nagwek1"/>
    <w:basedOn w:val="Normalny"/>
    <w:rsid w:val="008B42C8"/>
    <w:pPr>
      <w:spacing w:before="100" w:beforeAutospacing="1" w:after="100" w:afterAutospacing="1"/>
    </w:pPr>
    <w:rPr>
      <w:rFonts w:ascii="Trebuchet MS" w:hAnsi="Trebuchet MS" w:cs="Trebuchet MS"/>
    </w:rPr>
  </w:style>
  <w:style w:type="paragraph" w:customStyle="1" w:styleId="Sstrefa">
    <w:name w:val="S_strefa"/>
    <w:basedOn w:val="DStytul"/>
    <w:link w:val="SstrefaZnak"/>
    <w:rsid w:val="008B42C8"/>
    <w:rPr>
      <w:u w:val="single"/>
    </w:rPr>
  </w:style>
  <w:style w:type="character" w:customStyle="1" w:styleId="SstrefaZnak">
    <w:name w:val="S_strefa Znak"/>
    <w:link w:val="Sstrefa"/>
    <w:locked/>
    <w:rsid w:val="008B42C8"/>
    <w:rPr>
      <w:rFonts w:ascii="Calibri" w:hAnsi="Calibri" w:cs="Arial"/>
      <w:b/>
      <w:bCs/>
      <w:i/>
      <w:color w:val="333366"/>
      <w:sz w:val="72"/>
      <w:szCs w:val="26"/>
      <w:u w:val="single"/>
      <w:lang w:val="pl-PL" w:eastAsia="pl-PL" w:bidi="ar-SA"/>
    </w:rPr>
  </w:style>
  <w:style w:type="character" w:customStyle="1" w:styleId="bigblack1">
    <w:name w:val="bigblack1"/>
    <w:rsid w:val="008B42C8"/>
    <w:rPr>
      <w:rFonts w:ascii="Tahoma" w:hAnsi="Tahoma" w:cs="Tahoma"/>
      <w:color w:val="000000"/>
      <w:sz w:val="27"/>
      <w:szCs w:val="27"/>
      <w:u w:val="none"/>
      <w:effect w:val="none"/>
      <w:shd w:val="clear" w:color="auto" w:fill="auto"/>
    </w:rPr>
  </w:style>
  <w:style w:type="paragraph" w:customStyle="1" w:styleId="tytuaktu">
    <w:name w:val="tytuaktu"/>
    <w:basedOn w:val="Normalny"/>
    <w:rsid w:val="008B42C8"/>
    <w:pPr>
      <w:spacing w:before="100" w:beforeAutospacing="1" w:after="100" w:afterAutospacing="1"/>
    </w:pPr>
    <w:rPr>
      <w:color w:val="000000"/>
    </w:rPr>
  </w:style>
  <w:style w:type="paragraph" w:customStyle="1" w:styleId="kpodty">
    <w:name w:val="kpodty"/>
    <w:basedOn w:val="Normalny"/>
    <w:rsid w:val="008B42C8"/>
    <w:pPr>
      <w:spacing w:before="100" w:beforeAutospacing="1" w:after="100" w:afterAutospacing="1"/>
    </w:pPr>
  </w:style>
  <w:style w:type="paragraph" w:customStyle="1" w:styleId="knormal">
    <w:name w:val="knormal"/>
    <w:basedOn w:val="Normalny"/>
    <w:rsid w:val="008B42C8"/>
    <w:pPr>
      <w:spacing w:before="100" w:beforeAutospacing="1" w:after="100" w:afterAutospacing="1"/>
    </w:pPr>
  </w:style>
  <w:style w:type="paragraph" w:customStyle="1" w:styleId="a0">
    <w:name w:val="ŚŚ"/>
    <w:basedOn w:val="Normalny"/>
    <w:rsid w:val="008B42C8"/>
    <w:pPr>
      <w:spacing w:line="360" w:lineRule="auto"/>
      <w:jc w:val="both"/>
    </w:pPr>
    <w:rPr>
      <w:szCs w:val="20"/>
    </w:rPr>
  </w:style>
  <w:style w:type="paragraph" w:customStyle="1" w:styleId="StandardowyStandardowy1Standardowy111">
    <w:name w:val="Standardowy.Standardowy1.Standardowy111"/>
    <w:rsid w:val="008B42C8"/>
    <w:pPr>
      <w:autoSpaceDE w:val="0"/>
      <w:autoSpaceDN w:val="0"/>
    </w:pPr>
    <w:rPr>
      <w:sz w:val="24"/>
      <w:szCs w:val="24"/>
    </w:rPr>
  </w:style>
  <w:style w:type="paragraph" w:customStyle="1" w:styleId="podpistabel">
    <w:name w:val="podpis_tabel"/>
    <w:basedOn w:val="Normalny"/>
    <w:link w:val="podpistabelZnak"/>
    <w:rsid w:val="008B42C8"/>
    <w:pPr>
      <w:spacing w:before="120" w:after="120"/>
    </w:pPr>
    <w:rPr>
      <w:rFonts w:ascii="Trebuchet MS" w:hAnsi="Trebuchet MS"/>
      <w:i/>
      <w:sz w:val="16"/>
      <w:szCs w:val="18"/>
      <w:lang w:eastAsia="en-US"/>
    </w:rPr>
  </w:style>
  <w:style w:type="character" w:customStyle="1" w:styleId="podpistabelZnak">
    <w:name w:val="podpis_tabel Znak"/>
    <w:link w:val="podpistabel"/>
    <w:locked/>
    <w:rsid w:val="008B42C8"/>
    <w:rPr>
      <w:rFonts w:ascii="Trebuchet MS" w:hAnsi="Trebuchet MS"/>
      <w:i/>
      <w:sz w:val="16"/>
      <w:szCs w:val="18"/>
      <w:lang w:val="pl-PL" w:eastAsia="en-US" w:bidi="ar-SA"/>
    </w:rPr>
  </w:style>
  <w:style w:type="paragraph" w:customStyle="1" w:styleId="Spodtyt">
    <w:name w:val="S_podtyt"/>
    <w:basedOn w:val="DSpowyr"/>
    <w:link w:val="SpodtytZnak"/>
    <w:rsid w:val="008B42C8"/>
    <w:rPr>
      <w:color w:val="000000"/>
    </w:rPr>
  </w:style>
  <w:style w:type="character" w:customStyle="1" w:styleId="SpodtytZnak">
    <w:name w:val="S_podtyt Znak"/>
    <w:link w:val="Spodtyt"/>
    <w:locked/>
    <w:rsid w:val="008B42C8"/>
    <w:rPr>
      <w:rFonts w:ascii="Calibri" w:hAnsi="Calibri"/>
      <w:b/>
      <w:i/>
      <w:color w:val="000000"/>
      <w:sz w:val="22"/>
      <w:szCs w:val="18"/>
      <w:lang w:val="pl-PL" w:eastAsia="pl-PL" w:bidi="ar-SA"/>
    </w:rPr>
  </w:style>
  <w:style w:type="paragraph" w:customStyle="1" w:styleId="normalKrakw">
    <w:name w:val="normal Kraków"/>
    <w:basedOn w:val="Normalny"/>
    <w:link w:val="normalKrakwZnak"/>
    <w:rsid w:val="008B42C8"/>
    <w:pPr>
      <w:spacing w:before="120" w:after="120"/>
      <w:ind w:left="714" w:hanging="357"/>
      <w:jc w:val="both"/>
    </w:pPr>
    <w:rPr>
      <w:rFonts w:ascii="Trebuchet MS" w:eastAsia="TTE16B21B8t00" w:hAnsi="Trebuchet MS"/>
      <w:sz w:val="20"/>
      <w:szCs w:val="20"/>
    </w:rPr>
  </w:style>
  <w:style w:type="character" w:customStyle="1" w:styleId="normalKrakwZnak">
    <w:name w:val="normal Kraków Znak"/>
    <w:link w:val="normalKrakw"/>
    <w:locked/>
    <w:rsid w:val="008B42C8"/>
    <w:rPr>
      <w:rFonts w:ascii="Trebuchet MS" w:eastAsia="TTE16B21B8t00" w:hAnsi="Trebuchet MS"/>
      <w:lang w:val="pl-PL" w:eastAsia="pl-PL" w:bidi="ar-SA"/>
    </w:rPr>
  </w:style>
  <w:style w:type="paragraph" w:customStyle="1" w:styleId="nagwek1Krakw">
    <w:name w:val="nagłówek 1 Kraków"/>
    <w:basedOn w:val="Normalny"/>
    <w:link w:val="nagwek1KrakwZnak"/>
    <w:rsid w:val="008B42C8"/>
    <w:pPr>
      <w:keepNext/>
      <w:spacing w:after="240"/>
      <w:ind w:left="714" w:hanging="357"/>
      <w:outlineLvl w:val="1"/>
    </w:pPr>
    <w:rPr>
      <w:rFonts w:ascii="Trebuchet MS" w:hAnsi="Trebuchet MS" w:cs="Arial"/>
      <w:b/>
      <w:bCs/>
      <w:iCs/>
      <w:color w:val="003399"/>
      <w:sz w:val="28"/>
      <w:szCs w:val="28"/>
    </w:rPr>
  </w:style>
  <w:style w:type="character" w:customStyle="1" w:styleId="nagwek1KrakwZnak">
    <w:name w:val="nagłówek 1 Kraków Znak"/>
    <w:link w:val="nagwek1Krakw"/>
    <w:locked/>
    <w:rsid w:val="008B42C8"/>
    <w:rPr>
      <w:rFonts w:ascii="Trebuchet MS" w:hAnsi="Trebuchet MS" w:cs="Arial"/>
      <w:b/>
      <w:bCs/>
      <w:iCs/>
      <w:color w:val="003399"/>
      <w:sz w:val="28"/>
      <w:szCs w:val="28"/>
      <w:lang w:val="pl-PL" w:eastAsia="pl-PL" w:bidi="ar-SA"/>
    </w:rPr>
  </w:style>
  <w:style w:type="paragraph" w:customStyle="1" w:styleId="nagwek2Krakw">
    <w:name w:val="nagłówek 2 Kraków"/>
    <w:basedOn w:val="Normalny"/>
    <w:link w:val="nagwek2KrakwZnak"/>
    <w:rsid w:val="008B42C8"/>
    <w:pPr>
      <w:keepNext/>
      <w:shd w:val="clear" w:color="auto" w:fill="003399"/>
      <w:spacing w:before="240" w:after="120"/>
      <w:ind w:left="714" w:hanging="357"/>
      <w:outlineLvl w:val="2"/>
    </w:pPr>
    <w:rPr>
      <w:rFonts w:ascii="Trebuchet MS" w:hAnsi="Trebuchet MS" w:cs="Arial"/>
      <w:b/>
      <w:bCs/>
      <w:sz w:val="20"/>
      <w:szCs w:val="20"/>
    </w:rPr>
  </w:style>
  <w:style w:type="character" w:customStyle="1" w:styleId="nagwek2KrakwZnak">
    <w:name w:val="nagłówek 2 Kraków Znak"/>
    <w:link w:val="nagwek2Krakw"/>
    <w:locked/>
    <w:rsid w:val="008B42C8"/>
    <w:rPr>
      <w:rFonts w:ascii="Trebuchet MS" w:hAnsi="Trebuchet MS" w:cs="Arial"/>
      <w:b/>
      <w:bCs/>
      <w:lang w:val="pl-PL" w:eastAsia="pl-PL" w:bidi="ar-SA"/>
    </w:rPr>
  </w:style>
  <w:style w:type="paragraph" w:customStyle="1" w:styleId="nagwek3Krakw">
    <w:name w:val="nagłówek 3 Kraków"/>
    <w:basedOn w:val="nagwek2Krakw"/>
    <w:next w:val="normalKrakw"/>
    <w:link w:val="nagwek3KrakwZnak"/>
    <w:rsid w:val="008B42C8"/>
    <w:pPr>
      <w:shd w:val="clear" w:color="auto" w:fill="auto"/>
      <w:ind w:left="1224" w:hanging="504"/>
    </w:pPr>
    <w:rPr>
      <w:color w:val="003399"/>
    </w:rPr>
  </w:style>
  <w:style w:type="character" w:customStyle="1" w:styleId="nagwek3KrakwZnak">
    <w:name w:val="nagłówek 3 Kraków Znak"/>
    <w:link w:val="nagwek3Krakw"/>
    <w:locked/>
    <w:rsid w:val="008B42C8"/>
    <w:rPr>
      <w:rFonts w:ascii="Trebuchet MS" w:hAnsi="Trebuchet MS" w:cs="Arial"/>
      <w:b/>
      <w:bCs/>
      <w:color w:val="003399"/>
      <w:lang w:val="pl-PL" w:eastAsia="pl-PL" w:bidi="ar-SA"/>
    </w:rPr>
  </w:style>
  <w:style w:type="paragraph" w:customStyle="1" w:styleId="nagtabelKrakw">
    <w:name w:val="nagł_tabel Kraków"/>
    <w:basedOn w:val="Normalny"/>
    <w:link w:val="nagtabelKrakwZnak"/>
    <w:rsid w:val="008B42C8"/>
    <w:pPr>
      <w:ind w:left="714" w:hanging="357"/>
    </w:pPr>
    <w:rPr>
      <w:rFonts w:ascii="Trebuchet MS" w:hAnsi="Trebuchet MS"/>
      <w:b/>
      <w:sz w:val="18"/>
      <w:szCs w:val="18"/>
      <w:lang w:eastAsia="en-US"/>
    </w:rPr>
  </w:style>
  <w:style w:type="character" w:customStyle="1" w:styleId="nagtabelKrakwZnak">
    <w:name w:val="nagł_tabel Kraków Znak"/>
    <w:link w:val="nagtabelKrakw"/>
    <w:locked/>
    <w:rsid w:val="008B42C8"/>
    <w:rPr>
      <w:rFonts w:ascii="Trebuchet MS" w:hAnsi="Trebuchet MS"/>
      <w:b/>
      <w:sz w:val="18"/>
      <w:szCs w:val="18"/>
      <w:lang w:val="pl-PL" w:eastAsia="en-US" w:bidi="ar-SA"/>
    </w:rPr>
  </w:style>
  <w:style w:type="paragraph" w:customStyle="1" w:styleId="Spodrozdz">
    <w:name w:val="S_podrozdz"/>
    <w:basedOn w:val="DStytul"/>
    <w:link w:val="SpodrozdzZnak"/>
    <w:rsid w:val="008B42C8"/>
    <w:rPr>
      <w:smallCaps/>
      <w:sz w:val="22"/>
    </w:rPr>
  </w:style>
  <w:style w:type="character" w:customStyle="1" w:styleId="SpodrozdzZnak">
    <w:name w:val="S_podrozdz Znak"/>
    <w:link w:val="Spodrozdz"/>
    <w:locked/>
    <w:rsid w:val="008B42C8"/>
    <w:rPr>
      <w:rFonts w:ascii="Calibri" w:hAnsi="Calibri" w:cs="Arial"/>
      <w:b/>
      <w:bCs/>
      <w:i/>
      <w:smallCaps/>
      <w:color w:val="333366"/>
      <w:sz w:val="22"/>
      <w:szCs w:val="26"/>
      <w:lang w:val="pl-PL" w:eastAsia="pl-PL" w:bidi="ar-SA"/>
    </w:rPr>
  </w:style>
  <w:style w:type="paragraph" w:customStyle="1" w:styleId="DSnagl2">
    <w:name w:val="DS_nagl2"/>
    <w:basedOn w:val="Knagl1"/>
    <w:next w:val="DSnormal"/>
    <w:link w:val="DSnagl2Znak"/>
    <w:rsid w:val="008B42C8"/>
    <w:pPr>
      <w:numPr>
        <w:numId w:val="0"/>
      </w:numPr>
      <w:pBdr>
        <w:top w:val="single" w:sz="8" w:space="1" w:color="006600"/>
        <w:left w:val="single" w:sz="8" w:space="4" w:color="006600"/>
        <w:bottom w:val="single" w:sz="8" w:space="1" w:color="006600"/>
        <w:right w:val="single" w:sz="8" w:space="4" w:color="006600"/>
      </w:pBdr>
      <w:spacing w:before="240" w:after="120"/>
    </w:pPr>
    <w:rPr>
      <w:caps/>
      <w:color w:val="auto"/>
      <w:sz w:val="24"/>
      <w:szCs w:val="24"/>
    </w:rPr>
  </w:style>
  <w:style w:type="paragraph" w:customStyle="1" w:styleId="DSwypkt">
    <w:name w:val="DS_wypkt"/>
    <w:basedOn w:val="Kwypunkt"/>
    <w:link w:val="DSwypktZnak"/>
    <w:rsid w:val="008B42C8"/>
    <w:pPr>
      <w:ind w:left="714" w:hanging="357"/>
    </w:pPr>
    <w:rPr>
      <w:rFonts w:ascii="Calibri" w:hAnsi="Calibri"/>
    </w:rPr>
  </w:style>
  <w:style w:type="character" w:customStyle="1" w:styleId="DSnagl2Znak">
    <w:name w:val="DS_nagl2 Znak"/>
    <w:link w:val="DSnagl2"/>
    <w:locked/>
    <w:rsid w:val="008B42C8"/>
    <w:rPr>
      <w:rFonts w:ascii="Calibri" w:hAnsi="Calibri" w:cs="Arial"/>
      <w:b/>
      <w:bCs/>
      <w:caps/>
      <w:color w:val="006600"/>
      <w:kern w:val="28"/>
      <w:sz w:val="24"/>
      <w:szCs w:val="24"/>
      <w:lang w:val="pl-PL" w:eastAsia="ar-SA" w:bidi="ar-SA"/>
    </w:rPr>
  </w:style>
  <w:style w:type="paragraph" w:customStyle="1" w:styleId="Nagwek2Alsk">
    <w:name w:val="Nagłówek 2A Śląsk"/>
    <w:basedOn w:val="DStytul"/>
    <w:next w:val="DSnagl3"/>
    <w:link w:val="Nagwek2AlskZnak"/>
    <w:rsid w:val="008B42C8"/>
    <w:rPr>
      <w:sz w:val="22"/>
      <w:szCs w:val="22"/>
    </w:rPr>
  </w:style>
  <w:style w:type="character" w:customStyle="1" w:styleId="DSwypktZnak">
    <w:name w:val="DS_wypkt Znak"/>
    <w:link w:val="DSwypkt"/>
    <w:locked/>
    <w:rsid w:val="008B42C8"/>
    <w:rPr>
      <w:rFonts w:ascii="Calibri" w:hAnsi="Calibri"/>
    </w:rPr>
  </w:style>
  <w:style w:type="character" w:customStyle="1" w:styleId="Nagwek2AlskZnak">
    <w:name w:val="Nagłówek 2A Śląsk Znak"/>
    <w:link w:val="Nagwek2Alsk"/>
    <w:locked/>
    <w:rsid w:val="008B42C8"/>
    <w:rPr>
      <w:rFonts w:ascii="Calibri" w:hAnsi="Calibri"/>
      <w:b/>
      <w:sz w:val="22"/>
      <w:szCs w:val="22"/>
      <w:lang w:val="pl-PL" w:eastAsia="pl-PL" w:bidi="ar-SA"/>
    </w:rPr>
  </w:style>
  <w:style w:type="paragraph" w:customStyle="1" w:styleId="podpistabKra">
    <w:name w:val="podpis tab Kra"/>
    <w:basedOn w:val="Legenda"/>
    <w:link w:val="podpistabKraZnak"/>
    <w:rsid w:val="008B42C8"/>
    <w:pPr>
      <w:spacing w:before="240"/>
      <w:jc w:val="both"/>
    </w:pPr>
    <w:rPr>
      <w:szCs w:val="16"/>
    </w:rPr>
  </w:style>
  <w:style w:type="character" w:customStyle="1" w:styleId="podpistabKraZnak">
    <w:name w:val="podpis tab Kra Znak"/>
    <w:link w:val="podpistabKra"/>
    <w:locked/>
    <w:rsid w:val="008B42C8"/>
    <w:rPr>
      <w:rFonts w:ascii="Trebuchet MS" w:hAnsi="Trebuchet MS"/>
      <w:bCs/>
      <w:i/>
      <w:sz w:val="16"/>
      <w:szCs w:val="16"/>
      <w:lang w:val="pl-PL" w:eastAsia="pl-PL" w:bidi="ar-SA"/>
    </w:rPr>
  </w:style>
  <w:style w:type="paragraph" w:customStyle="1" w:styleId="naglowek1">
    <w:name w:val="naglowek1"/>
    <w:basedOn w:val="Nagwek1"/>
    <w:link w:val="naglowek1Znak"/>
    <w:rsid w:val="008B42C8"/>
    <w:pPr>
      <w:keepLines w:val="0"/>
      <w:tabs>
        <w:tab w:val="left" w:pos="567"/>
      </w:tabs>
      <w:suppressAutoHyphens/>
      <w:spacing w:before="0" w:after="240"/>
      <w:ind w:left="432" w:hanging="432"/>
    </w:pPr>
    <w:rPr>
      <w:rFonts w:ascii="Trebuchet MS" w:hAnsi="Trebuchet MS" w:cs="Arial"/>
      <w:caps/>
      <w:color w:val="333366"/>
      <w:kern w:val="28"/>
      <w:szCs w:val="32"/>
      <w:lang w:eastAsia="ar-SA"/>
    </w:rPr>
  </w:style>
  <w:style w:type="character" w:customStyle="1" w:styleId="naglowek1Znak">
    <w:name w:val="naglowek1 Znak"/>
    <w:link w:val="naglowek1"/>
    <w:locked/>
    <w:rsid w:val="008B42C8"/>
    <w:rPr>
      <w:rFonts w:ascii="Trebuchet MS" w:hAnsi="Trebuchet MS" w:cs="Arial"/>
      <w:b/>
      <w:bCs/>
      <w:caps/>
      <w:color w:val="333366"/>
      <w:kern w:val="28"/>
      <w:sz w:val="28"/>
      <w:szCs w:val="32"/>
      <w:lang w:val="pl-PL" w:eastAsia="ar-SA" w:bidi="ar-SA"/>
    </w:rPr>
  </w:style>
  <w:style w:type="paragraph" w:customStyle="1" w:styleId="Knagl2">
    <w:name w:val="Knagl2"/>
    <w:basedOn w:val="naglowek1"/>
    <w:link w:val="Knagl2Znak"/>
    <w:rsid w:val="008B42C8"/>
    <w:pPr>
      <w:ind w:left="720" w:hanging="720"/>
    </w:pPr>
    <w:rPr>
      <w:caps w:val="0"/>
      <w:sz w:val="24"/>
      <w:szCs w:val="24"/>
    </w:rPr>
  </w:style>
  <w:style w:type="character" w:customStyle="1" w:styleId="Knagl2Znak">
    <w:name w:val="Knagl2 Znak"/>
    <w:link w:val="Knagl2"/>
    <w:locked/>
    <w:rsid w:val="008B42C8"/>
    <w:rPr>
      <w:rFonts w:ascii="Trebuchet MS" w:hAnsi="Trebuchet MS" w:cs="Arial"/>
      <w:b/>
      <w:bCs/>
      <w:caps/>
      <w:color w:val="333366"/>
      <w:kern w:val="28"/>
      <w:sz w:val="24"/>
      <w:szCs w:val="24"/>
      <w:lang w:val="pl-PL" w:eastAsia="ar-SA" w:bidi="ar-SA"/>
    </w:rPr>
  </w:style>
  <w:style w:type="paragraph" w:customStyle="1" w:styleId="Kpodty0">
    <w:name w:val="Kpodty"/>
    <w:basedOn w:val="normalnyakapit"/>
    <w:link w:val="KpodtyZnak"/>
    <w:rsid w:val="008B42C8"/>
    <w:pPr>
      <w:spacing w:before="170" w:after="113" w:line="240" w:lineRule="auto"/>
    </w:pPr>
    <w:rPr>
      <w:rFonts w:ascii="Trebuchet MS" w:hAnsi="Trebuchet MS"/>
      <w:sz w:val="18"/>
      <w:szCs w:val="18"/>
    </w:rPr>
  </w:style>
  <w:style w:type="paragraph" w:customStyle="1" w:styleId="Styt">
    <w:name w:val="S_tyt"/>
    <w:basedOn w:val="nagwek4Kra"/>
    <w:next w:val="DSnormal"/>
    <w:link w:val="StytZnak"/>
    <w:rsid w:val="008B42C8"/>
    <w:pPr>
      <w:spacing w:before="170" w:after="113"/>
    </w:pPr>
    <w:rPr>
      <w:rFonts w:ascii="Times New Roman" w:hAnsi="Times New Roman"/>
      <w:color w:val="339933"/>
      <w:sz w:val="22"/>
    </w:rPr>
  </w:style>
  <w:style w:type="character" w:customStyle="1" w:styleId="KpodtyZnak">
    <w:name w:val="Kpodty Znak"/>
    <w:link w:val="Kpodty0"/>
    <w:locked/>
    <w:rsid w:val="008B42C8"/>
    <w:rPr>
      <w:rFonts w:ascii="Trebuchet MS" w:hAnsi="Trebuchet MS"/>
      <w:b/>
      <w:i/>
      <w:sz w:val="18"/>
      <w:szCs w:val="18"/>
      <w:lang w:val="pl-PL" w:eastAsia="pl-PL" w:bidi="ar-SA"/>
    </w:rPr>
  </w:style>
  <w:style w:type="paragraph" w:customStyle="1" w:styleId="Knormal0">
    <w:name w:val="Knormal"/>
    <w:basedOn w:val="normalBP"/>
    <w:link w:val="KnormalZnak"/>
    <w:rsid w:val="008B42C8"/>
    <w:pPr>
      <w:spacing w:before="120" w:after="120" w:line="240" w:lineRule="auto"/>
    </w:pPr>
    <w:rPr>
      <w:rFonts w:ascii="Trebuchet MS" w:hAnsi="Trebuchet MS"/>
      <w:sz w:val="20"/>
      <w:szCs w:val="20"/>
    </w:rPr>
  </w:style>
  <w:style w:type="character" w:customStyle="1" w:styleId="StytZnak">
    <w:name w:val="S_tyt Znak"/>
    <w:link w:val="Styt"/>
    <w:locked/>
    <w:rsid w:val="008B42C8"/>
    <w:rPr>
      <w:rFonts w:ascii="Trebuchet MS" w:hAnsi="Trebuchet MS" w:cs="Arial"/>
      <w:b/>
      <w:bCs/>
      <w:i/>
      <w:color w:val="339933"/>
      <w:sz w:val="22"/>
      <w:szCs w:val="26"/>
      <w:lang w:val="pl-PL" w:eastAsia="pl-PL" w:bidi="ar-SA"/>
    </w:rPr>
  </w:style>
  <w:style w:type="character" w:customStyle="1" w:styleId="KnormalZnak">
    <w:name w:val="Knormal Znak"/>
    <w:link w:val="Knormal0"/>
    <w:locked/>
    <w:rsid w:val="008B42C8"/>
    <w:rPr>
      <w:rFonts w:ascii="Trebuchet MS" w:hAnsi="Trebuchet MS"/>
      <w:sz w:val="22"/>
      <w:szCs w:val="22"/>
      <w:lang w:val="pl-PL" w:eastAsia="pl-PL" w:bidi="ar-SA"/>
    </w:rPr>
  </w:style>
  <w:style w:type="paragraph" w:customStyle="1" w:styleId="Knagl221">
    <w:name w:val="Knagl2.21"/>
    <w:basedOn w:val="Normalny"/>
    <w:next w:val="Knagl22"/>
    <w:rsid w:val="008B42C8"/>
    <w:rPr>
      <w:rFonts w:ascii="Trebuchet MS" w:hAnsi="Trebuchet MS"/>
      <w:b/>
      <w:color w:val="333366"/>
    </w:rPr>
  </w:style>
  <w:style w:type="paragraph" w:customStyle="1" w:styleId="Styt0">
    <w:name w:val="Styt"/>
    <w:basedOn w:val="Styt"/>
    <w:link w:val="StytZnak0"/>
    <w:rsid w:val="008B42C8"/>
    <w:pPr>
      <w:jc w:val="center"/>
    </w:pPr>
    <w:rPr>
      <w:color w:val="auto"/>
      <w:sz w:val="72"/>
      <w:szCs w:val="72"/>
    </w:rPr>
  </w:style>
  <w:style w:type="paragraph" w:customStyle="1" w:styleId="Snagl2">
    <w:name w:val="S_nagl2"/>
    <w:basedOn w:val="Knagl2"/>
    <w:link w:val="Snagl2Znak"/>
    <w:rsid w:val="008B42C8"/>
    <w:pPr>
      <w:tabs>
        <w:tab w:val="clear" w:pos="567"/>
      </w:tabs>
    </w:pPr>
    <w:rPr>
      <w:rFonts w:ascii="Times New Roman" w:hAnsi="Times New Roman"/>
      <w:color w:val="auto"/>
      <w:sz w:val="28"/>
      <w:szCs w:val="28"/>
    </w:rPr>
  </w:style>
  <w:style w:type="character" w:customStyle="1" w:styleId="StytZnak0">
    <w:name w:val="Styt Znak"/>
    <w:link w:val="Styt0"/>
    <w:locked/>
    <w:rsid w:val="008B42C8"/>
    <w:rPr>
      <w:rFonts w:ascii="Trebuchet MS" w:hAnsi="Trebuchet MS" w:cs="Arial"/>
      <w:b/>
      <w:bCs/>
      <w:i/>
      <w:color w:val="339933"/>
      <w:sz w:val="72"/>
      <w:szCs w:val="72"/>
      <w:lang w:val="pl-PL" w:eastAsia="pl-PL" w:bidi="ar-SA"/>
    </w:rPr>
  </w:style>
  <w:style w:type="character" w:customStyle="1" w:styleId="Snagl2Znak">
    <w:name w:val="S_nagl2 Znak"/>
    <w:link w:val="Snagl2"/>
    <w:locked/>
    <w:rsid w:val="008B42C8"/>
    <w:rPr>
      <w:rFonts w:ascii="Trebuchet MS" w:hAnsi="Trebuchet MS" w:cs="Arial"/>
      <w:b/>
      <w:bCs/>
      <w:caps/>
      <w:color w:val="333366"/>
      <w:kern w:val="28"/>
      <w:sz w:val="28"/>
      <w:szCs w:val="28"/>
      <w:lang w:val="pl-PL" w:eastAsia="ar-SA" w:bidi="ar-SA"/>
    </w:rPr>
  </w:style>
  <w:style w:type="paragraph" w:customStyle="1" w:styleId="spodpistab">
    <w:name w:val="spodpistab"/>
    <w:basedOn w:val="Normalny"/>
    <w:rsid w:val="008B42C8"/>
    <w:pPr>
      <w:spacing w:before="100" w:beforeAutospacing="1" w:after="100" w:afterAutospacing="1"/>
    </w:pPr>
  </w:style>
  <w:style w:type="paragraph" w:customStyle="1" w:styleId="DSnag1">
    <w:name w:val="DS_nag1"/>
    <w:basedOn w:val="Snagl2"/>
    <w:link w:val="DSnag1Znak"/>
    <w:rsid w:val="008B42C8"/>
    <w:rPr>
      <w:rFonts w:ascii="Calibri" w:hAnsi="Calibri"/>
      <w:sz w:val="32"/>
      <w:szCs w:val="32"/>
    </w:rPr>
  </w:style>
  <w:style w:type="paragraph" w:customStyle="1" w:styleId="DSnag2">
    <w:name w:val="DS_nag2"/>
    <w:basedOn w:val="Nagwek2"/>
    <w:link w:val="DSnag2Znak"/>
    <w:rsid w:val="008B42C8"/>
    <w:pPr>
      <w:pBdr>
        <w:top w:val="single" w:sz="8" w:space="1" w:color="006600"/>
        <w:left w:val="single" w:sz="8" w:space="4" w:color="006600"/>
        <w:bottom w:val="single" w:sz="8" w:space="1" w:color="006600"/>
        <w:right w:val="single" w:sz="8" w:space="4" w:color="006600"/>
      </w:pBdr>
    </w:pPr>
    <w:rPr>
      <w:rFonts w:ascii="Calibri" w:hAnsi="Calibri"/>
    </w:rPr>
  </w:style>
  <w:style w:type="character" w:customStyle="1" w:styleId="DSnag1Znak">
    <w:name w:val="DS_nag1 Znak"/>
    <w:link w:val="DSnag1"/>
    <w:locked/>
    <w:rsid w:val="008B42C8"/>
    <w:rPr>
      <w:rFonts w:ascii="Calibri" w:hAnsi="Calibri" w:cs="Arial"/>
      <w:b/>
      <w:bCs/>
      <w:caps/>
      <w:color w:val="333366"/>
      <w:kern w:val="28"/>
      <w:sz w:val="32"/>
      <w:szCs w:val="32"/>
      <w:lang w:val="pl-PL" w:eastAsia="ar-SA" w:bidi="ar-SA"/>
    </w:rPr>
  </w:style>
  <w:style w:type="paragraph" w:customStyle="1" w:styleId="DSnag3">
    <w:name w:val="DS_nag3"/>
    <w:basedOn w:val="Nagwek2Alsk"/>
    <w:link w:val="DSnag3Znak"/>
    <w:rsid w:val="008B42C8"/>
    <w:pPr>
      <w:keepNext/>
      <w:spacing w:after="120"/>
      <w:ind w:firstLine="0"/>
      <w:jc w:val="left"/>
      <w:outlineLvl w:val="2"/>
    </w:pPr>
    <w:rPr>
      <w:rFonts w:cs="Arial"/>
      <w:bCs/>
      <w:caps/>
    </w:rPr>
  </w:style>
  <w:style w:type="character" w:customStyle="1" w:styleId="DSnag2Znak">
    <w:name w:val="DS_nag2 Znak"/>
    <w:link w:val="DSnag2"/>
    <w:locked/>
    <w:rsid w:val="008B42C8"/>
    <w:rPr>
      <w:rFonts w:ascii="Calibri" w:hAnsi="Calibri"/>
      <w:b/>
      <w:bCs/>
      <w:iCs/>
      <w:caps/>
      <w:sz w:val="24"/>
      <w:szCs w:val="24"/>
      <w:lang w:val="pl-PL" w:eastAsia="pl-PL" w:bidi="ar-SA"/>
    </w:rPr>
  </w:style>
  <w:style w:type="character" w:customStyle="1" w:styleId="DSnag3Znak">
    <w:name w:val="DS_nag3 Znak"/>
    <w:link w:val="DSnag3"/>
    <w:locked/>
    <w:rsid w:val="008B42C8"/>
    <w:rPr>
      <w:rFonts w:ascii="Calibri" w:hAnsi="Calibri" w:cs="Arial"/>
      <w:b/>
      <w:bCs/>
      <w:caps/>
      <w:sz w:val="22"/>
      <w:szCs w:val="22"/>
      <w:lang w:val="pl-PL" w:eastAsia="pl-PL" w:bidi="ar-SA"/>
    </w:rPr>
  </w:style>
  <w:style w:type="character" w:customStyle="1" w:styleId="TOCHeadingChar">
    <w:name w:val="TOC Heading Char"/>
    <w:basedOn w:val="Nagwek1Znak"/>
    <w:link w:val="Nagwekspisutreci3"/>
    <w:locked/>
    <w:rsid w:val="008B42C8"/>
    <w:rPr>
      <w:rFonts w:ascii="Cambria" w:hAnsi="Cambria"/>
      <w:b/>
      <w:bCs/>
      <w:color w:val="365F91"/>
      <w:sz w:val="28"/>
      <w:szCs w:val="28"/>
      <w:lang w:val="pl-PL" w:eastAsia="pl-PL" w:bidi="ar-SA"/>
    </w:rPr>
  </w:style>
  <w:style w:type="paragraph" w:customStyle="1" w:styleId="Spodpistab0">
    <w:name w:val="S_podpis tab"/>
    <w:basedOn w:val="Legenda"/>
    <w:link w:val="SpodpistabZnak"/>
    <w:rsid w:val="008B42C8"/>
    <w:rPr>
      <w:rFonts w:ascii="Times New Roman" w:hAnsi="Times New Roman"/>
      <w:bCs w:val="0"/>
      <w:sz w:val="18"/>
      <w:szCs w:val="16"/>
    </w:rPr>
  </w:style>
  <w:style w:type="character" w:customStyle="1" w:styleId="SpodpistabZnak">
    <w:name w:val="S_podpis tab Znak"/>
    <w:link w:val="Spodpistab0"/>
    <w:locked/>
    <w:rsid w:val="008B42C8"/>
    <w:rPr>
      <w:rFonts w:ascii="Trebuchet MS" w:hAnsi="Trebuchet MS"/>
      <w:bCs/>
      <w:i/>
      <w:sz w:val="18"/>
      <w:szCs w:val="16"/>
      <w:lang w:val="pl-PL" w:eastAsia="pl-PL" w:bidi="ar-SA"/>
    </w:rPr>
  </w:style>
  <w:style w:type="paragraph" w:customStyle="1" w:styleId="Snormal">
    <w:name w:val="S_normal"/>
    <w:basedOn w:val="Knormal0"/>
    <w:link w:val="SnormalZnak"/>
    <w:rsid w:val="008B42C8"/>
    <w:rPr>
      <w:rFonts w:ascii="Times New Roman" w:hAnsi="Times New Roman"/>
      <w:sz w:val="22"/>
    </w:rPr>
  </w:style>
  <w:style w:type="paragraph" w:customStyle="1" w:styleId="Spodty">
    <w:name w:val="S_podty"/>
    <w:basedOn w:val="Kpodty0"/>
    <w:link w:val="SpodtyZnak"/>
    <w:rsid w:val="008B42C8"/>
    <w:rPr>
      <w:rFonts w:ascii="Times New Roman" w:hAnsi="Times New Roman"/>
      <w:sz w:val="22"/>
    </w:rPr>
  </w:style>
  <w:style w:type="character" w:customStyle="1" w:styleId="SnormalZnak">
    <w:name w:val="S_normal Znak"/>
    <w:link w:val="Snormal"/>
    <w:locked/>
    <w:rsid w:val="008B42C8"/>
    <w:rPr>
      <w:rFonts w:ascii="Trebuchet MS" w:hAnsi="Trebuchet MS"/>
      <w:sz w:val="22"/>
      <w:szCs w:val="22"/>
      <w:lang w:val="pl-PL" w:eastAsia="pl-PL" w:bidi="ar-SA"/>
    </w:rPr>
  </w:style>
  <w:style w:type="paragraph" w:customStyle="1" w:styleId="Swypkt">
    <w:name w:val="S_wypkt"/>
    <w:basedOn w:val="Kwypunkt"/>
    <w:link w:val="SwypktZnak"/>
    <w:rsid w:val="008B42C8"/>
    <w:pPr>
      <w:numPr>
        <w:numId w:val="13"/>
      </w:numPr>
      <w:ind w:left="714" w:hanging="357"/>
    </w:pPr>
    <w:rPr>
      <w:rFonts w:ascii="Times New Roman" w:hAnsi="Times New Roman"/>
      <w:sz w:val="22"/>
    </w:rPr>
  </w:style>
  <w:style w:type="character" w:customStyle="1" w:styleId="SpodtyZnak">
    <w:name w:val="S_podty Znak"/>
    <w:link w:val="Spodty"/>
    <w:locked/>
    <w:rsid w:val="008B42C8"/>
    <w:rPr>
      <w:rFonts w:ascii="Trebuchet MS" w:hAnsi="Trebuchet MS"/>
      <w:b/>
      <w:i/>
      <w:sz w:val="22"/>
      <w:szCs w:val="18"/>
      <w:lang w:val="pl-PL" w:eastAsia="pl-PL" w:bidi="ar-SA"/>
    </w:rPr>
  </w:style>
  <w:style w:type="character" w:customStyle="1" w:styleId="SwypktZnak">
    <w:name w:val="S_wypkt Znak"/>
    <w:link w:val="Swypkt"/>
    <w:locked/>
    <w:rsid w:val="008B42C8"/>
    <w:rPr>
      <w:sz w:val="22"/>
    </w:rPr>
  </w:style>
  <w:style w:type="paragraph" w:customStyle="1" w:styleId="DStab">
    <w:name w:val="DS_tab"/>
    <w:basedOn w:val="Normalny"/>
    <w:link w:val="DStabZnak"/>
    <w:rsid w:val="008B42C8"/>
    <w:pPr>
      <w:jc w:val="both"/>
    </w:pPr>
    <w:rPr>
      <w:rFonts w:ascii="Calibri" w:hAnsi="Calibri"/>
      <w:bCs/>
      <w:sz w:val="18"/>
      <w:szCs w:val="18"/>
    </w:rPr>
  </w:style>
  <w:style w:type="character" w:customStyle="1" w:styleId="DStabZnak">
    <w:name w:val="DS_tab Znak"/>
    <w:link w:val="DStab"/>
    <w:locked/>
    <w:rsid w:val="008B42C8"/>
    <w:rPr>
      <w:rFonts w:ascii="Calibri" w:hAnsi="Calibri"/>
      <w:bCs/>
      <w:sz w:val="18"/>
      <w:szCs w:val="18"/>
      <w:lang w:val="pl-PL" w:eastAsia="pl-PL" w:bidi="ar-SA"/>
    </w:rPr>
  </w:style>
  <w:style w:type="numbering" w:customStyle="1" w:styleId="magda11">
    <w:name w:val="magda11"/>
    <w:rsid w:val="008B42C8"/>
    <w:pPr>
      <w:numPr>
        <w:numId w:val="6"/>
      </w:numPr>
    </w:pPr>
  </w:style>
  <w:style w:type="numbering" w:customStyle="1" w:styleId="magda1">
    <w:name w:val="magda1"/>
    <w:rsid w:val="008B42C8"/>
    <w:pPr>
      <w:numPr>
        <w:numId w:val="9"/>
      </w:numPr>
    </w:pPr>
  </w:style>
  <w:style w:type="numbering" w:styleId="111111">
    <w:name w:val="Outline List 2"/>
    <w:basedOn w:val="Bezlisty"/>
    <w:rsid w:val="008B42C8"/>
    <w:pPr>
      <w:numPr>
        <w:numId w:val="7"/>
      </w:numPr>
    </w:pPr>
  </w:style>
  <w:style w:type="paragraph" w:customStyle="1" w:styleId="Swnormal">
    <w:name w:val="Sw_normal"/>
    <w:basedOn w:val="Normalny"/>
    <w:link w:val="SwnormalZnak"/>
    <w:rsid w:val="00FB0688"/>
    <w:pPr>
      <w:spacing w:before="120" w:after="120" w:line="276" w:lineRule="auto"/>
      <w:jc w:val="both"/>
    </w:pPr>
    <w:rPr>
      <w:szCs w:val="20"/>
    </w:rPr>
  </w:style>
  <w:style w:type="character" w:customStyle="1" w:styleId="SwnormalZnak">
    <w:name w:val="Sw_normal Znak"/>
    <w:link w:val="Swnormal"/>
    <w:locked/>
    <w:rsid w:val="00FB0688"/>
    <w:rPr>
      <w:sz w:val="24"/>
      <w:lang w:val="pl-PL" w:eastAsia="pl-PL" w:bidi="ar-SA"/>
    </w:rPr>
  </w:style>
  <w:style w:type="paragraph" w:customStyle="1" w:styleId="Swpodpistab">
    <w:name w:val="Sw_podpis tab"/>
    <w:basedOn w:val="podpistabK"/>
    <w:link w:val="SwpodpistabZnak"/>
    <w:rsid w:val="00EE41DC"/>
    <w:pPr>
      <w:jc w:val="both"/>
    </w:pPr>
    <w:rPr>
      <w:rFonts w:ascii="Times New Roman" w:hAnsi="Times New Roman"/>
      <w:sz w:val="18"/>
    </w:rPr>
  </w:style>
  <w:style w:type="character" w:customStyle="1" w:styleId="SwpodpistabZnak">
    <w:name w:val="Sw_podpis tab Znak"/>
    <w:link w:val="Swpodpistab"/>
    <w:locked/>
    <w:rsid w:val="00EE41DC"/>
    <w:rPr>
      <w:rFonts w:ascii="Trebuchet MS" w:hAnsi="Trebuchet MS"/>
      <w:bCs/>
      <w:i/>
      <w:sz w:val="18"/>
      <w:szCs w:val="16"/>
      <w:lang w:val="pl-PL" w:eastAsia="pl-PL" w:bidi="ar-SA"/>
    </w:rPr>
  </w:style>
  <w:style w:type="paragraph" w:customStyle="1" w:styleId="SZCz-tabele">
    <w:name w:val="SZCz-tabele"/>
    <w:basedOn w:val="Normalny"/>
    <w:link w:val="SZCz-tabeleZnak"/>
    <w:rsid w:val="00EE41DC"/>
    <w:pPr>
      <w:jc w:val="center"/>
    </w:pPr>
    <w:rPr>
      <w:rFonts w:ascii="Arial" w:hAnsi="Arial" w:cs="Arial"/>
      <w:bCs/>
      <w:color w:val="000000"/>
      <w:sz w:val="18"/>
      <w:szCs w:val="18"/>
    </w:rPr>
  </w:style>
  <w:style w:type="character" w:customStyle="1" w:styleId="SZCz-tabeleZnak">
    <w:name w:val="SZCz-tabele Znak"/>
    <w:link w:val="SZCz-tabele"/>
    <w:locked/>
    <w:rsid w:val="00EE41DC"/>
    <w:rPr>
      <w:rFonts w:ascii="Arial" w:hAnsi="Arial" w:cs="Arial"/>
      <w:bCs/>
      <w:color w:val="000000"/>
      <w:sz w:val="18"/>
      <w:szCs w:val="18"/>
      <w:lang w:val="pl-PL" w:eastAsia="pl-PL" w:bidi="ar-SA"/>
    </w:rPr>
  </w:style>
  <w:style w:type="paragraph" w:customStyle="1" w:styleId="Swindeksdolny">
    <w:name w:val="Sw_indeks dolny"/>
    <w:basedOn w:val="Tekstprzypisudolnego"/>
    <w:link w:val="SwindeksdolnyZnak"/>
    <w:qFormat/>
    <w:rsid w:val="00EE41DC"/>
    <w:rPr>
      <w:rFonts w:ascii="Times New Roman" w:hAnsi="Times New Roman"/>
    </w:rPr>
  </w:style>
  <w:style w:type="character" w:customStyle="1" w:styleId="SwindeksdolnyZnak">
    <w:name w:val="Sw_indeks dolny Znak"/>
    <w:basedOn w:val="TekstprzypisudolnegoZnak"/>
    <w:link w:val="Swindeksdolny"/>
    <w:locked/>
    <w:rsid w:val="00EE41DC"/>
    <w:rPr>
      <w:rFonts w:ascii="Arial" w:hAnsi="Arial"/>
      <w:sz w:val="18"/>
      <w:lang w:val="pl-PL" w:eastAsia="pl-PL" w:bidi="ar-SA"/>
    </w:rPr>
  </w:style>
  <w:style w:type="paragraph" w:customStyle="1" w:styleId="Swwypkt">
    <w:name w:val="Sw_wypkt"/>
    <w:basedOn w:val="Kwypunkt"/>
    <w:link w:val="SwwypktZnak"/>
    <w:rsid w:val="009A5BD8"/>
    <w:pPr>
      <w:numPr>
        <w:numId w:val="19"/>
      </w:numPr>
      <w:spacing w:line="276" w:lineRule="auto"/>
    </w:pPr>
    <w:rPr>
      <w:rFonts w:ascii="Times New Roman" w:hAnsi="Times New Roman"/>
      <w:sz w:val="24"/>
    </w:rPr>
  </w:style>
  <w:style w:type="character" w:customStyle="1" w:styleId="SwwypktZnak">
    <w:name w:val="Sw_wypkt Znak"/>
    <w:link w:val="Swwypkt"/>
    <w:locked/>
    <w:rsid w:val="009A5B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2381</Words>
  <Characters>14291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annhyn</dc:creator>
  <cp:lastModifiedBy>Lewicka, Anna</cp:lastModifiedBy>
  <cp:revision>3</cp:revision>
  <cp:lastPrinted>2019-07-08T11:16:00Z</cp:lastPrinted>
  <dcterms:created xsi:type="dcterms:W3CDTF">2020-12-01T11:01:00Z</dcterms:created>
  <dcterms:modified xsi:type="dcterms:W3CDTF">2020-12-01T11:11:00Z</dcterms:modified>
</cp:coreProperties>
</file>